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BB" w:rsidRDefault="000B1549" w:rsidP="000F28C3">
      <w:pPr>
        <w:spacing w:line="360" w:lineRule="auto"/>
        <w:jc w:val="both"/>
        <w:rPr>
          <w:rFonts w:ascii="Arial" w:hAnsi="Arial" w:cs="Arial"/>
          <w:b/>
        </w:rPr>
      </w:pPr>
      <w:r>
        <w:rPr>
          <w:rFonts w:ascii="Arial" w:hAnsi="Arial" w:cs="Arial"/>
          <w:b/>
          <w:bCs/>
        </w:rPr>
        <w:t xml:space="preserve">Título: </w:t>
      </w:r>
      <w:r w:rsidR="0082379E">
        <w:rPr>
          <w:rFonts w:ascii="Arial" w:hAnsi="Arial" w:cs="Arial"/>
          <w:b/>
        </w:rPr>
        <w:t>Inteligencia Artificial en Salud</w:t>
      </w:r>
      <w:r w:rsidR="00AB7186">
        <w:rPr>
          <w:rFonts w:ascii="Arial" w:hAnsi="Arial" w:cs="Arial"/>
          <w:b/>
        </w:rPr>
        <w:t>, una mirada al tema</w:t>
      </w:r>
      <w:r w:rsidR="0082379E">
        <w:rPr>
          <w:rFonts w:ascii="Arial" w:hAnsi="Arial" w:cs="Arial"/>
          <w:b/>
        </w:rPr>
        <w:t>.</w:t>
      </w:r>
    </w:p>
    <w:p w:rsidR="0082379E" w:rsidRDefault="0082379E" w:rsidP="000F28C3">
      <w:pPr>
        <w:spacing w:line="360" w:lineRule="auto"/>
        <w:jc w:val="both"/>
        <w:rPr>
          <w:rFonts w:ascii="Arial" w:hAnsi="Arial" w:cs="Arial"/>
          <w:b/>
        </w:rPr>
      </w:pPr>
    </w:p>
    <w:p w:rsidR="0082379E" w:rsidRDefault="0082379E" w:rsidP="0082379E">
      <w:pPr>
        <w:jc w:val="both"/>
        <w:rPr>
          <w:rFonts w:ascii="Arial" w:hAnsi="Arial" w:cs="Arial"/>
        </w:rPr>
      </w:pPr>
      <w:r>
        <w:rPr>
          <w:rFonts w:ascii="Arial" w:hAnsi="Arial" w:cs="Arial"/>
          <w:b/>
        </w:rPr>
        <w:t xml:space="preserve">Autoras: </w:t>
      </w:r>
      <w:r w:rsidRPr="00AD1E8A">
        <w:rPr>
          <w:rFonts w:ascii="Arial" w:hAnsi="Arial" w:cs="Arial"/>
        </w:rPr>
        <w:t>Ing</w:t>
      </w:r>
      <w:r w:rsidR="003A2B25" w:rsidRPr="00AD1E8A">
        <w:rPr>
          <w:rFonts w:ascii="Arial" w:hAnsi="Arial" w:cs="Arial"/>
        </w:rPr>
        <w:t>.</w:t>
      </w:r>
      <w:r w:rsidR="003A2B25">
        <w:rPr>
          <w:rFonts w:ascii="Arial" w:hAnsi="Arial" w:cs="Arial"/>
          <w:b/>
        </w:rPr>
        <w:t xml:space="preserve"> </w:t>
      </w:r>
      <w:r w:rsidRPr="0082379E">
        <w:rPr>
          <w:rFonts w:ascii="Arial" w:hAnsi="Arial" w:cs="Arial"/>
        </w:rPr>
        <w:t>Amelisa Perez Cicili</w:t>
      </w:r>
      <w:r w:rsidR="000D39B9">
        <w:rPr>
          <w:rFonts w:ascii="Arial" w:hAnsi="Arial" w:cs="Arial"/>
        </w:rPr>
        <w:t xml:space="preserve"> </w:t>
      </w:r>
      <w:r w:rsidR="000D39B9" w:rsidRPr="000D39B9">
        <w:rPr>
          <w:rFonts w:ascii="Arial" w:hAnsi="Arial" w:cs="Arial"/>
          <w:vertAlign w:val="superscript"/>
        </w:rPr>
        <w:t>1</w:t>
      </w:r>
    </w:p>
    <w:p w:rsidR="0082379E" w:rsidRDefault="003A2B25" w:rsidP="0082379E">
      <w:pPr>
        <w:jc w:val="both"/>
        <w:rPr>
          <w:rFonts w:ascii="Arial" w:hAnsi="Arial" w:cs="Arial"/>
          <w:vertAlign w:val="superscript"/>
        </w:rPr>
      </w:pPr>
      <w:r>
        <w:rPr>
          <w:rFonts w:ascii="Arial" w:hAnsi="Arial" w:cs="Arial"/>
        </w:rPr>
        <w:t xml:space="preserve">                MsC</w:t>
      </w:r>
      <w:r w:rsidR="0082379E">
        <w:rPr>
          <w:rFonts w:ascii="Arial" w:hAnsi="Arial" w:cs="Arial"/>
        </w:rPr>
        <w:t>. Aliuska Leal Venta</w:t>
      </w:r>
      <w:r w:rsidR="00226443">
        <w:rPr>
          <w:rFonts w:ascii="Arial" w:hAnsi="Arial" w:cs="Arial"/>
        </w:rPr>
        <w:t xml:space="preserve"> </w:t>
      </w:r>
      <w:r w:rsidR="000D39B9" w:rsidRPr="000D39B9">
        <w:rPr>
          <w:rFonts w:ascii="Arial" w:hAnsi="Arial" w:cs="Arial"/>
          <w:vertAlign w:val="superscript"/>
        </w:rPr>
        <w:t>1</w:t>
      </w:r>
    </w:p>
    <w:p w:rsidR="000D39B9" w:rsidRDefault="000D39B9" w:rsidP="0082379E">
      <w:pPr>
        <w:jc w:val="both"/>
        <w:rPr>
          <w:rFonts w:ascii="Arial" w:hAnsi="Arial" w:cs="Arial"/>
          <w:vertAlign w:val="superscript"/>
        </w:rPr>
      </w:pPr>
    </w:p>
    <w:p w:rsidR="000D39B9" w:rsidRPr="000D39B9" w:rsidRDefault="000D39B9" w:rsidP="000D39B9">
      <w:pPr>
        <w:pStyle w:val="Prrafodelista"/>
        <w:numPr>
          <w:ilvl w:val="0"/>
          <w:numId w:val="9"/>
        </w:numPr>
        <w:jc w:val="both"/>
        <w:rPr>
          <w:rFonts w:ascii="Arial" w:hAnsi="Arial" w:cs="Arial"/>
        </w:rPr>
      </w:pPr>
      <w:r>
        <w:rPr>
          <w:rFonts w:ascii="Arial" w:hAnsi="Arial" w:cs="Arial"/>
        </w:rPr>
        <w:t>Centro Nacional de Toxicología</w:t>
      </w:r>
    </w:p>
    <w:p w:rsidR="0082379E" w:rsidRDefault="0082379E" w:rsidP="000F28C3">
      <w:pPr>
        <w:spacing w:line="360" w:lineRule="auto"/>
        <w:jc w:val="both"/>
        <w:rPr>
          <w:rFonts w:ascii="Arial" w:hAnsi="Arial" w:cs="Arial"/>
          <w:b/>
        </w:rPr>
      </w:pPr>
    </w:p>
    <w:p w:rsidR="000F28C3" w:rsidRDefault="000F28C3" w:rsidP="000F28C3">
      <w:pPr>
        <w:spacing w:line="360" w:lineRule="auto"/>
        <w:jc w:val="both"/>
        <w:rPr>
          <w:rFonts w:ascii="Arial" w:hAnsi="Arial" w:cs="Arial"/>
          <w:b/>
        </w:rPr>
      </w:pPr>
      <w:r w:rsidRPr="00DE5B39">
        <w:rPr>
          <w:rFonts w:ascii="Arial" w:hAnsi="Arial" w:cs="Arial"/>
          <w:b/>
        </w:rPr>
        <w:t>Resumen</w:t>
      </w:r>
      <w:r>
        <w:rPr>
          <w:rFonts w:ascii="Arial" w:hAnsi="Arial" w:cs="Arial"/>
          <w:b/>
        </w:rPr>
        <w:t>.</w:t>
      </w:r>
    </w:p>
    <w:p w:rsidR="00CB48F9" w:rsidRDefault="000F28C3" w:rsidP="000F28C3">
      <w:pPr>
        <w:spacing w:line="360" w:lineRule="auto"/>
        <w:jc w:val="both"/>
        <w:rPr>
          <w:rFonts w:ascii="Arial" w:hAnsi="Arial" w:cs="Arial"/>
        </w:rPr>
      </w:pPr>
      <w:r w:rsidRPr="0009777E">
        <w:rPr>
          <w:rFonts w:ascii="Arial" w:hAnsi="Arial" w:cs="Arial"/>
          <w:b/>
        </w:rPr>
        <w:t>Introducción:</w:t>
      </w:r>
      <w:r>
        <w:rPr>
          <w:rFonts w:ascii="Arial" w:hAnsi="Arial" w:cs="Arial"/>
        </w:rPr>
        <w:t xml:space="preserve"> La Inteligencia Artificial es un concepto novedoso, del cual diversos autores realizan su valoración. A pesar de que no se llega a un acuerdo del tema, los enfoques presentados apuntan hacia las destrezas que muestran estos sistemas para realizar funciones inteligentes similares al ser humano</w:t>
      </w:r>
      <w:r w:rsidR="008C7C19">
        <w:rPr>
          <w:rFonts w:ascii="Arial" w:hAnsi="Arial" w:cs="Arial"/>
        </w:rPr>
        <w:t>, extendiéndose al sector de la salud</w:t>
      </w:r>
      <w:r>
        <w:rPr>
          <w:rFonts w:ascii="Arial" w:hAnsi="Arial" w:cs="Arial"/>
        </w:rPr>
        <w:t>.</w:t>
      </w:r>
      <w:r w:rsidR="00806473" w:rsidRPr="00806473">
        <w:rPr>
          <w:rFonts w:ascii="Arial" w:hAnsi="Arial" w:cs="Arial"/>
          <w:b/>
        </w:rPr>
        <w:t xml:space="preserve"> </w:t>
      </w:r>
      <w:r w:rsidR="00806473" w:rsidRPr="00CB48F9">
        <w:rPr>
          <w:rFonts w:ascii="Arial" w:hAnsi="Arial" w:cs="Arial"/>
          <w:b/>
        </w:rPr>
        <w:t>Objetivo</w:t>
      </w:r>
      <w:r w:rsidR="00806473">
        <w:rPr>
          <w:rFonts w:ascii="Arial" w:hAnsi="Arial" w:cs="Arial"/>
        </w:rPr>
        <w:t>: Actualizar conocimientos sobre el concepto</w:t>
      </w:r>
      <w:r w:rsidR="00BB768C">
        <w:rPr>
          <w:rFonts w:ascii="Arial" w:hAnsi="Arial" w:cs="Arial"/>
        </w:rPr>
        <w:t xml:space="preserve"> y uso</w:t>
      </w:r>
      <w:r w:rsidR="00806473">
        <w:rPr>
          <w:rFonts w:ascii="Arial" w:hAnsi="Arial" w:cs="Arial"/>
        </w:rPr>
        <w:t xml:space="preserve"> de Inteligencia Artificial. </w:t>
      </w:r>
      <w:r w:rsidR="00806473" w:rsidRPr="0009777E">
        <w:rPr>
          <w:rFonts w:ascii="Arial" w:hAnsi="Arial" w:cs="Arial"/>
          <w:b/>
        </w:rPr>
        <w:t>Desarrollo:</w:t>
      </w:r>
      <w:r w:rsidR="00806473">
        <w:rPr>
          <w:rFonts w:ascii="Arial" w:hAnsi="Arial" w:cs="Arial"/>
        </w:rPr>
        <w:t xml:space="preserve"> Se abordan aspectos como la evolución del término Inteligencia Artificial, sus diversas aplicaciones en la medicina; el nivel de desarrollo alcanzado en diferentes países, incluyendo Cuba, así como las ventajas y desventajas de su uso. </w:t>
      </w:r>
      <w:r w:rsidR="00806473" w:rsidRPr="00AD1E8A">
        <w:rPr>
          <w:rFonts w:ascii="Arial" w:hAnsi="Arial" w:cs="Arial"/>
        </w:rPr>
        <w:t>Se revisaron artículos sobre el tema, publicados en Google Académico entre los años 2021-2023</w:t>
      </w:r>
      <w:r w:rsidR="00AD1E8A">
        <w:rPr>
          <w:rFonts w:ascii="Arial" w:hAnsi="Arial" w:cs="Arial"/>
        </w:rPr>
        <w:t xml:space="preserve"> con las palabras inteligencia artificial y salud.</w:t>
      </w:r>
      <w:r w:rsidR="00806473" w:rsidRPr="00806473">
        <w:rPr>
          <w:rFonts w:ascii="Arial" w:hAnsi="Arial" w:cs="Arial"/>
          <w:b/>
        </w:rPr>
        <w:t xml:space="preserve"> </w:t>
      </w:r>
      <w:r w:rsidR="00806473">
        <w:rPr>
          <w:rFonts w:ascii="Arial" w:hAnsi="Arial" w:cs="Arial"/>
          <w:b/>
        </w:rPr>
        <w:t>Conclusiones</w:t>
      </w:r>
      <w:r w:rsidR="00806473" w:rsidRPr="00262461">
        <w:rPr>
          <w:rFonts w:ascii="Arial" w:hAnsi="Arial" w:cs="Arial"/>
          <w:b/>
        </w:rPr>
        <w:t>:</w:t>
      </w:r>
      <w:r w:rsidR="00806473">
        <w:rPr>
          <w:rFonts w:ascii="Arial" w:hAnsi="Arial" w:cs="Arial"/>
        </w:rPr>
        <w:t xml:space="preserve"> La Inteligencia Artificial es un logro del ser humano que revoluciona el mundo, las ventajas de su uso, superan con creces sus desventajas, por lo que es necesario extender su aplicación a todos los sectores de la sociedad. Constituye un apoyo vital para el ser humano en tareas agobiantes. En el campo de la salud adquiere una mayor importancia. La tecnología forma parte de nuestras vidas y ya no se puede prescindir de ella.</w:t>
      </w:r>
    </w:p>
    <w:p w:rsidR="000F28C3" w:rsidRPr="00DE5B39" w:rsidRDefault="000F28C3" w:rsidP="000F28C3">
      <w:pPr>
        <w:spacing w:line="360" w:lineRule="auto"/>
        <w:jc w:val="both"/>
        <w:rPr>
          <w:rFonts w:ascii="Arial" w:hAnsi="Arial" w:cs="Arial"/>
          <w:b/>
          <w:u w:val="single"/>
        </w:rPr>
      </w:pPr>
      <w:r w:rsidRPr="00DE5B39">
        <w:rPr>
          <w:rFonts w:ascii="Arial" w:hAnsi="Arial" w:cs="Arial"/>
          <w:b/>
        </w:rPr>
        <w:t>Palabra</w:t>
      </w:r>
      <w:r w:rsidR="003A2B25">
        <w:rPr>
          <w:rFonts w:ascii="Arial" w:hAnsi="Arial" w:cs="Arial"/>
          <w:b/>
        </w:rPr>
        <w:t>s</w:t>
      </w:r>
      <w:r w:rsidRPr="00DE5B39">
        <w:rPr>
          <w:rFonts w:ascii="Arial" w:hAnsi="Arial" w:cs="Arial"/>
          <w:b/>
        </w:rPr>
        <w:t xml:space="preserve"> clave:</w:t>
      </w:r>
      <w:r w:rsidRPr="00DE5B39">
        <w:rPr>
          <w:rFonts w:ascii="Arial" w:hAnsi="Arial" w:cs="Arial"/>
        </w:rPr>
        <w:t xml:space="preserve"> inteligencia artificial</w:t>
      </w:r>
      <w:r>
        <w:rPr>
          <w:rFonts w:ascii="Arial" w:hAnsi="Arial" w:cs="Arial"/>
        </w:rPr>
        <w:t>, salud.</w:t>
      </w:r>
    </w:p>
    <w:p w:rsidR="00C36641" w:rsidRDefault="00C36641"/>
    <w:p w:rsidR="00AB7186" w:rsidRDefault="00AB7186"/>
    <w:p w:rsidR="00AB7186" w:rsidRDefault="00AB7186"/>
    <w:p w:rsidR="00AB7186" w:rsidRDefault="00AB7186"/>
    <w:p w:rsidR="00AB7186" w:rsidRDefault="00AB7186"/>
    <w:p w:rsidR="00AB7186" w:rsidRDefault="00AB7186"/>
    <w:p w:rsidR="00AB7186" w:rsidRDefault="00AB7186"/>
    <w:p w:rsidR="009421C4" w:rsidRDefault="009421C4"/>
    <w:p w:rsidR="009421C4" w:rsidRDefault="009421C4"/>
    <w:p w:rsidR="009421C4" w:rsidRDefault="009421C4"/>
    <w:p w:rsidR="009421C4" w:rsidRDefault="009421C4"/>
    <w:p w:rsidR="00AB7186" w:rsidRDefault="00AB7186"/>
    <w:p w:rsidR="00AB7186" w:rsidRPr="00DE5B39" w:rsidRDefault="00AB7186" w:rsidP="00AB7186">
      <w:pPr>
        <w:spacing w:line="360" w:lineRule="auto"/>
        <w:jc w:val="center"/>
        <w:rPr>
          <w:rFonts w:ascii="Arial" w:hAnsi="Arial" w:cs="Arial"/>
          <w:b/>
          <w:u w:val="single"/>
        </w:rPr>
      </w:pPr>
      <w:r w:rsidRPr="00DE5B39">
        <w:rPr>
          <w:rFonts w:ascii="Arial" w:hAnsi="Arial" w:cs="Arial"/>
          <w:b/>
          <w:u w:val="single"/>
        </w:rPr>
        <w:lastRenderedPageBreak/>
        <w:t>Introducción.</w:t>
      </w:r>
    </w:p>
    <w:p w:rsidR="0091034B" w:rsidRDefault="00AB7186" w:rsidP="0070401A">
      <w:pPr>
        <w:spacing w:line="360" w:lineRule="auto"/>
        <w:jc w:val="both"/>
        <w:rPr>
          <w:rFonts w:ascii="Arial" w:hAnsi="Arial" w:cs="Arial"/>
          <w:b/>
          <w:vertAlign w:val="superscript"/>
        </w:rPr>
      </w:pPr>
      <w:r w:rsidRPr="00DE5B39">
        <w:rPr>
          <w:rFonts w:ascii="Arial" w:hAnsi="Arial" w:cs="Arial"/>
        </w:rPr>
        <w:t xml:space="preserve">Según los </w:t>
      </w:r>
      <w:r w:rsidR="00666F2E">
        <w:rPr>
          <w:rFonts w:ascii="Arial" w:hAnsi="Arial" w:cs="Arial"/>
        </w:rPr>
        <w:t>especialistas en el tema de la inteligencia a</w:t>
      </w:r>
      <w:r w:rsidRPr="00DE5B39">
        <w:rPr>
          <w:rFonts w:ascii="Arial" w:hAnsi="Arial" w:cs="Arial"/>
        </w:rPr>
        <w:t xml:space="preserve">rtificial, aún no se ha llegado a un </w:t>
      </w:r>
      <w:r w:rsidR="00666F2E">
        <w:rPr>
          <w:rFonts w:ascii="Arial" w:hAnsi="Arial" w:cs="Arial"/>
        </w:rPr>
        <w:t xml:space="preserve">consenso acerca de su concepto. </w:t>
      </w:r>
      <w:r w:rsidRPr="00DE5B39">
        <w:rPr>
          <w:rFonts w:ascii="Arial" w:hAnsi="Arial" w:cs="Arial"/>
        </w:rPr>
        <w:t xml:space="preserve">Raymond_Kurzweil en 1990, </w:t>
      </w:r>
      <w:r w:rsidR="00666F2E">
        <w:rPr>
          <w:rFonts w:ascii="Arial" w:hAnsi="Arial" w:cs="Arial"/>
        </w:rPr>
        <w:t xml:space="preserve">citó que es </w:t>
      </w:r>
      <w:r w:rsidRPr="00DE5B39">
        <w:rPr>
          <w:rFonts w:ascii="Arial" w:hAnsi="Arial" w:cs="Arial"/>
        </w:rPr>
        <w:t xml:space="preserve">el arte de desarrollar máquinas con capacidad para realizar funciones, que cuando son </w:t>
      </w:r>
      <w:r>
        <w:rPr>
          <w:rFonts w:ascii="Arial" w:hAnsi="Arial" w:cs="Arial"/>
        </w:rPr>
        <w:t>efectuadas</w:t>
      </w:r>
      <w:r w:rsidRPr="00DE5B39">
        <w:rPr>
          <w:rFonts w:ascii="Arial" w:hAnsi="Arial" w:cs="Arial"/>
        </w:rPr>
        <w:t xml:space="preserve"> por personas</w:t>
      </w:r>
      <w:r>
        <w:rPr>
          <w:rFonts w:ascii="Arial" w:hAnsi="Arial" w:cs="Arial"/>
        </w:rPr>
        <w:t>,</w:t>
      </w:r>
      <w:r w:rsidR="00666F2E">
        <w:rPr>
          <w:rFonts w:ascii="Arial" w:hAnsi="Arial" w:cs="Arial"/>
        </w:rPr>
        <w:t xml:space="preserve"> requieren de inteligencia</w:t>
      </w:r>
      <w:r w:rsidR="0056461E">
        <w:rPr>
          <w:rFonts w:ascii="Arial" w:hAnsi="Arial" w:cs="Arial"/>
        </w:rPr>
        <w:t>.</w:t>
      </w:r>
      <w:r w:rsidR="0056461E" w:rsidRPr="00437DC6">
        <w:rPr>
          <w:rFonts w:ascii="Arial" w:hAnsi="Arial" w:cs="Arial"/>
          <w:b/>
          <w:vertAlign w:val="superscript"/>
        </w:rPr>
        <w:t>1</w:t>
      </w:r>
    </w:p>
    <w:p w:rsidR="00182A7A" w:rsidRDefault="00182A7A" w:rsidP="0070401A">
      <w:pPr>
        <w:spacing w:line="360" w:lineRule="auto"/>
        <w:jc w:val="both"/>
        <w:rPr>
          <w:rFonts w:ascii="Arial" w:hAnsi="Arial" w:cs="Arial"/>
          <w:b/>
          <w:vertAlign w:val="superscript"/>
        </w:rPr>
      </w:pPr>
    </w:p>
    <w:p w:rsidR="00AB7186" w:rsidRDefault="00AB7186" w:rsidP="0070401A">
      <w:pPr>
        <w:spacing w:line="360" w:lineRule="auto"/>
        <w:jc w:val="both"/>
        <w:rPr>
          <w:rFonts w:ascii="Arial" w:hAnsi="Arial" w:cs="Arial"/>
          <w:b/>
          <w:vertAlign w:val="superscript"/>
        </w:rPr>
      </w:pPr>
      <w:r w:rsidRPr="00DE5B39">
        <w:rPr>
          <w:rFonts w:ascii="Arial" w:hAnsi="Arial" w:cs="Arial"/>
        </w:rPr>
        <w:t xml:space="preserve">En el </w:t>
      </w:r>
      <w:r w:rsidR="00666F2E">
        <w:rPr>
          <w:rFonts w:ascii="Arial" w:hAnsi="Arial" w:cs="Arial"/>
        </w:rPr>
        <w:t>libro I</w:t>
      </w:r>
      <w:r w:rsidR="003779FB">
        <w:rPr>
          <w:rFonts w:ascii="Arial" w:hAnsi="Arial" w:cs="Arial"/>
        </w:rPr>
        <w:t>nteligencia a</w:t>
      </w:r>
      <w:r>
        <w:rPr>
          <w:rFonts w:ascii="Arial" w:hAnsi="Arial" w:cs="Arial"/>
        </w:rPr>
        <w:t>rtificial: u</w:t>
      </w:r>
      <w:r w:rsidRPr="00DE5B39">
        <w:rPr>
          <w:rFonts w:ascii="Arial" w:hAnsi="Arial" w:cs="Arial"/>
        </w:rPr>
        <w:t>n enfoque moderno del año 2004; los autores Stuart Russell y Peter Norvig se basaron en definiciones extraídas de ocho libros de texto</w:t>
      </w:r>
      <w:r>
        <w:rPr>
          <w:rFonts w:ascii="Arial" w:hAnsi="Arial" w:cs="Arial"/>
        </w:rPr>
        <w:t xml:space="preserve">, </w:t>
      </w:r>
      <w:r w:rsidRPr="00DE5B39">
        <w:rPr>
          <w:rFonts w:ascii="Arial" w:hAnsi="Arial" w:cs="Arial"/>
        </w:rPr>
        <w:t xml:space="preserve">llegando a la conclusión que el término se divide en </w:t>
      </w:r>
      <w:r w:rsidRPr="00D730E9">
        <w:rPr>
          <w:rFonts w:ascii="Arial" w:hAnsi="Arial" w:cs="Arial"/>
          <w:color w:val="000000" w:themeColor="text1"/>
        </w:rPr>
        <w:t xml:space="preserve">cuatro </w:t>
      </w:r>
      <w:r w:rsidRPr="00DE5B39">
        <w:rPr>
          <w:rFonts w:ascii="Arial" w:hAnsi="Arial" w:cs="Arial"/>
        </w:rPr>
        <w:t>enfoques diferentes: sistemas que piensan y actúan</w:t>
      </w:r>
      <w:r>
        <w:rPr>
          <w:rFonts w:ascii="Arial" w:hAnsi="Arial" w:cs="Arial"/>
        </w:rPr>
        <w:t xml:space="preserve"> pero</w:t>
      </w:r>
      <w:r w:rsidRPr="00DE5B39">
        <w:rPr>
          <w:rFonts w:ascii="Arial" w:hAnsi="Arial" w:cs="Arial"/>
        </w:rPr>
        <w:t xml:space="preserve"> como humanos, que piensan y actúan</w:t>
      </w:r>
      <w:r w:rsidR="003779FB">
        <w:rPr>
          <w:rFonts w:ascii="Arial" w:hAnsi="Arial" w:cs="Arial"/>
        </w:rPr>
        <w:t xml:space="preserve">, </w:t>
      </w:r>
      <w:r>
        <w:rPr>
          <w:rFonts w:ascii="Arial" w:hAnsi="Arial" w:cs="Arial"/>
        </w:rPr>
        <w:t xml:space="preserve">pero </w:t>
      </w:r>
      <w:r w:rsidRPr="00DE5B39">
        <w:rPr>
          <w:rFonts w:ascii="Arial" w:hAnsi="Arial" w:cs="Arial"/>
        </w:rPr>
        <w:t xml:space="preserve">racionalmente. </w:t>
      </w:r>
      <w:r w:rsidR="004E76A3" w:rsidRPr="004E76A3">
        <w:rPr>
          <w:rFonts w:ascii="Arial" w:hAnsi="Arial" w:cs="Arial"/>
          <w:b/>
          <w:vertAlign w:val="superscript"/>
        </w:rPr>
        <w:t>2</w:t>
      </w:r>
    </w:p>
    <w:p w:rsidR="00182A7A" w:rsidRPr="004E76A3" w:rsidRDefault="00182A7A" w:rsidP="0070401A">
      <w:pPr>
        <w:spacing w:line="360" w:lineRule="auto"/>
        <w:jc w:val="both"/>
        <w:rPr>
          <w:rFonts w:ascii="Arial" w:hAnsi="Arial" w:cs="Arial"/>
          <w:b/>
        </w:rPr>
      </w:pPr>
    </w:p>
    <w:p w:rsidR="00AB7186" w:rsidRPr="00DE5B39" w:rsidRDefault="003779FB" w:rsidP="0070401A">
      <w:pPr>
        <w:spacing w:line="360" w:lineRule="auto"/>
        <w:jc w:val="both"/>
        <w:rPr>
          <w:rFonts w:ascii="Arial" w:hAnsi="Arial" w:cs="Arial"/>
          <w:b/>
          <w:u w:val="single"/>
        </w:rPr>
      </w:pPr>
      <w:r>
        <w:rPr>
          <w:rFonts w:ascii="Arial" w:hAnsi="Arial" w:cs="Arial"/>
        </w:rPr>
        <w:t>La i</w:t>
      </w:r>
      <w:r w:rsidR="00AB7186" w:rsidRPr="001B365D">
        <w:rPr>
          <w:rFonts w:ascii="Arial" w:hAnsi="Arial" w:cs="Arial"/>
        </w:rPr>
        <w:t xml:space="preserve">nteligencia artificial tiene por objetivo el estudio y el análisis del comportamiento humano en los ámbitos de la comprensión, la percepción, la resolución de problemas </w:t>
      </w:r>
      <w:r w:rsidR="00AB7186">
        <w:rPr>
          <w:rFonts w:ascii="Arial" w:hAnsi="Arial" w:cs="Arial"/>
        </w:rPr>
        <w:t>así como</w:t>
      </w:r>
      <w:r w:rsidR="00AB7186" w:rsidRPr="001B365D">
        <w:rPr>
          <w:rFonts w:ascii="Arial" w:hAnsi="Arial" w:cs="Arial"/>
        </w:rPr>
        <w:t xml:space="preserve"> de la toma de decisiones con el fin de poder reproducirlos con la ayuda de un</w:t>
      </w:r>
      <w:r w:rsidR="00AB7186">
        <w:rPr>
          <w:rFonts w:ascii="Arial" w:hAnsi="Arial" w:cs="Arial"/>
        </w:rPr>
        <w:t>a</w:t>
      </w:r>
      <w:r w:rsidR="00AB7186" w:rsidRPr="001B365D">
        <w:rPr>
          <w:rFonts w:ascii="Arial" w:hAnsi="Arial" w:cs="Arial"/>
        </w:rPr>
        <w:t xml:space="preserve"> computador</w:t>
      </w:r>
      <w:r w:rsidR="00AB7186">
        <w:rPr>
          <w:rFonts w:ascii="Arial" w:hAnsi="Arial" w:cs="Arial"/>
        </w:rPr>
        <w:t>a</w:t>
      </w:r>
      <w:r w:rsidR="00AB7186" w:rsidRPr="001B365D">
        <w:rPr>
          <w:rFonts w:ascii="Arial" w:hAnsi="Arial" w:cs="Arial"/>
        </w:rPr>
        <w:t xml:space="preserve">. De esta manera, las aplicaciones de la </w:t>
      </w:r>
      <w:r>
        <w:rPr>
          <w:rFonts w:ascii="Arial" w:hAnsi="Arial" w:cs="Arial"/>
        </w:rPr>
        <w:t>inteligencia a</w:t>
      </w:r>
      <w:r w:rsidR="00AB7186">
        <w:rPr>
          <w:rFonts w:ascii="Arial" w:hAnsi="Arial" w:cs="Arial"/>
        </w:rPr>
        <w:t xml:space="preserve">rtificial </w:t>
      </w:r>
      <w:r w:rsidR="00AB7186" w:rsidRPr="001B365D">
        <w:rPr>
          <w:rFonts w:ascii="Arial" w:hAnsi="Arial" w:cs="Arial"/>
        </w:rPr>
        <w:t>se sitúan principalmente en la simulación de actividades intelectuales del hombre. Es decir, imitar por medio de máquinas, tantas actividades mentales como sea posible, y quizás llegar a mejorar las capacidades humanas en estos aspectos</w:t>
      </w:r>
      <w:r w:rsidR="00CE477C">
        <w:rPr>
          <w:rFonts w:ascii="Arial" w:hAnsi="Arial" w:cs="Arial"/>
        </w:rPr>
        <w:t>.</w:t>
      </w:r>
      <w:r w:rsidR="00AB7186" w:rsidRPr="001B365D">
        <w:rPr>
          <w:rFonts w:ascii="Arial" w:hAnsi="Arial" w:cs="Arial"/>
        </w:rPr>
        <w:t xml:space="preserve"> </w:t>
      </w:r>
      <w:r w:rsidR="004E76A3">
        <w:rPr>
          <w:rFonts w:ascii="Arial" w:hAnsi="Arial" w:cs="Arial"/>
        </w:rPr>
        <w:t xml:space="preserve"> </w:t>
      </w:r>
      <w:r w:rsidR="004E76A3" w:rsidRPr="004E76A3">
        <w:rPr>
          <w:rFonts w:ascii="Arial" w:hAnsi="Arial" w:cs="Arial"/>
          <w:b/>
          <w:vertAlign w:val="superscript"/>
        </w:rPr>
        <w:t>3</w:t>
      </w:r>
      <w:r>
        <w:rPr>
          <w:rFonts w:ascii="Arial" w:hAnsi="Arial" w:cs="Arial"/>
        </w:rPr>
        <w:t xml:space="preserve"> </w:t>
      </w:r>
    </w:p>
    <w:p w:rsidR="0070401A" w:rsidRDefault="0070401A" w:rsidP="00AB7186">
      <w:pPr>
        <w:spacing w:line="360" w:lineRule="auto"/>
        <w:jc w:val="both"/>
        <w:rPr>
          <w:rFonts w:ascii="Arial" w:hAnsi="Arial" w:cs="Arial"/>
          <w:b/>
          <w:u w:val="single"/>
        </w:rPr>
      </w:pPr>
    </w:p>
    <w:p w:rsidR="00AB7186" w:rsidRPr="00DE5B39" w:rsidRDefault="00AB7186" w:rsidP="00AB7186">
      <w:pPr>
        <w:spacing w:line="360" w:lineRule="auto"/>
        <w:jc w:val="both"/>
        <w:rPr>
          <w:rFonts w:ascii="Arial" w:hAnsi="Arial" w:cs="Arial"/>
        </w:rPr>
      </w:pPr>
      <w:r>
        <w:rPr>
          <w:rFonts w:ascii="Arial" w:hAnsi="Arial" w:cs="Arial"/>
          <w:b/>
          <w:u w:val="single"/>
        </w:rPr>
        <w:t xml:space="preserve">Breve reseña </w:t>
      </w:r>
      <w:r w:rsidR="004E76A3">
        <w:rPr>
          <w:rFonts w:ascii="Arial" w:hAnsi="Arial" w:cs="Arial"/>
          <w:b/>
          <w:u w:val="single"/>
        </w:rPr>
        <w:t>de la inteligencia a</w:t>
      </w:r>
      <w:r w:rsidRPr="00DE5B39">
        <w:rPr>
          <w:rFonts w:ascii="Arial" w:hAnsi="Arial" w:cs="Arial"/>
          <w:b/>
          <w:u w:val="single"/>
        </w:rPr>
        <w:t>rtificial</w:t>
      </w:r>
      <w:r>
        <w:rPr>
          <w:rFonts w:ascii="Arial" w:hAnsi="Arial" w:cs="Arial"/>
          <w:b/>
          <w:u w:val="single"/>
        </w:rPr>
        <w:t xml:space="preserve"> en el tiempo</w:t>
      </w:r>
      <w:r w:rsidRPr="00DE5B39">
        <w:rPr>
          <w:rFonts w:ascii="Arial" w:hAnsi="Arial" w:cs="Arial"/>
          <w:b/>
          <w:u w:val="single"/>
        </w:rPr>
        <w:t>.</w:t>
      </w:r>
      <w:r w:rsidRPr="00DE5B39">
        <w:rPr>
          <w:rFonts w:ascii="Arial" w:hAnsi="Arial" w:cs="Arial"/>
        </w:rPr>
        <w:t xml:space="preserve"> </w:t>
      </w:r>
    </w:p>
    <w:p w:rsidR="00AB7186" w:rsidRDefault="00AB7186" w:rsidP="00AB7186">
      <w:pPr>
        <w:shd w:val="clear" w:color="auto" w:fill="FFFFFF"/>
        <w:spacing w:before="100" w:beforeAutospacing="1" w:after="100" w:afterAutospacing="1" w:line="360" w:lineRule="auto"/>
        <w:jc w:val="both"/>
        <w:rPr>
          <w:rFonts w:ascii="Arial" w:hAnsi="Arial" w:cs="Arial"/>
          <w:vertAlign w:val="superscript"/>
        </w:rPr>
      </w:pPr>
      <w:r w:rsidRPr="00DE5B39">
        <w:rPr>
          <w:rFonts w:ascii="Arial" w:hAnsi="Arial" w:cs="Arial"/>
        </w:rPr>
        <w:t xml:space="preserve">Algunas tecnologías con </w:t>
      </w:r>
      <w:r w:rsidR="003254BD">
        <w:rPr>
          <w:rFonts w:ascii="Arial" w:hAnsi="Arial" w:cs="Arial"/>
        </w:rPr>
        <w:t>i</w:t>
      </w:r>
      <w:r w:rsidRPr="00DE5B39">
        <w:rPr>
          <w:rFonts w:ascii="Arial" w:hAnsi="Arial" w:cs="Arial"/>
        </w:rPr>
        <w:t xml:space="preserve">nteligencia </w:t>
      </w:r>
      <w:r w:rsidR="003254BD">
        <w:rPr>
          <w:rFonts w:ascii="Arial" w:hAnsi="Arial" w:cs="Arial"/>
        </w:rPr>
        <w:t>a</w:t>
      </w:r>
      <w:r w:rsidRPr="00DE5B39">
        <w:rPr>
          <w:rFonts w:ascii="Arial" w:hAnsi="Arial" w:cs="Arial"/>
        </w:rPr>
        <w:t xml:space="preserve">rtificial existen desde hace más de 50 años, pero los avances en informática, la disponibilidad de enormes cantidades de datos y nuevos algoritmos </w:t>
      </w:r>
      <w:r>
        <w:rPr>
          <w:rFonts w:ascii="Arial" w:hAnsi="Arial" w:cs="Arial"/>
        </w:rPr>
        <w:t>permiten</w:t>
      </w:r>
      <w:r w:rsidRPr="00DE5B39">
        <w:rPr>
          <w:rFonts w:ascii="Arial" w:hAnsi="Arial" w:cs="Arial"/>
        </w:rPr>
        <w:t xml:space="preserve"> grandes</w:t>
      </w:r>
      <w:r w:rsidR="003254BD">
        <w:rPr>
          <w:rFonts w:ascii="Arial" w:hAnsi="Arial" w:cs="Arial"/>
        </w:rPr>
        <w:t xml:space="preserve"> avances de i</w:t>
      </w:r>
      <w:r w:rsidRPr="00DE5B39">
        <w:rPr>
          <w:rFonts w:ascii="Arial" w:hAnsi="Arial" w:cs="Arial"/>
        </w:rPr>
        <w:t xml:space="preserve">nteligencia </w:t>
      </w:r>
      <w:r w:rsidR="003254BD">
        <w:rPr>
          <w:rFonts w:ascii="Arial" w:hAnsi="Arial" w:cs="Arial"/>
        </w:rPr>
        <w:t>a</w:t>
      </w:r>
      <w:r w:rsidRPr="00DE5B39">
        <w:rPr>
          <w:rFonts w:ascii="Arial" w:hAnsi="Arial" w:cs="Arial"/>
        </w:rPr>
        <w:t>rtificial en los últimos años</w:t>
      </w:r>
      <w:r>
        <w:rPr>
          <w:rFonts w:ascii="Arial" w:hAnsi="Arial" w:cs="Arial"/>
        </w:rPr>
        <w:t>.</w:t>
      </w:r>
      <w:r w:rsidRPr="00DE5B39">
        <w:rPr>
          <w:rFonts w:ascii="Arial" w:hAnsi="Arial" w:cs="Arial"/>
        </w:rPr>
        <w:t xml:space="preserve"> </w:t>
      </w:r>
    </w:p>
    <w:p w:rsidR="00CE477C" w:rsidRDefault="00AB7186" w:rsidP="00AB7186">
      <w:pPr>
        <w:shd w:val="clear" w:color="auto" w:fill="FFFFFF"/>
        <w:spacing w:before="100" w:beforeAutospacing="1" w:after="100" w:afterAutospacing="1" w:line="360" w:lineRule="auto"/>
        <w:jc w:val="both"/>
        <w:rPr>
          <w:rFonts w:ascii="Arial" w:hAnsi="Arial" w:cs="Arial"/>
        </w:rPr>
      </w:pPr>
      <w:r w:rsidRPr="00C02214">
        <w:rPr>
          <w:rFonts w:ascii="Arial" w:hAnsi="Arial" w:cs="Arial"/>
        </w:rPr>
        <w:t xml:space="preserve">El aprendizaje automático (en inglés, machine learning) es uno de los enfoques principales de la inteligencia artificial y se trata </w:t>
      </w:r>
      <w:r>
        <w:rPr>
          <w:rFonts w:ascii="Arial" w:hAnsi="Arial" w:cs="Arial"/>
        </w:rPr>
        <w:t xml:space="preserve">de </w:t>
      </w:r>
      <w:r w:rsidRPr="00C02214">
        <w:rPr>
          <w:rFonts w:ascii="Arial" w:hAnsi="Arial" w:cs="Arial"/>
        </w:rPr>
        <w:t>un aspecto de la informática en el que los ordenadores o las máquinas tienen la capacidad de aprender sin estar programados para ello</w:t>
      </w:r>
      <w:r w:rsidR="00CE477C">
        <w:rPr>
          <w:rFonts w:ascii="Arial" w:hAnsi="Arial" w:cs="Arial"/>
        </w:rPr>
        <w:t>.</w:t>
      </w:r>
      <w:r w:rsidR="0070401A">
        <w:rPr>
          <w:rFonts w:ascii="Arial" w:hAnsi="Arial" w:cs="Arial"/>
        </w:rPr>
        <w:t xml:space="preserve"> </w:t>
      </w:r>
      <w:r w:rsidR="003254BD" w:rsidRPr="003254BD">
        <w:rPr>
          <w:rFonts w:ascii="Arial" w:hAnsi="Arial" w:cs="Arial"/>
          <w:vertAlign w:val="superscript"/>
        </w:rPr>
        <w:t>4</w:t>
      </w:r>
    </w:p>
    <w:p w:rsidR="00AB7186" w:rsidRPr="001D081B" w:rsidRDefault="00AB7186" w:rsidP="00AB7186">
      <w:pPr>
        <w:shd w:val="clear" w:color="auto" w:fill="FFFFFF"/>
        <w:spacing w:before="100" w:beforeAutospacing="1" w:after="100" w:afterAutospacing="1" w:line="360" w:lineRule="auto"/>
        <w:jc w:val="both"/>
        <w:rPr>
          <w:rFonts w:ascii="Arial" w:hAnsi="Arial" w:cs="Arial"/>
        </w:rPr>
      </w:pPr>
      <w:r w:rsidRPr="001D081B">
        <w:rPr>
          <w:rFonts w:ascii="Arial" w:hAnsi="Arial" w:cs="Arial"/>
        </w:rPr>
        <w:t>Fonseca Arroyo</w:t>
      </w:r>
      <w:r w:rsidR="003254BD">
        <w:rPr>
          <w:rFonts w:ascii="Arial" w:hAnsi="Arial" w:cs="Arial"/>
        </w:rPr>
        <w:t xml:space="preserve">, </w:t>
      </w:r>
      <w:r w:rsidRPr="001D081B">
        <w:rPr>
          <w:rFonts w:ascii="Arial" w:hAnsi="Arial" w:cs="Arial"/>
        </w:rPr>
        <w:t xml:space="preserve">en el marco del Curso Introductorio a la Inteligencia Artificial en Salud, </w:t>
      </w:r>
      <w:r w:rsidR="003254BD">
        <w:rPr>
          <w:rFonts w:ascii="Arial" w:hAnsi="Arial" w:cs="Arial"/>
        </w:rPr>
        <w:t>lo califica como un área de la inteligencia a</w:t>
      </w:r>
      <w:r w:rsidRPr="001D081B">
        <w:rPr>
          <w:rFonts w:ascii="Arial" w:hAnsi="Arial" w:cs="Arial"/>
        </w:rPr>
        <w:t xml:space="preserve">rtificial, cuya esencia </w:t>
      </w:r>
      <w:r w:rsidRPr="001D081B">
        <w:rPr>
          <w:rFonts w:ascii="Arial" w:hAnsi="Arial" w:cs="Arial"/>
        </w:rPr>
        <w:lastRenderedPageBreak/>
        <w:t xml:space="preserve">consiste en sistemas que se entrenan a partir de la existencia de una gran data confiable y aprenden a tomar decisiones a partir del reconocimiento de determinados patrones de comportamiento. </w:t>
      </w:r>
    </w:p>
    <w:p w:rsidR="00AB7186" w:rsidRPr="0029451D" w:rsidRDefault="00AB7186" w:rsidP="00AB7186">
      <w:pPr>
        <w:shd w:val="clear" w:color="auto" w:fill="FFFFFF"/>
        <w:spacing w:before="100" w:beforeAutospacing="1" w:after="100" w:afterAutospacing="1" w:line="360" w:lineRule="auto"/>
        <w:jc w:val="both"/>
        <w:rPr>
          <w:rFonts w:ascii="Arial" w:hAnsi="Arial" w:cs="Arial"/>
        </w:rPr>
      </w:pPr>
      <w:r w:rsidRPr="0029451D">
        <w:rPr>
          <w:rFonts w:ascii="Arial" w:hAnsi="Arial" w:cs="Arial"/>
        </w:rPr>
        <w:t>Explic</w:t>
      </w:r>
      <w:r>
        <w:rPr>
          <w:rFonts w:ascii="Arial" w:hAnsi="Arial" w:cs="Arial"/>
        </w:rPr>
        <w:t>ó</w:t>
      </w:r>
      <w:r w:rsidRPr="0029451D">
        <w:rPr>
          <w:rFonts w:ascii="Arial" w:hAnsi="Arial" w:cs="Arial"/>
        </w:rPr>
        <w:t xml:space="preserve"> además, que</w:t>
      </w:r>
      <w:r w:rsidR="003254BD">
        <w:rPr>
          <w:rFonts w:ascii="Arial" w:hAnsi="Arial" w:cs="Arial"/>
        </w:rPr>
        <w:t xml:space="preserve"> los modelos de lenguaje de la inteligencia artificial g</w:t>
      </w:r>
      <w:r w:rsidRPr="0029451D">
        <w:rPr>
          <w:rFonts w:ascii="Arial" w:hAnsi="Arial" w:cs="Arial"/>
        </w:rPr>
        <w:t>enerati</w:t>
      </w:r>
      <w:r w:rsidR="003254BD">
        <w:rPr>
          <w:rFonts w:ascii="Arial" w:hAnsi="Arial" w:cs="Arial"/>
        </w:rPr>
        <w:t>va surgen a partir del año 2010</w:t>
      </w:r>
      <w:r w:rsidRPr="0029451D">
        <w:rPr>
          <w:rFonts w:ascii="Arial" w:hAnsi="Arial" w:cs="Arial"/>
        </w:rPr>
        <w:t xml:space="preserve"> y es el tema del momento, ya que tienen como objetivo predecir y generar las próximas palabras (algo similar a lo que sucede en los celulares cuando escribimos). Desde el año 2020 se lanzó la aplicación </w:t>
      </w:r>
      <w:r w:rsidRPr="0029451D">
        <w:rPr>
          <w:rStyle w:val="hgkelc"/>
          <w:rFonts w:ascii="Arial" w:hAnsi="Arial" w:cs="Arial"/>
        </w:rPr>
        <w:t>Chat GPT (</w:t>
      </w:r>
      <w:r w:rsidRPr="0029451D">
        <w:rPr>
          <w:rStyle w:val="hgkelc"/>
          <w:rFonts w:ascii="Arial" w:hAnsi="Arial" w:cs="Arial"/>
          <w:bCs/>
        </w:rPr>
        <w:t>Modelo Predictivo de Lenguaje Generativo)</w:t>
      </w:r>
      <w:r w:rsidRPr="0029451D">
        <w:rPr>
          <w:rStyle w:val="hgkelc"/>
          <w:rFonts w:ascii="Arial" w:hAnsi="Arial" w:cs="Arial"/>
        </w:rPr>
        <w:t xml:space="preserve">, </w:t>
      </w:r>
      <w:r w:rsidRPr="0029451D">
        <w:rPr>
          <w:rStyle w:val="hgkelc"/>
          <w:rFonts w:ascii="Arial" w:hAnsi="Arial" w:cs="Arial"/>
          <w:bCs/>
        </w:rPr>
        <w:t>para</w:t>
      </w:r>
      <w:r w:rsidRPr="0029451D">
        <w:rPr>
          <w:rStyle w:val="hgkelc"/>
          <w:b/>
          <w:bCs/>
        </w:rPr>
        <w:t xml:space="preserve"> </w:t>
      </w:r>
      <w:r w:rsidRPr="0029451D">
        <w:rPr>
          <w:rStyle w:val="hgkelc"/>
          <w:rFonts w:ascii="Arial" w:hAnsi="Arial" w:cs="Arial"/>
          <w:bCs/>
        </w:rPr>
        <w:t>realizar conversaciones inteligentes</w:t>
      </w:r>
      <w:r w:rsidRPr="0029451D">
        <w:rPr>
          <w:rStyle w:val="hgkelc"/>
          <w:rFonts w:ascii="Arial" w:hAnsi="Arial" w:cs="Arial"/>
        </w:rPr>
        <w:t>.</w:t>
      </w:r>
      <w:r w:rsidRPr="0029451D">
        <w:rPr>
          <w:rStyle w:val="hgkelc"/>
        </w:rPr>
        <w:t xml:space="preserve"> </w:t>
      </w:r>
      <w:r w:rsidRPr="0029451D">
        <w:rPr>
          <w:rStyle w:val="hgkelc"/>
          <w:rFonts w:ascii="Arial" w:hAnsi="Arial" w:cs="Arial"/>
        </w:rPr>
        <w:t>Permite elaborar textos efectivos y coherentes para hacer preguntas de seguimiento, reconocer errores y proporcionar respuestas acertadas para solucionar problemas típicos de los usuarios.</w:t>
      </w:r>
      <w:r w:rsidRPr="0029451D">
        <w:rPr>
          <w:rFonts w:ascii="Arial" w:hAnsi="Arial" w:cs="Arial"/>
        </w:rPr>
        <w:t xml:space="preserve"> Cuenta con 175 billones de palabras, lo cual requiere de una adecuada infraestructura computacional. Evolucionan los chatbots o asistentes virtuales, herramientas que permiten mantener conversaciones con los usuarios de forma automatizada y resolver sus inquietudes o dar servicio al cliente, dependiendo de cuál sea el propósito. </w:t>
      </w:r>
    </w:p>
    <w:p w:rsidR="00B27F09" w:rsidRDefault="003254BD" w:rsidP="00B27F09">
      <w:pPr>
        <w:spacing w:line="360" w:lineRule="auto"/>
        <w:jc w:val="both"/>
        <w:rPr>
          <w:rFonts w:ascii="Arial" w:hAnsi="Arial" w:cs="Arial"/>
          <w:b/>
          <w:u w:val="single"/>
        </w:rPr>
      </w:pPr>
      <w:r>
        <w:rPr>
          <w:rFonts w:ascii="Arial" w:hAnsi="Arial" w:cs="Arial"/>
          <w:b/>
          <w:u w:val="single"/>
        </w:rPr>
        <w:t>Estado de la i</w:t>
      </w:r>
      <w:r w:rsidR="00B27F09" w:rsidRPr="00DE5B39">
        <w:rPr>
          <w:rFonts w:ascii="Arial" w:hAnsi="Arial" w:cs="Arial"/>
          <w:b/>
          <w:u w:val="single"/>
        </w:rPr>
        <w:t>ntelige</w:t>
      </w:r>
      <w:r>
        <w:rPr>
          <w:rFonts w:ascii="Arial" w:hAnsi="Arial" w:cs="Arial"/>
          <w:b/>
          <w:u w:val="single"/>
        </w:rPr>
        <w:t>ncia a</w:t>
      </w:r>
      <w:r w:rsidR="00B27F09">
        <w:rPr>
          <w:rFonts w:ascii="Arial" w:hAnsi="Arial" w:cs="Arial"/>
          <w:b/>
          <w:u w:val="single"/>
        </w:rPr>
        <w:t>rtificial en el mundo, Amé</w:t>
      </w:r>
      <w:r w:rsidR="00B27F09" w:rsidRPr="00DE5B39">
        <w:rPr>
          <w:rFonts w:ascii="Arial" w:hAnsi="Arial" w:cs="Arial"/>
          <w:b/>
          <w:u w:val="single"/>
        </w:rPr>
        <w:t>rica Latina y Cuba</w:t>
      </w:r>
      <w:r w:rsidR="00B27F09">
        <w:rPr>
          <w:rFonts w:ascii="Arial" w:hAnsi="Arial" w:cs="Arial"/>
          <w:b/>
          <w:u w:val="single"/>
        </w:rPr>
        <w:t>.</w:t>
      </w:r>
    </w:p>
    <w:p w:rsidR="007A4D7F" w:rsidRPr="007A4D7F" w:rsidRDefault="007A4D7F" w:rsidP="00B27F09">
      <w:pPr>
        <w:spacing w:line="360" w:lineRule="auto"/>
        <w:jc w:val="both"/>
        <w:rPr>
          <w:rFonts w:ascii="Arial" w:hAnsi="Arial" w:cs="Arial"/>
          <w:b/>
          <w:sz w:val="16"/>
          <w:szCs w:val="16"/>
          <w:u w:val="single"/>
        </w:rPr>
      </w:pPr>
    </w:p>
    <w:p w:rsidR="00B27F09" w:rsidRPr="00115148" w:rsidRDefault="00B27F09" w:rsidP="00B27F09">
      <w:pPr>
        <w:spacing w:after="200" w:line="360" w:lineRule="auto"/>
        <w:jc w:val="both"/>
        <w:rPr>
          <w:rFonts w:ascii="Open Sans" w:hAnsi="Open Sans"/>
          <w:color w:val="000000" w:themeColor="text1"/>
          <w:lang w:val="es-MX"/>
        </w:rPr>
      </w:pPr>
      <w:r w:rsidRPr="00D06B21">
        <w:rPr>
          <w:rFonts w:ascii="Arial" w:hAnsi="Arial" w:cs="Arial"/>
        </w:rPr>
        <w:t>La Organización</w:t>
      </w:r>
      <w:r w:rsidRPr="00515C5C">
        <w:rPr>
          <w:rFonts w:ascii="Arial" w:hAnsi="Arial" w:cs="Arial"/>
        </w:rPr>
        <w:t xml:space="preserve"> de las Naciones Unidas para la Educación, la Ciencia y la Cultura (UNESCO</w:t>
      </w:r>
      <w:r w:rsidR="00D61A83">
        <w:rPr>
          <w:rFonts w:ascii="Arial" w:hAnsi="Arial" w:cs="Arial"/>
        </w:rPr>
        <w:t>)</w:t>
      </w:r>
      <w:r w:rsidRPr="00515C5C">
        <w:rPr>
          <w:rFonts w:ascii="Arial" w:hAnsi="Arial" w:cs="Arial"/>
        </w:rPr>
        <w:t xml:space="preserve"> es un organismo especializado que </w:t>
      </w:r>
      <w:r w:rsidR="00D61A83">
        <w:rPr>
          <w:rFonts w:ascii="Arial" w:hAnsi="Arial" w:cs="Arial"/>
        </w:rPr>
        <w:t>ha realizado aportes a la inteligencia a</w:t>
      </w:r>
      <w:r w:rsidRPr="00515C5C">
        <w:rPr>
          <w:rFonts w:ascii="Arial" w:hAnsi="Arial" w:cs="Arial"/>
        </w:rPr>
        <w:t xml:space="preserve">rtificial. En noviembre de 2021, los 193 estados miembros de la Conferencia General de la UNESCO adoptaron la Recomendación sobre la Ética de la Inteligencia Artificial, el primer instrumento normativo mundial sobre el tema, que no solo protege, sino que también promueve los derechos humanos y la dignidad </w:t>
      </w:r>
      <w:r>
        <w:rPr>
          <w:rFonts w:ascii="Arial" w:hAnsi="Arial" w:cs="Arial"/>
          <w:color w:val="212121"/>
        </w:rPr>
        <w:t xml:space="preserve">humana. Es </w:t>
      </w:r>
      <w:r w:rsidRPr="00DE5B39">
        <w:rPr>
          <w:rFonts w:ascii="Arial" w:hAnsi="Arial" w:cs="Arial"/>
          <w:color w:val="212121"/>
        </w:rPr>
        <w:t>una guía ética y una base normativa global que permitirá construir un sólido respeto por el estado de derecho en el mundo</w:t>
      </w:r>
      <w:r w:rsidR="00D61A83">
        <w:rPr>
          <w:rFonts w:ascii="Arial" w:hAnsi="Arial" w:cs="Arial"/>
          <w:color w:val="212121"/>
        </w:rPr>
        <w:t>.</w:t>
      </w:r>
      <w:r w:rsidR="00A520D9">
        <w:rPr>
          <w:rFonts w:ascii="Arial" w:hAnsi="Arial" w:cs="Arial"/>
          <w:color w:val="212121"/>
        </w:rPr>
        <w:t xml:space="preserve"> </w:t>
      </w:r>
      <w:r w:rsidR="008972A0">
        <w:rPr>
          <w:rFonts w:ascii="Arial" w:hAnsi="Arial" w:cs="Arial"/>
          <w:b/>
          <w:color w:val="212121"/>
          <w:vertAlign w:val="superscript"/>
        </w:rPr>
        <w:t>5</w:t>
      </w:r>
      <w:r>
        <w:rPr>
          <w:rFonts w:ascii="Arial" w:hAnsi="Arial" w:cs="Arial"/>
          <w:color w:val="212121"/>
        </w:rPr>
        <w:t xml:space="preserve"> </w:t>
      </w:r>
    </w:p>
    <w:p w:rsidR="00B27F09" w:rsidRPr="00DE5B39" w:rsidRDefault="00B27F09" w:rsidP="00B27F09">
      <w:pPr>
        <w:tabs>
          <w:tab w:val="left" w:pos="1134"/>
        </w:tabs>
        <w:spacing w:after="50" w:line="360" w:lineRule="auto"/>
        <w:jc w:val="both"/>
        <w:rPr>
          <w:rFonts w:ascii="Arial" w:hAnsi="Arial" w:cs="Arial"/>
          <w:color w:val="111111"/>
        </w:rPr>
      </w:pPr>
      <w:r w:rsidRPr="00D06B21">
        <w:rPr>
          <w:rFonts w:ascii="Arial" w:hAnsi="Arial" w:cs="Arial"/>
          <w:color w:val="111111"/>
        </w:rPr>
        <w:t>Los</w:t>
      </w:r>
      <w:r w:rsidRPr="00D06B21">
        <w:rPr>
          <w:rFonts w:ascii="Arial" w:hAnsi="Arial" w:cs="Arial"/>
          <w:b/>
          <w:color w:val="111111"/>
        </w:rPr>
        <w:t xml:space="preserve"> </w:t>
      </w:r>
      <w:r w:rsidRPr="00D06B21">
        <w:rPr>
          <w:rStyle w:val="Textoennegrita"/>
          <w:rFonts w:ascii="Arial" w:hAnsi="Arial" w:cs="Arial"/>
          <w:b w:val="0"/>
          <w:color w:val="111111"/>
        </w:rPr>
        <w:t>resultados de los avances en materia de investigaci</w:t>
      </w:r>
      <w:r w:rsidR="00D61A83" w:rsidRPr="00D06B21">
        <w:rPr>
          <w:rStyle w:val="Textoennegrita"/>
          <w:rFonts w:ascii="Arial" w:hAnsi="Arial" w:cs="Arial"/>
          <w:b w:val="0"/>
          <w:color w:val="111111"/>
        </w:rPr>
        <w:t>ón sobre inteligencia a</w:t>
      </w:r>
      <w:r w:rsidRPr="00D06B21">
        <w:rPr>
          <w:rStyle w:val="Textoennegrita"/>
          <w:rFonts w:ascii="Arial" w:hAnsi="Arial" w:cs="Arial"/>
          <w:b w:val="0"/>
          <w:color w:val="111111"/>
        </w:rPr>
        <w:t>rtificial,</w:t>
      </w:r>
      <w:r w:rsidRPr="00D06B21">
        <w:rPr>
          <w:rFonts w:ascii="Arial" w:hAnsi="Arial" w:cs="Arial"/>
        </w:rPr>
        <w:t xml:space="preserve"> se presentan en el </w:t>
      </w:r>
      <w:r w:rsidRPr="00D06B21">
        <w:rPr>
          <w:rFonts w:ascii="Arial" w:hAnsi="Arial" w:cs="Arial"/>
          <w:color w:val="111111"/>
        </w:rPr>
        <w:t xml:space="preserve">informe anual </w:t>
      </w:r>
      <w:r w:rsidRPr="00D06B21">
        <w:rPr>
          <w:rStyle w:val="Textoennegrita"/>
          <w:rFonts w:ascii="Arial" w:hAnsi="Arial" w:cs="Arial"/>
          <w:color w:val="111111"/>
        </w:rPr>
        <w:t>Artificial Intelligence Index Report</w:t>
      </w:r>
      <w:r w:rsidRPr="00D06B21">
        <w:rPr>
          <w:rFonts w:ascii="Arial" w:hAnsi="Arial" w:cs="Arial"/>
          <w:color w:val="111111"/>
        </w:rPr>
        <w:t xml:space="preserve">, publicado por el Human-Centered Artificial Intelligence Institute, de la Universidad de Stanford. </w:t>
      </w:r>
      <w:r w:rsidR="00D61A83" w:rsidRPr="00D06B21">
        <w:rPr>
          <w:rFonts w:ascii="Arial" w:hAnsi="Arial" w:cs="Arial"/>
          <w:color w:val="111111"/>
        </w:rPr>
        <w:t xml:space="preserve"> </w:t>
      </w:r>
      <w:r w:rsidR="008972A0" w:rsidRPr="00D06B21">
        <w:rPr>
          <w:rFonts w:ascii="Arial" w:hAnsi="Arial" w:cs="Arial"/>
          <w:b/>
          <w:color w:val="111111"/>
          <w:vertAlign w:val="superscript"/>
        </w:rPr>
        <w:t>6</w:t>
      </w:r>
    </w:p>
    <w:p w:rsidR="00B27F09" w:rsidRPr="00DE5B39" w:rsidRDefault="00B27F09" w:rsidP="00B27F09">
      <w:pPr>
        <w:pStyle w:val="NormalWeb"/>
        <w:spacing w:line="360" w:lineRule="auto"/>
        <w:jc w:val="both"/>
        <w:rPr>
          <w:rFonts w:ascii="Arial" w:hAnsi="Arial" w:cs="Arial"/>
          <w:color w:val="111111"/>
        </w:rPr>
      </w:pPr>
      <w:r>
        <w:rPr>
          <w:rFonts w:ascii="Arial" w:hAnsi="Arial" w:cs="Arial"/>
          <w:color w:val="111111"/>
        </w:rPr>
        <w:lastRenderedPageBreak/>
        <w:t>En el año 2022, este informe publicado planteó que a</w:t>
      </w:r>
      <w:r w:rsidRPr="00DE5B39">
        <w:rPr>
          <w:rFonts w:ascii="Arial" w:hAnsi="Arial" w:cs="Arial"/>
          <w:color w:val="111111"/>
        </w:rPr>
        <w:t xml:space="preserve"> nivel mu</w:t>
      </w:r>
      <w:r w:rsidR="00D61A83">
        <w:rPr>
          <w:rFonts w:ascii="Arial" w:hAnsi="Arial" w:cs="Arial"/>
          <w:color w:val="111111"/>
        </w:rPr>
        <w:t>ndial, la inversión privada en inteligencia a</w:t>
      </w:r>
      <w:r w:rsidRPr="00DE5B39">
        <w:rPr>
          <w:rFonts w:ascii="Arial" w:hAnsi="Arial" w:cs="Arial"/>
          <w:color w:val="111111"/>
        </w:rPr>
        <w:t>rtificial se concentra mayoritariamente en dos grandes potencias</w:t>
      </w:r>
      <w:r w:rsidR="00D61A83">
        <w:rPr>
          <w:rFonts w:ascii="Arial" w:hAnsi="Arial" w:cs="Arial"/>
          <w:color w:val="111111"/>
        </w:rPr>
        <w:t>:</w:t>
      </w:r>
      <w:r w:rsidRPr="00DE5B39">
        <w:rPr>
          <w:rFonts w:ascii="Arial" w:hAnsi="Arial" w:cs="Arial"/>
          <w:color w:val="111111"/>
        </w:rPr>
        <w:t xml:space="preserve"> Estados Unidos y China. </w:t>
      </w:r>
      <w:r>
        <w:rPr>
          <w:rFonts w:ascii="Arial" w:hAnsi="Arial" w:cs="Arial"/>
          <w:color w:val="111111"/>
        </w:rPr>
        <w:t xml:space="preserve">Esta última </w:t>
      </w:r>
      <w:r w:rsidRPr="00DE5B39">
        <w:rPr>
          <w:rFonts w:ascii="Arial" w:hAnsi="Arial" w:cs="Arial"/>
          <w:color w:val="111111"/>
        </w:rPr>
        <w:t xml:space="preserve">es considerada el país con más artículos publicados sobre el tema. El Este Asiático protagoniza el 32% de las citas en revistas de inteligencia artificial a nivel mundial. Sin embargo, </w:t>
      </w:r>
      <w:r w:rsidRPr="00DE5B39">
        <w:rPr>
          <w:rStyle w:val="Textoennegrita"/>
          <w:rFonts w:ascii="Arial" w:hAnsi="Arial" w:cs="Arial"/>
          <w:b w:val="0"/>
          <w:color w:val="111111"/>
        </w:rPr>
        <w:t>Estados Unidos mantiene el liderazgo en cuanto a relevancia</w:t>
      </w:r>
      <w:r>
        <w:rPr>
          <w:rStyle w:val="Textoennegrita"/>
          <w:rFonts w:ascii="Arial" w:hAnsi="Arial" w:cs="Arial"/>
          <w:b w:val="0"/>
          <w:color w:val="111111"/>
        </w:rPr>
        <w:t xml:space="preserve">, según </w:t>
      </w:r>
      <w:r w:rsidRPr="00DE5B39">
        <w:rPr>
          <w:rFonts w:ascii="Arial" w:hAnsi="Arial" w:cs="Arial"/>
          <w:color w:val="111111"/>
        </w:rPr>
        <w:t xml:space="preserve"> Field-Weighted Citation Impact</w:t>
      </w:r>
      <w:r>
        <w:rPr>
          <w:rFonts w:ascii="Arial" w:hAnsi="Arial" w:cs="Arial"/>
          <w:color w:val="111111"/>
        </w:rPr>
        <w:t xml:space="preserve"> (</w:t>
      </w:r>
      <w:r w:rsidRPr="009B1B8F">
        <w:rPr>
          <w:rFonts w:ascii="Arial" w:hAnsi="Arial" w:cs="Arial"/>
          <w:color w:val="111111"/>
        </w:rPr>
        <w:t>i</w:t>
      </w:r>
      <w:r w:rsidRPr="009B1B8F">
        <w:rPr>
          <w:rFonts w:ascii="Arial" w:hAnsi="Arial" w:cs="Arial"/>
        </w:rPr>
        <w:t xml:space="preserve">ndicador normalizado de citación </w:t>
      </w:r>
      <w:r w:rsidRPr="009B1B8F">
        <w:rPr>
          <w:rFonts w:ascii="Arial" w:hAnsi="Arial" w:cs="Arial"/>
          <w:color w:val="111111"/>
        </w:rPr>
        <w:t xml:space="preserve">que refleja  </w:t>
      </w:r>
      <w:r w:rsidRPr="009B1B8F">
        <w:rPr>
          <w:rFonts w:ascii="Arial" w:hAnsi="Arial" w:cs="Arial"/>
        </w:rPr>
        <w:t>el impacto de las citas ponderadas por campo</w:t>
      </w:r>
      <w:r>
        <w:rPr>
          <w:rFonts w:ascii="Arial" w:hAnsi="Arial" w:cs="Arial"/>
        </w:rPr>
        <w:t>)</w:t>
      </w:r>
      <w:r>
        <w:t>,</w:t>
      </w:r>
      <w:r w:rsidRPr="00DE5B39">
        <w:rPr>
          <w:rFonts w:ascii="Arial" w:hAnsi="Arial" w:cs="Arial"/>
          <w:color w:val="111111"/>
        </w:rPr>
        <w:t xml:space="preserve"> en un 50% superior al del gigante asiático</w:t>
      </w:r>
      <w:r w:rsidRPr="00FF7DD3">
        <w:rPr>
          <w:rFonts w:ascii="Arial" w:hAnsi="Arial" w:cs="Arial"/>
        </w:rPr>
        <w:t>.</w:t>
      </w:r>
      <w:r w:rsidRPr="00DE5B39">
        <w:rPr>
          <w:rFonts w:ascii="Arial" w:hAnsi="Arial" w:cs="Arial"/>
          <w:color w:val="111111"/>
        </w:rPr>
        <w:t xml:space="preserve"> </w:t>
      </w:r>
    </w:p>
    <w:p w:rsidR="00B27F09" w:rsidRPr="00DE5B39" w:rsidRDefault="00B27F09" w:rsidP="00B27F09">
      <w:pPr>
        <w:pStyle w:val="NormalWeb"/>
        <w:spacing w:line="360" w:lineRule="auto"/>
        <w:jc w:val="both"/>
        <w:rPr>
          <w:rFonts w:ascii="Arial" w:hAnsi="Arial" w:cs="Arial"/>
          <w:color w:val="182430"/>
        </w:rPr>
      </w:pPr>
      <w:r w:rsidRPr="00DE5B39">
        <w:rPr>
          <w:rFonts w:ascii="Arial" w:hAnsi="Arial" w:cs="Arial"/>
          <w:color w:val="000000" w:themeColor="text1"/>
        </w:rPr>
        <w:t xml:space="preserve">En relación con América Latina, </w:t>
      </w:r>
      <w:r>
        <w:rPr>
          <w:rFonts w:ascii="Arial" w:hAnsi="Arial" w:cs="Arial"/>
          <w:color w:val="000000" w:themeColor="text1"/>
        </w:rPr>
        <w:t>la región cada vez se prepara más</w:t>
      </w:r>
      <w:r w:rsidRPr="00DE5B39">
        <w:rPr>
          <w:rFonts w:ascii="Arial" w:hAnsi="Arial" w:cs="Arial"/>
          <w:color w:val="000000" w:themeColor="text1"/>
        </w:rPr>
        <w:t xml:space="preserve"> para promover la transformación digital en la economía y buscar alternativas que fortalezc</w:t>
      </w:r>
      <w:r w:rsidR="00D61A83">
        <w:rPr>
          <w:rFonts w:ascii="Arial" w:hAnsi="Arial" w:cs="Arial"/>
          <w:color w:val="000000" w:themeColor="text1"/>
        </w:rPr>
        <w:t>an su desarrollo. La inteligencia a</w:t>
      </w:r>
      <w:r w:rsidRPr="00DE5B39">
        <w:rPr>
          <w:rFonts w:ascii="Arial" w:hAnsi="Arial" w:cs="Arial"/>
          <w:color w:val="000000" w:themeColor="text1"/>
        </w:rPr>
        <w:t xml:space="preserve">rtificial </w:t>
      </w:r>
      <w:r>
        <w:rPr>
          <w:rFonts w:ascii="Arial" w:hAnsi="Arial" w:cs="Arial"/>
          <w:color w:val="000000" w:themeColor="text1"/>
        </w:rPr>
        <w:t>se perfila</w:t>
      </w:r>
      <w:r w:rsidRPr="00DE5B39">
        <w:rPr>
          <w:rFonts w:ascii="Arial" w:hAnsi="Arial" w:cs="Arial"/>
          <w:color w:val="000000" w:themeColor="text1"/>
        </w:rPr>
        <w:t xml:space="preserve"> como un elemento clave en </w:t>
      </w:r>
      <w:r>
        <w:rPr>
          <w:rFonts w:ascii="Arial" w:hAnsi="Arial" w:cs="Arial"/>
          <w:color w:val="000000" w:themeColor="text1"/>
        </w:rPr>
        <w:t>este sentido</w:t>
      </w:r>
      <w:r w:rsidRPr="00DE5B39">
        <w:rPr>
          <w:rFonts w:ascii="Arial" w:hAnsi="Arial" w:cs="Arial"/>
          <w:color w:val="000000" w:themeColor="text1"/>
        </w:rPr>
        <w:t xml:space="preserve">. </w:t>
      </w:r>
    </w:p>
    <w:p w:rsidR="00B27F09" w:rsidRPr="00B918FE" w:rsidRDefault="00B27F09" w:rsidP="00B27F09">
      <w:pPr>
        <w:pStyle w:val="NormalWeb"/>
        <w:spacing w:line="360" w:lineRule="auto"/>
        <w:jc w:val="both"/>
        <w:rPr>
          <w:rFonts w:ascii="Arial" w:hAnsi="Arial" w:cs="Arial"/>
        </w:rPr>
      </w:pPr>
      <w:r w:rsidRPr="00B918FE">
        <w:rPr>
          <w:rFonts w:ascii="Arial" w:hAnsi="Arial" w:cs="Arial"/>
        </w:rPr>
        <w:t>La plataforma para comparar productos financieros HelloSafe reveló recientemente que en América Latina l</w:t>
      </w:r>
      <w:r w:rsidRPr="00B918FE">
        <w:rPr>
          <w:rFonts w:ascii="Arial" w:hAnsi="Arial" w:cs="Arial"/>
          <w:bCs/>
        </w:rPr>
        <w:t>as empresas de Colombia son las que están adoptando más rápido la</w:t>
      </w:r>
      <w:r>
        <w:rPr>
          <w:rFonts w:ascii="Arial" w:hAnsi="Arial" w:cs="Arial"/>
          <w:bCs/>
        </w:rPr>
        <w:t xml:space="preserve"> </w:t>
      </w:r>
      <w:hyperlink r:id="rId8" w:history="1">
        <w:r w:rsidR="008972A0">
          <w:rPr>
            <w:rFonts w:ascii="Arial" w:hAnsi="Arial" w:cs="Arial"/>
            <w:bCs/>
          </w:rPr>
          <w:t>inteligencia a</w:t>
        </w:r>
        <w:r w:rsidRPr="00B918FE">
          <w:rPr>
            <w:rFonts w:ascii="Arial" w:hAnsi="Arial" w:cs="Arial"/>
            <w:bCs/>
          </w:rPr>
          <w:t xml:space="preserve">rtificial </w:t>
        </w:r>
      </w:hyperlink>
      <w:r w:rsidRPr="00B918FE">
        <w:rPr>
          <w:rFonts w:ascii="Arial" w:hAnsi="Arial" w:cs="Arial"/>
          <w:bCs/>
        </w:rPr>
        <w:t>en su desempeño.</w:t>
      </w:r>
    </w:p>
    <w:p w:rsidR="00B27F09" w:rsidRPr="00DE5B39" w:rsidRDefault="00B27F09" w:rsidP="00B27F09">
      <w:pPr>
        <w:spacing w:after="107" w:line="360" w:lineRule="auto"/>
        <w:jc w:val="both"/>
        <w:rPr>
          <w:rFonts w:ascii="Arial" w:hAnsi="Arial" w:cs="Arial"/>
        </w:rPr>
      </w:pPr>
      <w:r w:rsidRPr="00DE5B39">
        <w:rPr>
          <w:rFonts w:ascii="Arial" w:hAnsi="Arial" w:cs="Arial"/>
          <w:bCs/>
        </w:rPr>
        <w:t>En</w:t>
      </w:r>
      <w:r>
        <w:rPr>
          <w:rFonts w:ascii="Arial" w:hAnsi="Arial" w:cs="Arial"/>
          <w:bCs/>
        </w:rPr>
        <w:t xml:space="preserve"> </w:t>
      </w:r>
      <w:hyperlink r:id="rId9" w:history="1">
        <w:r w:rsidRPr="00DE5B39">
          <w:rPr>
            <w:rFonts w:ascii="Arial" w:hAnsi="Arial" w:cs="Arial"/>
            <w:bCs/>
          </w:rPr>
          <w:t>Colombia</w:t>
        </w:r>
      </w:hyperlink>
      <w:r w:rsidRPr="00DE5B39">
        <w:rPr>
          <w:rFonts w:ascii="Arial" w:hAnsi="Arial" w:cs="Arial"/>
          <w:bCs/>
        </w:rPr>
        <w:t>, el 50 % de las compa</w:t>
      </w:r>
      <w:r w:rsidR="008972A0">
        <w:rPr>
          <w:rFonts w:ascii="Arial" w:hAnsi="Arial" w:cs="Arial"/>
          <w:bCs/>
        </w:rPr>
        <w:t>ñías incorporaron el empleo de i</w:t>
      </w:r>
      <w:r>
        <w:rPr>
          <w:rFonts w:ascii="Arial" w:hAnsi="Arial" w:cs="Arial"/>
          <w:bCs/>
        </w:rPr>
        <w:t xml:space="preserve">nteligencia </w:t>
      </w:r>
      <w:r w:rsidR="008972A0">
        <w:rPr>
          <w:rFonts w:ascii="Arial" w:hAnsi="Arial" w:cs="Arial"/>
          <w:bCs/>
        </w:rPr>
        <w:t>a</w:t>
      </w:r>
      <w:r>
        <w:rPr>
          <w:rFonts w:ascii="Arial" w:hAnsi="Arial" w:cs="Arial"/>
          <w:bCs/>
        </w:rPr>
        <w:t>rtificial</w:t>
      </w:r>
      <w:r w:rsidRPr="00DE5B39">
        <w:rPr>
          <w:rFonts w:ascii="Arial" w:hAnsi="Arial" w:cs="Arial"/>
          <w:bCs/>
        </w:rPr>
        <w:t xml:space="preserve"> y en este 2023 el país se ha convertido en líder regional</w:t>
      </w:r>
      <w:r w:rsidRPr="00DE5B39">
        <w:rPr>
          <w:rFonts w:ascii="Arial" w:hAnsi="Arial" w:cs="Arial"/>
        </w:rPr>
        <w:t>. Muy cerca de esta posición se encuentra Perú, con el 49 %. Empatados en el tercer lugar se hallan Argentina y Brasil con el 41 % de empresas implementando estas tecnologías. México ocupó el quinto lugar, siguiéndolos próximamente al disponer del 40 % de sus compañías incursionando en el uso de estas herramientas inteligentes. El informe señala a Chile en el sexto lugar, ya que registra una adopción del 39 %, no tan alejado de los tres países que lo anteceden.</w:t>
      </w:r>
    </w:p>
    <w:p w:rsidR="00B27F09" w:rsidRPr="00DE5B39" w:rsidRDefault="00B27F09" w:rsidP="00B27F09">
      <w:pPr>
        <w:spacing w:after="107" w:line="360" w:lineRule="auto"/>
        <w:jc w:val="both"/>
        <w:rPr>
          <w:rFonts w:ascii="Arial" w:hAnsi="Arial" w:cs="Arial"/>
        </w:rPr>
      </w:pPr>
      <w:r w:rsidRPr="00DE5B39">
        <w:rPr>
          <w:rFonts w:ascii="Arial" w:hAnsi="Arial" w:cs="Arial"/>
        </w:rPr>
        <w:t>Según la plataforma de análisis, l</w:t>
      </w:r>
      <w:r w:rsidRPr="00DE5B39">
        <w:rPr>
          <w:rFonts w:ascii="Arial" w:hAnsi="Arial" w:cs="Arial"/>
          <w:bCs/>
        </w:rPr>
        <w:t>a pandemia de</w:t>
      </w:r>
      <w:r>
        <w:rPr>
          <w:rFonts w:ascii="Arial" w:hAnsi="Arial" w:cs="Arial"/>
          <w:bCs/>
        </w:rPr>
        <w:t xml:space="preserve"> </w:t>
      </w:r>
      <w:hyperlink r:id="rId10" w:history="1">
        <w:r>
          <w:rPr>
            <w:rFonts w:ascii="Arial" w:hAnsi="Arial" w:cs="Arial"/>
            <w:bCs/>
          </w:rPr>
          <w:t>C</w:t>
        </w:r>
        <w:r w:rsidRPr="00DE5B39">
          <w:rPr>
            <w:rFonts w:ascii="Arial" w:hAnsi="Arial" w:cs="Arial"/>
            <w:bCs/>
          </w:rPr>
          <w:t>ovid-19</w:t>
        </w:r>
      </w:hyperlink>
      <w:r>
        <w:t xml:space="preserve"> </w:t>
      </w:r>
      <w:r w:rsidRPr="00DE5B39">
        <w:rPr>
          <w:rFonts w:ascii="Arial" w:hAnsi="Arial" w:cs="Arial"/>
          <w:bCs/>
        </w:rPr>
        <w:t xml:space="preserve">aceleró la adopción de la </w:t>
      </w:r>
      <w:r w:rsidR="004B49D7">
        <w:rPr>
          <w:rFonts w:ascii="Arial" w:hAnsi="Arial" w:cs="Arial"/>
          <w:bCs/>
        </w:rPr>
        <w:t>inteligencia a</w:t>
      </w:r>
      <w:r>
        <w:rPr>
          <w:rFonts w:ascii="Arial" w:hAnsi="Arial" w:cs="Arial"/>
          <w:bCs/>
        </w:rPr>
        <w:t>rtificial</w:t>
      </w:r>
      <w:r w:rsidRPr="00DE5B39">
        <w:rPr>
          <w:rFonts w:ascii="Arial" w:hAnsi="Arial" w:cs="Arial"/>
          <w:bCs/>
        </w:rPr>
        <w:t xml:space="preserve"> en las empresas de América Latina, con un incremento regional del 43 %</w:t>
      </w:r>
      <w:r w:rsidRPr="00DE5B39">
        <w:rPr>
          <w:rFonts w:ascii="Arial" w:hAnsi="Arial" w:cs="Arial"/>
        </w:rPr>
        <w:t xml:space="preserve">. A nivel global, se valora que </w:t>
      </w:r>
      <w:r>
        <w:rPr>
          <w:rFonts w:ascii="Arial" w:hAnsi="Arial" w:cs="Arial"/>
        </w:rPr>
        <w:t xml:space="preserve">esta </w:t>
      </w:r>
      <w:r w:rsidRPr="00DE5B39">
        <w:rPr>
          <w:rFonts w:ascii="Arial" w:hAnsi="Arial" w:cs="Arial"/>
        </w:rPr>
        <w:t xml:space="preserve">emerge como una industria independiente. Asimismo, se cree que para el año 2030 contribuirá con aproximadamente 16,52 billones de dólares a la economía. También se prevé que su adopción duplique las tasas de crecimiento económico para el año 2035. El informe </w:t>
      </w:r>
      <w:r>
        <w:rPr>
          <w:rFonts w:ascii="Arial" w:hAnsi="Arial" w:cs="Arial"/>
        </w:rPr>
        <w:t xml:space="preserve">confirma </w:t>
      </w:r>
      <w:r w:rsidRPr="00DE5B39">
        <w:rPr>
          <w:rFonts w:ascii="Arial" w:hAnsi="Arial" w:cs="Arial"/>
        </w:rPr>
        <w:t xml:space="preserve">que, en los últimos 4 años, </w:t>
      </w:r>
      <w:r w:rsidRPr="00DE5B39">
        <w:rPr>
          <w:rFonts w:ascii="Arial" w:hAnsi="Arial" w:cs="Arial"/>
        </w:rPr>
        <w:lastRenderedPageBreak/>
        <w:t xml:space="preserve">las empresas han triplicado el uso promedio de funciones de </w:t>
      </w:r>
      <w:hyperlink r:id="rId11" w:history="1">
        <w:r w:rsidR="004B49D7">
          <w:rPr>
            <w:rFonts w:ascii="Arial" w:hAnsi="Arial" w:cs="Arial"/>
            <w:bCs/>
          </w:rPr>
          <w:t>i</w:t>
        </w:r>
        <w:r w:rsidRPr="000A6FE7">
          <w:rPr>
            <w:rFonts w:ascii="Arial" w:hAnsi="Arial" w:cs="Arial"/>
            <w:bCs/>
          </w:rPr>
          <w:t xml:space="preserve">nteligencia </w:t>
        </w:r>
        <w:r w:rsidR="004B49D7">
          <w:rPr>
            <w:rFonts w:ascii="Arial" w:hAnsi="Arial" w:cs="Arial"/>
            <w:bCs/>
          </w:rPr>
          <w:t>a</w:t>
        </w:r>
        <w:r w:rsidRPr="000A6FE7">
          <w:rPr>
            <w:rFonts w:ascii="Arial" w:hAnsi="Arial" w:cs="Arial"/>
            <w:bCs/>
          </w:rPr>
          <w:t xml:space="preserve">rtificial </w:t>
        </w:r>
      </w:hyperlink>
      <w:r w:rsidRPr="00DE5B39">
        <w:rPr>
          <w:rFonts w:ascii="Arial" w:hAnsi="Arial" w:cs="Arial"/>
        </w:rPr>
        <w:t xml:space="preserve"> en sus aplicaciones</w:t>
      </w:r>
      <w:r w:rsidR="004B49D7">
        <w:rPr>
          <w:rFonts w:ascii="Arial" w:hAnsi="Arial" w:cs="Arial"/>
        </w:rPr>
        <w:t xml:space="preserve">. </w:t>
      </w:r>
      <w:r w:rsidR="004B49D7" w:rsidRPr="004B49D7">
        <w:rPr>
          <w:rFonts w:ascii="Arial" w:hAnsi="Arial" w:cs="Arial"/>
          <w:b/>
          <w:vertAlign w:val="superscript"/>
        </w:rPr>
        <w:t>7</w:t>
      </w:r>
      <w:r>
        <w:rPr>
          <w:rFonts w:ascii="Arial" w:hAnsi="Arial" w:cs="Arial"/>
        </w:rPr>
        <w:t xml:space="preserve"> </w:t>
      </w:r>
    </w:p>
    <w:p w:rsidR="00B27F09" w:rsidRPr="00657ED3" w:rsidRDefault="00B27F09" w:rsidP="00B27F09">
      <w:pPr>
        <w:pStyle w:val="NormalWeb"/>
        <w:spacing w:line="360" w:lineRule="auto"/>
        <w:jc w:val="both"/>
        <w:rPr>
          <w:rFonts w:ascii="Arial" w:hAnsi="Arial" w:cs="Arial"/>
        </w:rPr>
      </w:pPr>
      <w:r w:rsidRPr="00657ED3">
        <w:rPr>
          <w:rFonts w:ascii="Arial" w:hAnsi="Arial" w:cs="Arial"/>
        </w:rPr>
        <w:t>En Cuba se transita desde hace algunos años por un proceso llamado informatización de la sociedad, que es uno de los tres pilares que respalda la gestión gubernamental; a pesar de que el mismo se asume en medio de un férreo bloqueo económico, comercial y financiero. Si bien las acciones realizadas no alcanzan la magnitud que demanda del desarrollo del país, se han propiciado avances incuestionables en el comercio electrónico, la salud y diferentes áreas de la sociedad cubana. En Cuba se han desarrollado eventos del tema y diversas instituciones trabajan en función de su desarrollo.</w:t>
      </w:r>
      <w:r w:rsidRPr="00657ED3">
        <w:t xml:space="preserve"> </w:t>
      </w:r>
      <w:r w:rsidRPr="00657ED3">
        <w:rPr>
          <w:rFonts w:ascii="Arial" w:hAnsi="Arial" w:cs="Arial"/>
        </w:rPr>
        <w:t>Desde los años 90 del pasado siglo se trabaja en ese tema por varias universidades como la Universidad Tecnológica de La Habana “José Antonio Echeverría”  (Cujae), la Universidad de La Habana, la Universidad de las Ciencias Informáticas (UCI), la Universidad de Camagüey, la Universidad de Oriente, la «Marta Abreu» de Las Villas, y en empresas e institutos de investigación, entre otros centros, aún resta un larg</w:t>
      </w:r>
      <w:r w:rsidR="004B49D7">
        <w:rPr>
          <w:rFonts w:ascii="Arial" w:hAnsi="Arial" w:cs="Arial"/>
        </w:rPr>
        <w:t>o camino por andar para que la inteligencia a</w:t>
      </w:r>
      <w:r w:rsidRPr="00657ED3">
        <w:rPr>
          <w:rFonts w:ascii="Arial" w:hAnsi="Arial" w:cs="Arial"/>
        </w:rPr>
        <w:t>rtificial desempeñe el rol que debe alcanzar en el progreso de la nación</w:t>
      </w:r>
      <w:r w:rsidR="00DB6682">
        <w:rPr>
          <w:rFonts w:ascii="Arial" w:hAnsi="Arial" w:cs="Arial"/>
        </w:rPr>
        <w:t xml:space="preserve">. </w:t>
      </w:r>
      <w:r w:rsidR="00DB6682">
        <w:rPr>
          <w:rFonts w:ascii="Arial" w:hAnsi="Arial" w:cs="Arial"/>
          <w:b/>
          <w:vertAlign w:val="superscript"/>
        </w:rPr>
        <w:t>8</w:t>
      </w:r>
    </w:p>
    <w:p w:rsidR="00EB38A3" w:rsidRDefault="00B27F09" w:rsidP="00B27F09">
      <w:pPr>
        <w:pStyle w:val="NormalWeb"/>
        <w:spacing w:line="360" w:lineRule="auto"/>
        <w:jc w:val="both"/>
        <w:rPr>
          <w:rFonts w:ascii="Arial" w:hAnsi="Arial" w:cs="Arial"/>
        </w:rPr>
      </w:pPr>
      <w:r w:rsidRPr="00DE5B39">
        <w:rPr>
          <w:rFonts w:ascii="Arial" w:hAnsi="Arial" w:cs="Arial"/>
          <w:color w:val="000000" w:themeColor="text1"/>
        </w:rPr>
        <w:t xml:space="preserve">Para expandirse en este ámbito Cuba </w:t>
      </w:r>
      <w:r>
        <w:rPr>
          <w:rFonts w:ascii="Arial" w:hAnsi="Arial" w:cs="Arial"/>
          <w:color w:val="000000" w:themeColor="text1"/>
        </w:rPr>
        <w:t>fortaleció</w:t>
      </w:r>
      <w:r w:rsidRPr="00DE5B39">
        <w:rPr>
          <w:rFonts w:ascii="Arial" w:hAnsi="Arial" w:cs="Arial"/>
          <w:color w:val="000000" w:themeColor="text1"/>
        </w:rPr>
        <w:t xml:space="preserve"> sus relaciones con China, particularmente con la provincia de Hebei, donde se creó un Instituto Internacional de Investigaciones sobre Inteligencia Artificial que posee varios laboratorios de investigación sobre </w:t>
      </w:r>
      <w:r>
        <w:rPr>
          <w:rFonts w:ascii="Arial" w:hAnsi="Arial" w:cs="Arial"/>
          <w:color w:val="000000" w:themeColor="text1"/>
        </w:rPr>
        <w:t>dicha</w:t>
      </w:r>
      <w:r w:rsidRPr="00DE5B39">
        <w:rPr>
          <w:rFonts w:ascii="Arial" w:hAnsi="Arial" w:cs="Arial"/>
          <w:color w:val="000000" w:themeColor="text1"/>
        </w:rPr>
        <w:t xml:space="preserve"> especialidad y un centro de datos. Los c</w:t>
      </w:r>
      <w:r w:rsidRPr="00DE5B39">
        <w:rPr>
          <w:rFonts w:ascii="Arial" w:hAnsi="Arial" w:cs="Arial"/>
        </w:rPr>
        <w:t xml:space="preserve">ientíficos cubanos diseñaron una estrategia </w:t>
      </w:r>
      <w:r>
        <w:rPr>
          <w:rFonts w:ascii="Arial" w:hAnsi="Arial" w:cs="Arial"/>
        </w:rPr>
        <w:t>para su</w:t>
      </w:r>
      <w:r w:rsidRPr="00DE5B39">
        <w:rPr>
          <w:rFonts w:ascii="Arial" w:hAnsi="Arial" w:cs="Arial"/>
        </w:rPr>
        <w:t xml:space="preserve"> desarrollo, que permit</w:t>
      </w:r>
      <w:r>
        <w:rPr>
          <w:rFonts w:ascii="Arial" w:hAnsi="Arial" w:cs="Arial"/>
        </w:rPr>
        <w:t>e</w:t>
      </w:r>
      <w:r w:rsidRPr="00DE5B39">
        <w:rPr>
          <w:rFonts w:ascii="Arial" w:hAnsi="Arial" w:cs="Arial"/>
        </w:rPr>
        <w:t xml:space="preserve"> aplicar esta ciencia en áreas claves para el progreso económico y social en el país, como la agricultura, energía, salud, biotecnología y medio</w:t>
      </w:r>
      <w:r>
        <w:rPr>
          <w:rFonts w:ascii="Arial" w:hAnsi="Arial" w:cs="Arial"/>
        </w:rPr>
        <w:t xml:space="preserve"> </w:t>
      </w:r>
      <w:r w:rsidRPr="00DE5B39">
        <w:rPr>
          <w:rFonts w:ascii="Arial" w:hAnsi="Arial" w:cs="Arial"/>
        </w:rPr>
        <w:t>ambiente</w:t>
      </w:r>
      <w:r w:rsidR="0065796C">
        <w:rPr>
          <w:rFonts w:ascii="Arial" w:hAnsi="Arial" w:cs="Arial"/>
        </w:rPr>
        <w:t xml:space="preserve">. </w:t>
      </w:r>
      <w:r w:rsidR="0065796C" w:rsidRPr="0065796C">
        <w:rPr>
          <w:rFonts w:ascii="Arial" w:hAnsi="Arial" w:cs="Arial"/>
          <w:b/>
          <w:vertAlign w:val="superscript"/>
        </w:rPr>
        <w:t>9</w:t>
      </w:r>
    </w:p>
    <w:p w:rsidR="003D6616" w:rsidRPr="00EA55BB" w:rsidRDefault="0065796C" w:rsidP="00EA55BB">
      <w:pPr>
        <w:pStyle w:val="NormalWeb"/>
        <w:spacing w:line="360" w:lineRule="auto"/>
        <w:jc w:val="both"/>
        <w:rPr>
          <w:rFonts w:ascii="Arial" w:hAnsi="Arial" w:cs="Arial"/>
          <w:color w:val="000000" w:themeColor="text1"/>
        </w:rPr>
      </w:pPr>
      <w:r>
        <w:rPr>
          <w:rFonts w:ascii="Arial" w:hAnsi="Arial" w:cs="Arial"/>
        </w:rPr>
        <w:t>La inteligencia a</w:t>
      </w:r>
      <w:r w:rsidR="00B27F09">
        <w:rPr>
          <w:rFonts w:ascii="Arial" w:hAnsi="Arial" w:cs="Arial"/>
        </w:rPr>
        <w:t>rtificial</w:t>
      </w:r>
      <w:r w:rsidR="00B27F09" w:rsidRPr="00DE5B39">
        <w:rPr>
          <w:rFonts w:ascii="Arial" w:hAnsi="Arial" w:cs="Arial"/>
          <w:color w:val="000000" w:themeColor="text1"/>
        </w:rPr>
        <w:t xml:space="preserve"> permite resolver problemas complejos de la cotidianidad, que resultan de gran utilidad para mejorar nuestras vidas tales como: racionalizar el consumo energético, ordenar el tráfico de las ciudades para facilitar la movilidad, o predecir los patrones de contagio de una enfermedad, entre otras cuestiones. </w:t>
      </w:r>
    </w:p>
    <w:p w:rsidR="003D6616" w:rsidRDefault="003D6616" w:rsidP="00AB7186">
      <w:pPr>
        <w:spacing w:line="360" w:lineRule="auto"/>
        <w:jc w:val="both"/>
        <w:rPr>
          <w:rFonts w:ascii="Arial" w:hAnsi="Arial" w:cs="Arial"/>
          <w:b/>
          <w:u w:val="single"/>
        </w:rPr>
      </w:pPr>
    </w:p>
    <w:p w:rsidR="00AB7186" w:rsidRPr="00DE5B39" w:rsidRDefault="003D6616" w:rsidP="00AB7186">
      <w:pPr>
        <w:spacing w:line="360" w:lineRule="auto"/>
        <w:jc w:val="both"/>
        <w:rPr>
          <w:rFonts w:ascii="Arial" w:hAnsi="Arial" w:cs="Arial"/>
        </w:rPr>
      </w:pPr>
      <w:r>
        <w:rPr>
          <w:rFonts w:ascii="Arial" w:hAnsi="Arial" w:cs="Arial"/>
          <w:b/>
          <w:u w:val="single"/>
        </w:rPr>
        <w:lastRenderedPageBreak/>
        <w:t xml:space="preserve">Aplicación </w:t>
      </w:r>
      <w:r w:rsidR="00AB7186" w:rsidRPr="00DE5B39">
        <w:rPr>
          <w:rFonts w:ascii="Arial" w:hAnsi="Arial" w:cs="Arial"/>
          <w:b/>
          <w:u w:val="single"/>
        </w:rPr>
        <w:t>de</w:t>
      </w:r>
      <w:r>
        <w:rPr>
          <w:rFonts w:ascii="Arial" w:hAnsi="Arial" w:cs="Arial"/>
          <w:b/>
          <w:u w:val="single"/>
        </w:rPr>
        <w:t xml:space="preserve"> la</w:t>
      </w:r>
      <w:r w:rsidR="00EA55BB">
        <w:rPr>
          <w:rFonts w:ascii="Arial" w:hAnsi="Arial" w:cs="Arial"/>
          <w:b/>
          <w:u w:val="single"/>
        </w:rPr>
        <w:t xml:space="preserve"> inteligencia a</w:t>
      </w:r>
      <w:r w:rsidR="00AB7186" w:rsidRPr="00DE5B39">
        <w:rPr>
          <w:rFonts w:ascii="Arial" w:hAnsi="Arial" w:cs="Arial"/>
          <w:b/>
          <w:u w:val="single"/>
        </w:rPr>
        <w:t>rtificial</w:t>
      </w:r>
      <w:r w:rsidR="00AB7186">
        <w:rPr>
          <w:rFonts w:ascii="Arial" w:hAnsi="Arial" w:cs="Arial"/>
          <w:b/>
          <w:u w:val="single"/>
        </w:rPr>
        <w:t xml:space="preserve"> en la vida cotidiana</w:t>
      </w:r>
      <w:r w:rsidR="00AB7186" w:rsidRPr="00DE5B39">
        <w:rPr>
          <w:rFonts w:ascii="Arial" w:hAnsi="Arial" w:cs="Arial"/>
          <w:b/>
          <w:u w:val="single"/>
        </w:rPr>
        <w:t>.</w:t>
      </w:r>
    </w:p>
    <w:p w:rsidR="00AB7186" w:rsidRPr="00DE5B39" w:rsidRDefault="00AB7186" w:rsidP="00AB7186">
      <w:pPr>
        <w:shd w:val="clear" w:color="auto" w:fill="FFFFFF"/>
        <w:spacing w:before="100" w:beforeAutospacing="1" w:after="100" w:afterAutospacing="1" w:line="360" w:lineRule="auto"/>
        <w:jc w:val="both"/>
        <w:rPr>
          <w:rFonts w:ascii="Arial" w:hAnsi="Arial" w:cs="Arial"/>
          <w:bCs/>
        </w:rPr>
      </w:pPr>
      <w:r>
        <w:rPr>
          <w:rFonts w:ascii="Arial" w:hAnsi="Arial" w:cs="Arial"/>
          <w:bCs/>
        </w:rPr>
        <w:t>El</w:t>
      </w:r>
      <w:r w:rsidR="00EA55BB">
        <w:rPr>
          <w:rFonts w:ascii="Arial" w:hAnsi="Arial" w:cs="Arial"/>
          <w:bCs/>
        </w:rPr>
        <w:t xml:space="preserve"> objetivo principal de la inteligencia a</w:t>
      </w:r>
      <w:r w:rsidRPr="00DE5B39">
        <w:rPr>
          <w:rFonts w:ascii="Arial" w:hAnsi="Arial" w:cs="Arial"/>
          <w:bCs/>
        </w:rPr>
        <w:t xml:space="preserve">rtificial </w:t>
      </w:r>
      <w:r>
        <w:rPr>
          <w:rFonts w:ascii="Arial" w:hAnsi="Arial" w:cs="Arial"/>
          <w:bCs/>
        </w:rPr>
        <w:t xml:space="preserve">es </w:t>
      </w:r>
      <w:r w:rsidRPr="00DE5B39">
        <w:rPr>
          <w:rFonts w:ascii="Arial" w:hAnsi="Arial" w:cs="Arial"/>
          <w:bCs/>
        </w:rPr>
        <w:t xml:space="preserve">optimizar y mejorar </w:t>
      </w:r>
      <w:r>
        <w:rPr>
          <w:rFonts w:ascii="Arial" w:hAnsi="Arial" w:cs="Arial"/>
          <w:bCs/>
        </w:rPr>
        <w:t>la vida del ser humano,</w:t>
      </w:r>
      <w:r w:rsidRPr="00DE5B39">
        <w:rPr>
          <w:rFonts w:ascii="Arial" w:hAnsi="Arial" w:cs="Arial"/>
          <w:bCs/>
        </w:rPr>
        <w:t xml:space="preserve"> mediante la creación de soluciones informáticas inteligentes, que ayuden a reducir el tiempo y los recursos necesarios para realizar cualquier tarea y tiene aplicación en </w:t>
      </w:r>
      <w:r>
        <w:rPr>
          <w:rFonts w:ascii="Arial" w:hAnsi="Arial" w:cs="Arial"/>
          <w:bCs/>
        </w:rPr>
        <w:t xml:space="preserve">diferentes sectores de la sociedad. </w:t>
      </w:r>
    </w:p>
    <w:p w:rsidR="00AB7186" w:rsidRDefault="00AB7186" w:rsidP="00AB7186">
      <w:pPr>
        <w:shd w:val="clear" w:color="auto" w:fill="FFFFFF"/>
        <w:spacing w:before="100" w:beforeAutospacing="1" w:after="100" w:afterAutospacing="1" w:line="360" w:lineRule="auto"/>
        <w:jc w:val="both"/>
        <w:rPr>
          <w:rFonts w:ascii="Arial" w:hAnsi="Arial" w:cs="Arial"/>
        </w:rPr>
      </w:pPr>
      <w:r>
        <w:rPr>
          <w:rFonts w:ascii="Arial" w:hAnsi="Arial" w:cs="Arial"/>
        </w:rPr>
        <w:t xml:space="preserve">La </w:t>
      </w:r>
      <w:r w:rsidR="00EA55BB">
        <w:rPr>
          <w:rFonts w:ascii="Arial" w:hAnsi="Arial" w:cs="Arial"/>
        </w:rPr>
        <w:t>inteligencia a</w:t>
      </w:r>
      <w:r w:rsidRPr="00DE5B39">
        <w:rPr>
          <w:rFonts w:ascii="Arial" w:hAnsi="Arial" w:cs="Arial"/>
        </w:rPr>
        <w:t xml:space="preserve">rtificial </w:t>
      </w:r>
      <w:r>
        <w:rPr>
          <w:rFonts w:ascii="Arial" w:hAnsi="Arial" w:cs="Arial"/>
        </w:rPr>
        <w:t xml:space="preserve">no es un </w:t>
      </w:r>
      <w:r w:rsidRPr="00DE5B39">
        <w:rPr>
          <w:rFonts w:ascii="Arial" w:hAnsi="Arial" w:cs="Arial"/>
        </w:rPr>
        <w:t>concepto futurista muy lejano a nuestra realidad</w:t>
      </w:r>
      <w:r>
        <w:rPr>
          <w:rFonts w:ascii="Arial" w:hAnsi="Arial" w:cs="Arial"/>
        </w:rPr>
        <w:t xml:space="preserve"> y </w:t>
      </w:r>
      <w:r w:rsidRPr="00DE5B39">
        <w:rPr>
          <w:rFonts w:ascii="Arial" w:hAnsi="Arial" w:cs="Arial"/>
        </w:rPr>
        <w:t>no solo tiene un campo de aplicación en aquellos países considerados como gigantes tecnológicos, sino que ha logrado transformar nuestro día a día de una manera inigualable</w:t>
      </w:r>
      <w:r>
        <w:rPr>
          <w:rFonts w:ascii="Arial" w:hAnsi="Arial" w:cs="Arial"/>
        </w:rPr>
        <w:t>; por lo que se citan algunos ejemplos:</w:t>
      </w:r>
      <w:r w:rsidRPr="00DE5B39">
        <w:rPr>
          <w:rFonts w:ascii="Arial" w:hAnsi="Arial" w:cs="Arial"/>
        </w:rPr>
        <w:t xml:space="preserve"> </w:t>
      </w:r>
    </w:p>
    <w:p w:rsidR="00AB7186" w:rsidRPr="00F66F6C" w:rsidRDefault="00AB7186" w:rsidP="00AB7186">
      <w:pPr>
        <w:shd w:val="clear" w:color="auto" w:fill="FFFFFF"/>
        <w:spacing w:before="100" w:beforeAutospacing="1" w:after="100" w:afterAutospacing="1" w:line="360" w:lineRule="auto"/>
        <w:jc w:val="both"/>
        <w:rPr>
          <w:rFonts w:ascii="Arial" w:hAnsi="Arial" w:cs="Arial"/>
        </w:rPr>
      </w:pPr>
      <w:r w:rsidRPr="00036F2A">
        <w:rPr>
          <w:rFonts w:ascii="Arial" w:hAnsi="Arial" w:cs="Arial"/>
          <w:bCs/>
          <w:u w:val="single"/>
        </w:rPr>
        <w:t>Al navegar por internet:</w:t>
      </w:r>
      <w:r w:rsidRPr="00F66F6C">
        <w:rPr>
          <w:rFonts w:ascii="Arial" w:hAnsi="Arial" w:cs="Arial"/>
          <w:bCs/>
        </w:rPr>
        <w:t xml:space="preserve"> t</w:t>
      </w:r>
      <w:r w:rsidRPr="00F66F6C">
        <w:rPr>
          <w:rFonts w:ascii="Arial" w:hAnsi="Arial" w:cs="Arial"/>
        </w:rPr>
        <w:t>odos los días se busca información en Google y este ofrece sugerencias para completar la consulta. Esta acción se realiza con ayuda de los datos que el buscador recopila (edad,</w:t>
      </w:r>
      <w:r w:rsidR="00EA55BB">
        <w:rPr>
          <w:rFonts w:ascii="Arial" w:hAnsi="Arial" w:cs="Arial"/>
        </w:rPr>
        <w:t xml:space="preserve"> ubicación, etc.) gracias a la inteligencia a</w:t>
      </w:r>
      <w:r w:rsidRPr="00F66F6C">
        <w:rPr>
          <w:rFonts w:ascii="Arial" w:hAnsi="Arial" w:cs="Arial"/>
        </w:rPr>
        <w:t xml:space="preserve">rtificial. </w:t>
      </w:r>
    </w:p>
    <w:p w:rsidR="00AB7186" w:rsidRPr="00F66F6C" w:rsidRDefault="00AB7186" w:rsidP="00AB7186">
      <w:pPr>
        <w:shd w:val="clear" w:color="auto" w:fill="FFFFFF"/>
        <w:spacing w:before="100" w:beforeAutospacing="1" w:after="100" w:afterAutospacing="1" w:line="360" w:lineRule="auto"/>
        <w:jc w:val="both"/>
        <w:rPr>
          <w:rFonts w:ascii="Arial" w:hAnsi="Arial" w:cs="Arial"/>
        </w:rPr>
      </w:pPr>
      <w:r w:rsidRPr="00036F2A">
        <w:rPr>
          <w:rFonts w:ascii="Arial" w:hAnsi="Arial" w:cs="Arial"/>
          <w:bCs/>
          <w:u w:val="single"/>
        </w:rPr>
        <w:t>Al buscar una dirección:</w:t>
      </w:r>
      <w:r w:rsidRPr="00F66F6C">
        <w:rPr>
          <w:rFonts w:ascii="Arial" w:hAnsi="Arial" w:cs="Arial"/>
          <w:bCs/>
        </w:rPr>
        <w:t xml:space="preserve"> </w:t>
      </w:r>
      <w:r w:rsidRPr="00F66F6C">
        <w:rPr>
          <w:rFonts w:ascii="Arial" w:hAnsi="Arial" w:cs="Arial"/>
        </w:rPr>
        <w:t xml:space="preserve">al tratar de encontrar la ubicación de un restaurante, hospital o cualquier otro lugar, se recurre a Google </w:t>
      </w:r>
      <w:r w:rsidRPr="00F66F6C">
        <w:rPr>
          <w:rFonts w:ascii="Arial" w:hAnsi="Arial" w:cs="Arial"/>
          <w:iCs/>
        </w:rPr>
        <w:t>Maps.</w:t>
      </w:r>
      <w:r w:rsidRPr="00F66F6C">
        <w:rPr>
          <w:rFonts w:ascii="Arial" w:hAnsi="Arial" w:cs="Arial"/>
        </w:rPr>
        <w:t xml:space="preserve"> Para ofrecer la información, la aplicación de </w:t>
      </w:r>
      <w:r w:rsidRPr="00F66F6C">
        <w:rPr>
          <w:rFonts w:ascii="Arial" w:hAnsi="Arial" w:cs="Arial"/>
          <w:iCs/>
        </w:rPr>
        <w:t>Google</w:t>
      </w:r>
      <w:r w:rsidRPr="00F66F6C">
        <w:rPr>
          <w:rFonts w:ascii="Arial" w:hAnsi="Arial" w:cs="Arial"/>
        </w:rPr>
        <w:t xml:space="preserve"> usa algoritmos que sugieren las rutas más cortas hacia el destino, así como los medios de transporte que se pueden utilizar. Usa el </w:t>
      </w:r>
      <w:r w:rsidRPr="00F66F6C">
        <w:rPr>
          <w:rFonts w:ascii="Arial" w:hAnsi="Arial" w:cs="Arial"/>
          <w:iCs/>
        </w:rPr>
        <w:t>machine learning</w:t>
      </w:r>
      <w:r w:rsidRPr="00F66F6C">
        <w:rPr>
          <w:rFonts w:ascii="Arial" w:hAnsi="Arial" w:cs="Arial"/>
          <w:i/>
          <w:iCs/>
        </w:rPr>
        <w:t xml:space="preserve"> </w:t>
      </w:r>
      <w:r w:rsidRPr="00F66F6C">
        <w:rPr>
          <w:rFonts w:ascii="Arial" w:hAnsi="Arial" w:cs="Arial"/>
        </w:rPr>
        <w:t xml:space="preserve">para brindar datos precisos y en tiempo real. El Sistema de Posicionamiento Global, (conocido como </w:t>
      </w:r>
      <w:r w:rsidRPr="00F66F6C">
        <w:rPr>
          <w:rFonts w:ascii="Arial" w:hAnsi="Arial" w:cs="Arial"/>
          <w:bCs/>
        </w:rPr>
        <w:t>GPS</w:t>
      </w:r>
      <w:r w:rsidRPr="00F66F6C">
        <w:rPr>
          <w:rFonts w:ascii="Arial" w:hAnsi="Arial" w:cs="Arial"/>
        </w:rPr>
        <w:t xml:space="preserve"> por su nombre en </w:t>
      </w:r>
      <w:hyperlink r:id="rId12" w:tooltip="Idioma inglés" w:history="1">
        <w:r w:rsidRPr="00F66F6C">
          <w:rPr>
            <w:rStyle w:val="Hipervnculo"/>
            <w:rFonts w:ascii="Arial" w:hAnsi="Arial" w:cs="Arial"/>
            <w:color w:val="000000" w:themeColor="text1"/>
            <w:u w:val="none"/>
          </w:rPr>
          <w:t>inglés</w:t>
        </w:r>
      </w:hyperlink>
      <w:r w:rsidRPr="00F66F6C">
        <w:rPr>
          <w:rFonts w:ascii="Arial" w:hAnsi="Arial" w:cs="Arial"/>
          <w:color w:val="000000" w:themeColor="text1"/>
        </w:rPr>
        <w:t>:</w:t>
      </w:r>
      <w:r w:rsidRPr="00F66F6C">
        <w:rPr>
          <w:rFonts w:ascii="Arial" w:hAnsi="Arial" w:cs="Arial"/>
        </w:rPr>
        <w:t xml:space="preserve"> </w:t>
      </w:r>
      <w:r w:rsidRPr="00F66F6C">
        <w:rPr>
          <w:rFonts w:ascii="Arial" w:hAnsi="Arial" w:cs="Arial"/>
          <w:bCs/>
          <w:iCs/>
        </w:rPr>
        <w:t>Global Positioning System</w:t>
      </w:r>
      <w:r w:rsidR="00EA55BB">
        <w:rPr>
          <w:rFonts w:ascii="Arial" w:hAnsi="Arial" w:cs="Arial"/>
        </w:rPr>
        <w:t>) también emplea la inteligencia a</w:t>
      </w:r>
      <w:r w:rsidRPr="00F66F6C">
        <w:rPr>
          <w:rFonts w:ascii="Arial" w:hAnsi="Arial" w:cs="Arial"/>
        </w:rPr>
        <w:t>rtificial para monitorear el tráfico de forma constante, mostrar el camino más conveniente e informar sobre accidentes y otros sucesos.</w:t>
      </w:r>
    </w:p>
    <w:p w:rsidR="00AB7186" w:rsidRPr="00F66F6C" w:rsidRDefault="00AB7186" w:rsidP="00AB7186">
      <w:pPr>
        <w:shd w:val="clear" w:color="auto" w:fill="FFFFFF"/>
        <w:spacing w:before="100" w:beforeAutospacing="1" w:after="100" w:afterAutospacing="1" w:line="360" w:lineRule="auto"/>
        <w:jc w:val="both"/>
        <w:rPr>
          <w:rFonts w:ascii="Arial" w:hAnsi="Arial" w:cs="Arial"/>
        </w:rPr>
      </w:pPr>
      <w:r w:rsidRPr="00036F2A">
        <w:rPr>
          <w:rFonts w:ascii="Arial" w:hAnsi="Arial" w:cs="Arial"/>
          <w:bCs/>
          <w:u w:val="single"/>
        </w:rPr>
        <w:t>Al usar las redes sociales:</w:t>
      </w:r>
      <w:r w:rsidRPr="00F66F6C">
        <w:rPr>
          <w:rFonts w:ascii="Arial" w:hAnsi="Arial" w:cs="Arial"/>
          <w:bCs/>
        </w:rPr>
        <w:t xml:space="preserve"> </w:t>
      </w:r>
      <w:r w:rsidRPr="00F66F6C">
        <w:rPr>
          <w:rFonts w:ascii="Arial" w:hAnsi="Arial" w:cs="Arial"/>
        </w:rPr>
        <w:t xml:space="preserve">la utilización de </w:t>
      </w:r>
      <w:r w:rsidRPr="00F66F6C">
        <w:rPr>
          <w:rFonts w:ascii="Arial" w:hAnsi="Arial" w:cs="Arial"/>
          <w:iCs/>
        </w:rPr>
        <w:t>Facebook, Instagram y Twitter,</w:t>
      </w:r>
      <w:r w:rsidRPr="00F66F6C">
        <w:rPr>
          <w:rFonts w:ascii="Arial" w:hAnsi="Arial" w:cs="Arial"/>
        </w:rPr>
        <w:t xml:space="preserve"> permite a las personas mantene</w:t>
      </w:r>
      <w:r w:rsidR="00EA55BB">
        <w:rPr>
          <w:rFonts w:ascii="Arial" w:hAnsi="Arial" w:cs="Arial"/>
        </w:rPr>
        <w:t>rse actualizadas. La inteligencia a</w:t>
      </w:r>
      <w:r w:rsidRPr="00F66F6C">
        <w:rPr>
          <w:rFonts w:ascii="Arial" w:hAnsi="Arial" w:cs="Arial"/>
        </w:rPr>
        <w:t xml:space="preserve">rtificial trabaja “detrás de cámaras” para personalizar lo que se visualiza en el </w:t>
      </w:r>
      <w:r w:rsidRPr="00F66F6C">
        <w:rPr>
          <w:rFonts w:ascii="Arial" w:hAnsi="Arial" w:cs="Arial"/>
          <w:iCs/>
        </w:rPr>
        <w:t>timeline</w:t>
      </w:r>
      <w:r w:rsidRPr="00F66F6C">
        <w:rPr>
          <w:rFonts w:ascii="Arial" w:hAnsi="Arial" w:cs="Arial"/>
        </w:rPr>
        <w:t xml:space="preserve">, en base al tipo de publicaciones que más interesan, además, sugiere amigos, pero también identifica y filtra noticias falsas. </w:t>
      </w:r>
    </w:p>
    <w:p w:rsidR="00870E88" w:rsidRPr="00A94F07" w:rsidRDefault="00AB7186" w:rsidP="00870E88">
      <w:pPr>
        <w:spacing w:line="360" w:lineRule="auto"/>
        <w:jc w:val="both"/>
        <w:rPr>
          <w:rFonts w:ascii="Arial" w:hAnsi="Arial" w:cs="Arial"/>
        </w:rPr>
      </w:pPr>
      <w:r w:rsidRPr="00036F2A">
        <w:rPr>
          <w:rFonts w:ascii="Arial" w:hAnsi="Arial" w:cs="Arial"/>
          <w:bCs/>
          <w:u w:val="single"/>
        </w:rPr>
        <w:t>Al realizar compras:</w:t>
      </w:r>
      <w:r w:rsidRPr="00F66F6C">
        <w:rPr>
          <w:rFonts w:ascii="Arial" w:hAnsi="Arial" w:cs="Arial"/>
          <w:bCs/>
        </w:rPr>
        <w:t xml:space="preserve"> </w:t>
      </w:r>
      <w:r w:rsidRPr="00F66F6C">
        <w:rPr>
          <w:rFonts w:ascii="Arial" w:hAnsi="Arial" w:cs="Arial"/>
        </w:rPr>
        <w:t xml:space="preserve">hoy en día está presente en el mundo del comercio. Por ejemplo, redes sociales como </w:t>
      </w:r>
      <w:r w:rsidRPr="00F66F6C">
        <w:rPr>
          <w:rFonts w:ascii="Arial" w:hAnsi="Arial" w:cs="Arial"/>
          <w:iCs/>
        </w:rPr>
        <w:t>Facebook</w:t>
      </w:r>
      <w:r w:rsidRPr="00F66F6C">
        <w:rPr>
          <w:rFonts w:ascii="Arial" w:hAnsi="Arial" w:cs="Arial"/>
        </w:rPr>
        <w:t xml:space="preserve"> o </w:t>
      </w:r>
      <w:r w:rsidRPr="00F66F6C">
        <w:rPr>
          <w:rFonts w:ascii="Arial" w:hAnsi="Arial" w:cs="Arial"/>
          <w:iCs/>
        </w:rPr>
        <w:t>Whatsapp</w:t>
      </w:r>
      <w:r w:rsidRPr="00F66F6C">
        <w:rPr>
          <w:rFonts w:ascii="Arial" w:hAnsi="Arial" w:cs="Arial"/>
        </w:rPr>
        <w:t xml:space="preserve"> usan asistentes virtuales </w:t>
      </w:r>
      <w:r w:rsidRPr="00F66F6C">
        <w:rPr>
          <w:rFonts w:ascii="Arial" w:hAnsi="Arial" w:cs="Arial"/>
        </w:rPr>
        <w:lastRenderedPageBreak/>
        <w:t xml:space="preserve">para que la atención al cliente sea mucho más rápida y efectiva. También se emplean los </w:t>
      </w:r>
      <w:r w:rsidRPr="00F66F6C">
        <w:rPr>
          <w:rFonts w:ascii="Arial" w:hAnsi="Arial" w:cs="Arial"/>
          <w:iCs/>
        </w:rPr>
        <w:t>chatbots</w:t>
      </w:r>
      <w:r w:rsidRPr="00F66F6C">
        <w:rPr>
          <w:rFonts w:ascii="Arial" w:hAnsi="Arial" w:cs="Arial"/>
        </w:rPr>
        <w:t>, los cuales permiten mantener conversaciones en tiempo</w:t>
      </w:r>
      <w:r w:rsidR="00EA55BB">
        <w:rPr>
          <w:rFonts w:ascii="Arial" w:hAnsi="Arial" w:cs="Arial"/>
        </w:rPr>
        <w:t xml:space="preserve"> real con los consumidores. La inteligencia a</w:t>
      </w:r>
      <w:r w:rsidRPr="00F66F6C">
        <w:rPr>
          <w:rFonts w:ascii="Arial" w:hAnsi="Arial" w:cs="Arial"/>
        </w:rPr>
        <w:t>rtificial es útil para ayudar a las empresas a ofrecer experiencias personalizadas de compraventa según los patrones de consumo de las personas</w:t>
      </w:r>
      <w:r w:rsidR="00EA55BB">
        <w:rPr>
          <w:rFonts w:ascii="Arial" w:hAnsi="Arial" w:cs="Arial"/>
        </w:rPr>
        <w:t>.</w:t>
      </w:r>
      <w:r w:rsidR="00870E88">
        <w:rPr>
          <w:rFonts w:ascii="Arial" w:hAnsi="Arial" w:cs="Arial"/>
        </w:rPr>
        <w:t xml:space="preserve"> </w:t>
      </w:r>
      <w:r w:rsidR="00EA55BB" w:rsidRPr="00EA55BB">
        <w:rPr>
          <w:rFonts w:ascii="Arial" w:hAnsi="Arial" w:cs="Arial"/>
          <w:b/>
          <w:vertAlign w:val="superscript"/>
        </w:rPr>
        <w:t>10</w:t>
      </w:r>
      <w:r w:rsidR="00EA55BB">
        <w:rPr>
          <w:rFonts w:ascii="Arial" w:hAnsi="Arial" w:cs="Arial"/>
        </w:rPr>
        <w:t xml:space="preserve"> </w:t>
      </w:r>
    </w:p>
    <w:p w:rsidR="00036F2A" w:rsidRDefault="00036F2A" w:rsidP="00AB7186">
      <w:pPr>
        <w:spacing w:line="360" w:lineRule="auto"/>
        <w:jc w:val="both"/>
        <w:rPr>
          <w:rFonts w:ascii="Arial" w:hAnsi="Arial" w:cs="Arial"/>
          <w:b/>
          <w:u w:val="single"/>
        </w:rPr>
      </w:pPr>
    </w:p>
    <w:p w:rsidR="00AB7186" w:rsidRDefault="00EA55BB" w:rsidP="00AB7186">
      <w:pPr>
        <w:spacing w:line="360" w:lineRule="auto"/>
        <w:jc w:val="both"/>
        <w:rPr>
          <w:rFonts w:ascii="Arial" w:hAnsi="Arial" w:cs="Arial"/>
          <w:b/>
          <w:u w:val="single"/>
        </w:rPr>
      </w:pPr>
      <w:r>
        <w:rPr>
          <w:rFonts w:ascii="Arial" w:hAnsi="Arial" w:cs="Arial"/>
          <w:b/>
          <w:u w:val="single"/>
        </w:rPr>
        <w:t>Aplicación de la inteligencia a</w:t>
      </w:r>
      <w:r w:rsidR="00AB7186" w:rsidRPr="00DE5B39">
        <w:rPr>
          <w:rFonts w:ascii="Arial" w:hAnsi="Arial" w:cs="Arial"/>
          <w:b/>
          <w:u w:val="single"/>
        </w:rPr>
        <w:t xml:space="preserve">rtificial en </w:t>
      </w:r>
      <w:r w:rsidR="00B27F09">
        <w:rPr>
          <w:rFonts w:ascii="Arial" w:hAnsi="Arial" w:cs="Arial"/>
          <w:b/>
          <w:u w:val="single"/>
        </w:rPr>
        <w:t>salud</w:t>
      </w:r>
      <w:r w:rsidR="00AB7186" w:rsidRPr="00DE5B39">
        <w:rPr>
          <w:rFonts w:ascii="Arial" w:hAnsi="Arial" w:cs="Arial"/>
          <w:b/>
          <w:u w:val="single"/>
        </w:rPr>
        <w:t>.</w:t>
      </w:r>
    </w:p>
    <w:p w:rsidR="00575474" w:rsidRPr="00575474" w:rsidRDefault="00575474" w:rsidP="00575474">
      <w:pPr>
        <w:pStyle w:val="NormalWeb"/>
        <w:spacing w:line="360" w:lineRule="auto"/>
        <w:jc w:val="both"/>
        <w:rPr>
          <w:rFonts w:ascii="Arial" w:hAnsi="Arial" w:cs="Arial"/>
          <w:color w:val="000000" w:themeColor="text1"/>
        </w:rPr>
      </w:pPr>
      <w:r w:rsidRPr="00575474">
        <w:rPr>
          <w:rFonts w:ascii="Arial" w:hAnsi="Arial" w:cs="Arial"/>
          <w:color w:val="000000" w:themeColor="text1"/>
        </w:rPr>
        <w:t>La investigación en este campo aument</w:t>
      </w:r>
      <w:r w:rsidR="004177B6">
        <w:rPr>
          <w:rFonts w:ascii="Arial" w:hAnsi="Arial" w:cs="Arial"/>
          <w:color w:val="000000" w:themeColor="text1"/>
        </w:rPr>
        <w:t>ó</w:t>
      </w:r>
      <w:r w:rsidRPr="00575474">
        <w:rPr>
          <w:rFonts w:ascii="Arial" w:hAnsi="Arial" w:cs="Arial"/>
          <w:color w:val="000000" w:themeColor="text1"/>
        </w:rPr>
        <w:t xml:space="preserve"> en las últimas décadas</w:t>
      </w:r>
      <w:r w:rsidR="004177B6">
        <w:rPr>
          <w:rFonts w:ascii="Arial" w:hAnsi="Arial" w:cs="Arial"/>
          <w:color w:val="000000" w:themeColor="text1"/>
        </w:rPr>
        <w:t>. D</w:t>
      </w:r>
      <w:r w:rsidRPr="00575474">
        <w:rPr>
          <w:rFonts w:ascii="Arial" w:hAnsi="Arial" w:cs="Arial"/>
          <w:color w:val="000000" w:themeColor="text1"/>
        </w:rPr>
        <w:t>ebido al avance en la tecnología y la disponibilidad de grandes cantidades de datos</w:t>
      </w:r>
      <w:r w:rsidR="004177B6">
        <w:rPr>
          <w:rFonts w:ascii="Arial" w:hAnsi="Arial" w:cs="Arial"/>
          <w:color w:val="000000" w:themeColor="text1"/>
        </w:rPr>
        <w:t>, l</w:t>
      </w:r>
      <w:r w:rsidR="00923EB5">
        <w:rPr>
          <w:rFonts w:ascii="Arial" w:hAnsi="Arial" w:cs="Arial"/>
          <w:color w:val="000000" w:themeColor="text1"/>
        </w:rPr>
        <w:t xml:space="preserve">a inteligencia artificial </w:t>
      </w:r>
      <w:r w:rsidR="003D6616">
        <w:rPr>
          <w:rFonts w:ascii="Arial" w:hAnsi="Arial" w:cs="Arial"/>
          <w:color w:val="000000" w:themeColor="text1"/>
        </w:rPr>
        <w:t>se aplica</w:t>
      </w:r>
      <w:r w:rsidR="004177B6">
        <w:rPr>
          <w:rFonts w:ascii="Arial" w:hAnsi="Arial" w:cs="Arial"/>
          <w:color w:val="000000" w:themeColor="text1"/>
        </w:rPr>
        <w:t xml:space="preserve"> en la salud.</w:t>
      </w:r>
      <w:r w:rsidR="003D6616">
        <w:rPr>
          <w:rFonts w:ascii="Arial" w:hAnsi="Arial" w:cs="Arial"/>
          <w:color w:val="000000" w:themeColor="text1"/>
        </w:rPr>
        <w:t xml:space="preserve"> </w:t>
      </w:r>
      <w:r w:rsidRPr="00575474">
        <w:rPr>
          <w:rFonts w:ascii="Arial" w:hAnsi="Arial" w:cs="Arial"/>
          <w:color w:val="000000" w:themeColor="text1"/>
        </w:rPr>
        <w:t>Tal</w:t>
      </w:r>
      <w:r w:rsidR="00810EF0">
        <w:rPr>
          <w:rFonts w:ascii="Arial" w:hAnsi="Arial" w:cs="Arial"/>
          <w:color w:val="000000" w:themeColor="text1"/>
        </w:rPr>
        <w:t>es</w:t>
      </w:r>
      <w:r w:rsidRPr="00575474">
        <w:rPr>
          <w:rFonts w:ascii="Arial" w:hAnsi="Arial" w:cs="Arial"/>
          <w:color w:val="000000" w:themeColor="text1"/>
        </w:rPr>
        <w:t xml:space="preserve"> </w:t>
      </w:r>
      <w:r w:rsidR="00810EF0">
        <w:rPr>
          <w:rFonts w:ascii="Arial" w:hAnsi="Arial" w:cs="Arial"/>
          <w:color w:val="000000" w:themeColor="text1"/>
        </w:rPr>
        <w:t>son</w:t>
      </w:r>
      <w:r w:rsidRPr="00575474">
        <w:rPr>
          <w:rFonts w:ascii="Arial" w:hAnsi="Arial" w:cs="Arial"/>
          <w:color w:val="000000" w:themeColor="text1"/>
        </w:rPr>
        <w:t xml:space="preserve"> </w:t>
      </w:r>
      <w:r w:rsidR="00810EF0">
        <w:rPr>
          <w:rFonts w:ascii="Arial" w:hAnsi="Arial" w:cs="Arial"/>
          <w:color w:val="000000" w:themeColor="text1"/>
        </w:rPr>
        <w:t>los</w:t>
      </w:r>
      <w:r w:rsidRPr="00575474">
        <w:rPr>
          <w:rFonts w:ascii="Arial" w:hAnsi="Arial" w:cs="Arial"/>
          <w:color w:val="000000" w:themeColor="text1"/>
        </w:rPr>
        <w:t xml:space="preserve"> caso</w:t>
      </w:r>
      <w:r w:rsidR="00810EF0">
        <w:rPr>
          <w:rFonts w:ascii="Arial" w:hAnsi="Arial" w:cs="Arial"/>
          <w:color w:val="000000" w:themeColor="text1"/>
        </w:rPr>
        <w:t>s</w:t>
      </w:r>
      <w:r w:rsidRPr="00575474">
        <w:rPr>
          <w:rFonts w:ascii="Arial" w:hAnsi="Arial" w:cs="Arial"/>
          <w:color w:val="000000" w:themeColor="text1"/>
        </w:rPr>
        <w:t xml:space="preserve"> de:</w:t>
      </w:r>
    </w:p>
    <w:p w:rsidR="001A4FC0" w:rsidRPr="00B50255" w:rsidRDefault="001A4FC0" w:rsidP="006A4D73">
      <w:pPr>
        <w:pStyle w:val="NormalWeb"/>
        <w:numPr>
          <w:ilvl w:val="0"/>
          <w:numId w:val="6"/>
        </w:numPr>
        <w:spacing w:line="360" w:lineRule="auto"/>
        <w:ind w:left="284" w:hanging="284"/>
        <w:jc w:val="both"/>
        <w:rPr>
          <w:rFonts w:ascii="Arial" w:hAnsi="Arial" w:cs="Arial"/>
          <w:color w:val="000000" w:themeColor="text1"/>
        </w:rPr>
      </w:pPr>
      <w:r w:rsidRPr="000D39B9">
        <w:rPr>
          <w:rFonts w:ascii="Arial" w:hAnsi="Arial" w:cs="Arial"/>
          <w:color w:val="222222"/>
        </w:rPr>
        <w:t xml:space="preserve">La </w:t>
      </w:r>
      <w:r w:rsidR="00923EB5" w:rsidRPr="000D39B9">
        <w:rPr>
          <w:rFonts w:ascii="Arial" w:hAnsi="Arial" w:cs="Arial"/>
          <w:color w:val="222222"/>
        </w:rPr>
        <w:t xml:space="preserve"> radiología, especialmente en el flujo de trabajo, donde pueden ayudar a optimizar la eficiencia de los exámenes y proporcionar resultados más coherentes. </w:t>
      </w:r>
      <w:hyperlink r:id="rId13" w:history="1">
        <w:r w:rsidR="00923EB5" w:rsidRPr="000D39B9">
          <w:rPr>
            <w:rFonts w:ascii="Arial" w:hAnsi="Arial" w:cs="Arial"/>
            <w:bCs/>
            <w:color w:val="000000" w:themeColor="text1"/>
          </w:rPr>
          <w:t>El software de Carestream con tecnología Eclipse</w:t>
        </w:r>
      </w:hyperlink>
      <w:r w:rsidR="00923EB5" w:rsidRPr="000D39B9">
        <w:rPr>
          <w:rFonts w:ascii="Arial" w:hAnsi="Arial" w:cs="Arial"/>
          <w:color w:val="222222"/>
        </w:rPr>
        <w:t xml:space="preserve"> utiliza inteligencia artificial</w:t>
      </w:r>
      <w:r w:rsidRPr="000D39B9">
        <w:rPr>
          <w:rFonts w:ascii="Arial" w:hAnsi="Arial" w:cs="Arial"/>
          <w:color w:val="222222"/>
        </w:rPr>
        <w:t xml:space="preserve"> </w:t>
      </w:r>
      <w:r w:rsidR="00923EB5" w:rsidRPr="000D39B9">
        <w:rPr>
          <w:rFonts w:ascii="Arial" w:hAnsi="Arial" w:cs="Arial"/>
          <w:color w:val="222222"/>
        </w:rPr>
        <w:t>para optimizar el flujo de trabajo de los exámenes y, al mismo tiempo, mejorar la calidad y la uniformidad de las imágenes de diagnóstico</w:t>
      </w:r>
      <w:r w:rsidR="00EA55BB">
        <w:rPr>
          <w:rFonts w:ascii="Arial" w:hAnsi="Arial" w:cs="Arial"/>
          <w:color w:val="222222"/>
        </w:rPr>
        <w:t xml:space="preserve">. </w:t>
      </w:r>
      <w:r w:rsidR="00EA55BB" w:rsidRPr="00EA55BB">
        <w:rPr>
          <w:rFonts w:ascii="Arial" w:hAnsi="Arial" w:cs="Arial"/>
          <w:b/>
          <w:color w:val="222222"/>
          <w:vertAlign w:val="superscript"/>
        </w:rPr>
        <w:t>1</w:t>
      </w:r>
      <w:r w:rsidR="00E8533E">
        <w:rPr>
          <w:rFonts w:ascii="Arial" w:hAnsi="Arial" w:cs="Arial"/>
          <w:b/>
          <w:color w:val="222222"/>
          <w:vertAlign w:val="superscript"/>
        </w:rPr>
        <w:t>1</w:t>
      </w:r>
      <w:r w:rsidR="00EA55BB">
        <w:rPr>
          <w:rFonts w:ascii="Arial" w:hAnsi="Arial" w:cs="Arial"/>
          <w:color w:val="222222"/>
        </w:rPr>
        <w:t xml:space="preserve"> </w:t>
      </w:r>
      <w:r w:rsidR="005959A7" w:rsidRPr="000D39B9">
        <w:rPr>
          <w:rFonts w:ascii="Arial" w:hAnsi="Arial" w:cs="Arial"/>
          <w:color w:val="222222"/>
        </w:rPr>
        <w:t xml:space="preserve"> </w:t>
      </w:r>
    </w:p>
    <w:p w:rsidR="006A4D73" w:rsidRPr="001A4FC0" w:rsidRDefault="006A4D73" w:rsidP="006A4D73">
      <w:pPr>
        <w:pStyle w:val="NormalWeb"/>
        <w:numPr>
          <w:ilvl w:val="0"/>
          <w:numId w:val="6"/>
        </w:numPr>
        <w:spacing w:line="360" w:lineRule="auto"/>
        <w:ind w:left="284" w:hanging="284"/>
        <w:jc w:val="both"/>
        <w:rPr>
          <w:rFonts w:ascii="Arial" w:hAnsi="Arial" w:cs="Arial"/>
          <w:color w:val="000000" w:themeColor="text1"/>
        </w:rPr>
      </w:pPr>
      <w:r w:rsidRPr="001A4FC0">
        <w:rPr>
          <w:rFonts w:ascii="Arial" w:hAnsi="Arial" w:cs="Arial"/>
          <w:color w:val="000000" w:themeColor="text1"/>
        </w:rPr>
        <w:t>El «software» de AI4EMS, que aprovecha la inteligencia artificial y específicamente el procesamiento del lenguaje natural en tiempo real, escucha las llamadas de emergencia y ayuda al encargado de responder a la llamada a que identifique los signos de enfermedades críticas, como el paro cardíaco</w:t>
      </w:r>
      <w:r w:rsidR="00EA55BB">
        <w:rPr>
          <w:rFonts w:ascii="Arial" w:hAnsi="Arial" w:cs="Arial"/>
          <w:color w:val="000000" w:themeColor="text1"/>
        </w:rPr>
        <w:t xml:space="preserve">. </w:t>
      </w:r>
      <w:r w:rsidR="00EA55BB" w:rsidRPr="00EA55BB">
        <w:rPr>
          <w:rFonts w:ascii="Arial" w:hAnsi="Arial" w:cs="Arial"/>
          <w:b/>
          <w:color w:val="000000" w:themeColor="text1"/>
          <w:vertAlign w:val="superscript"/>
        </w:rPr>
        <w:t>1</w:t>
      </w:r>
      <w:r w:rsidR="00E8533E">
        <w:rPr>
          <w:rFonts w:ascii="Arial" w:hAnsi="Arial" w:cs="Arial"/>
          <w:b/>
          <w:color w:val="000000" w:themeColor="text1"/>
          <w:vertAlign w:val="superscript"/>
        </w:rPr>
        <w:t>2</w:t>
      </w:r>
      <w:r w:rsidR="00361B3B">
        <w:rPr>
          <w:rFonts w:ascii="Arial" w:hAnsi="Arial" w:cs="Arial"/>
          <w:color w:val="000000" w:themeColor="text1"/>
        </w:rPr>
        <w:t xml:space="preserve"> </w:t>
      </w:r>
    </w:p>
    <w:p w:rsidR="00CD268E" w:rsidRDefault="00492ED5" w:rsidP="00492ED5">
      <w:pPr>
        <w:pStyle w:val="NormalWeb"/>
        <w:numPr>
          <w:ilvl w:val="0"/>
          <w:numId w:val="6"/>
        </w:numPr>
        <w:spacing w:line="360" w:lineRule="auto"/>
        <w:ind w:left="284" w:hanging="284"/>
        <w:jc w:val="both"/>
        <w:rPr>
          <w:rFonts w:ascii="Arial" w:hAnsi="Arial" w:cs="Arial"/>
          <w:color w:val="000000" w:themeColor="text1"/>
        </w:rPr>
      </w:pPr>
      <w:r w:rsidRPr="00492ED5">
        <w:rPr>
          <w:rFonts w:ascii="Arial" w:hAnsi="Arial" w:cs="Arial"/>
          <w:color w:val="000000" w:themeColor="text1"/>
        </w:rPr>
        <w:t xml:space="preserve">Los </w:t>
      </w:r>
      <w:r w:rsidRPr="00492ED5">
        <w:rPr>
          <w:rFonts w:ascii="Arial" w:hAnsi="Arial" w:cs="Arial"/>
          <w:b/>
          <w:bCs/>
          <w:color w:val="000000" w:themeColor="text1"/>
        </w:rPr>
        <w:t>chatbots</w:t>
      </w:r>
      <w:r w:rsidRPr="00492ED5">
        <w:rPr>
          <w:rFonts w:ascii="Arial" w:hAnsi="Arial" w:cs="Arial"/>
          <w:color w:val="000000" w:themeColor="text1"/>
        </w:rPr>
        <w:t xml:space="preserve"> se usan en salud para brindar un mejor servicio. Estos garantizan la comunicación respondiendo a preguntas sencillas. En caso de que el paciente no se recupere le recomienda acudir a los servicios de salud o envía el contacto para que el médico de cabecera pueda continuar la conversación. Configura citas fácilmente, recopila  datos del paciente y lo mantiene informado. </w:t>
      </w:r>
    </w:p>
    <w:p w:rsidR="00492ED5" w:rsidRPr="00C01398" w:rsidRDefault="005031B6" w:rsidP="00CD268E">
      <w:pPr>
        <w:pStyle w:val="NormalWeb"/>
        <w:spacing w:line="360" w:lineRule="auto"/>
        <w:ind w:left="284"/>
        <w:jc w:val="both"/>
        <w:rPr>
          <w:rFonts w:ascii="Arial" w:hAnsi="Arial" w:cs="Arial"/>
          <w:color w:val="000000" w:themeColor="text1"/>
        </w:rPr>
      </w:pPr>
      <w:r>
        <w:rPr>
          <w:rFonts w:ascii="Arial" w:hAnsi="Arial" w:cs="Arial"/>
          <w:color w:val="000000" w:themeColor="text1"/>
        </w:rPr>
        <w:t>Tienen</w:t>
      </w:r>
      <w:r w:rsidR="00CD268E" w:rsidRPr="00CD268E">
        <w:rPr>
          <w:rFonts w:ascii="Arial" w:hAnsi="Arial" w:cs="Arial"/>
          <w:color w:val="000000"/>
        </w:rPr>
        <w:t xml:space="preserve"> el potencial de brindar a los pacientes acceso a información médica inmediata, recomendar diagnósticos al primer signo de enfermedad o conectar a los pacientes con proveedores de atención médica adecuados</w:t>
      </w:r>
      <w:r w:rsidR="00C01398">
        <w:rPr>
          <w:rFonts w:ascii="Arial" w:hAnsi="Arial" w:cs="Arial"/>
          <w:color w:val="000000"/>
        </w:rPr>
        <w:t xml:space="preserve">. </w:t>
      </w:r>
      <w:r w:rsidR="00C01398" w:rsidRPr="00C01398">
        <w:rPr>
          <w:rFonts w:ascii="Arial" w:hAnsi="Arial" w:cs="Arial"/>
          <w:color w:val="000000"/>
        </w:rPr>
        <w:t xml:space="preserve">No se cansan, fatigan ni enferman, y no necesitan dormir; Su funcionamiento es rentable y pueden funcionar las 24 horas del día, lo que resulta </w:t>
      </w:r>
      <w:r w:rsidR="00C01398" w:rsidRPr="00C01398">
        <w:rPr>
          <w:rFonts w:ascii="Arial" w:hAnsi="Arial" w:cs="Arial"/>
          <w:color w:val="000000"/>
        </w:rPr>
        <w:lastRenderedPageBreak/>
        <w:t>especialmente útil para pacientes que pueden tener inquietudes médicas fuera del horario de atención de su médico</w:t>
      </w:r>
      <w:r w:rsidR="00876114">
        <w:rPr>
          <w:rFonts w:ascii="Arial" w:hAnsi="Arial" w:cs="Arial"/>
          <w:color w:val="000000"/>
        </w:rPr>
        <w:t>.</w:t>
      </w:r>
    </w:p>
    <w:p w:rsidR="009F58FE" w:rsidRDefault="00E8533E" w:rsidP="009F58FE">
      <w:pPr>
        <w:pStyle w:val="NormalWeb"/>
        <w:numPr>
          <w:ilvl w:val="0"/>
          <w:numId w:val="6"/>
        </w:numPr>
        <w:spacing w:line="360" w:lineRule="auto"/>
        <w:ind w:left="284" w:hanging="284"/>
        <w:jc w:val="both"/>
        <w:rPr>
          <w:rFonts w:ascii="Arial" w:hAnsi="Arial" w:cs="Arial"/>
          <w:color w:val="000000" w:themeColor="text1"/>
        </w:rPr>
      </w:pPr>
      <w:r>
        <w:rPr>
          <w:rFonts w:ascii="Arial" w:hAnsi="Arial" w:cs="Arial"/>
          <w:color w:val="000000" w:themeColor="text1"/>
        </w:rPr>
        <w:t>Inner Eye’ es</w:t>
      </w:r>
      <w:r w:rsidR="00906A99" w:rsidRPr="00906A99">
        <w:rPr>
          <w:rFonts w:ascii="Arial" w:hAnsi="Arial" w:cs="Arial"/>
          <w:color w:val="000000" w:themeColor="text1"/>
        </w:rPr>
        <w:t xml:space="preserve"> una solución que utiliza Machine Learning (ML) y el Procesamiento de Lenguaje Natural (PNL) para ayudar a los oncólogos a definir el tratamiento más eficaz para cada uno de sus paciente</w:t>
      </w:r>
      <w:r w:rsidR="00906A99" w:rsidRPr="00906A99">
        <w:rPr>
          <w:rFonts w:ascii="Arial" w:hAnsi="Arial" w:cs="Arial"/>
          <w:b/>
          <w:bCs/>
          <w:color w:val="000000" w:themeColor="text1"/>
        </w:rPr>
        <w:t>s</w:t>
      </w:r>
      <w:r w:rsidR="00EA55BB">
        <w:rPr>
          <w:rFonts w:ascii="Arial" w:hAnsi="Arial" w:cs="Arial"/>
          <w:color w:val="000000" w:themeColor="text1"/>
        </w:rPr>
        <w:t>. Se llega a tal</w:t>
      </w:r>
      <w:r w:rsidR="00906A99" w:rsidRPr="00906A99">
        <w:rPr>
          <w:rFonts w:ascii="Arial" w:hAnsi="Arial" w:cs="Arial"/>
          <w:color w:val="000000" w:themeColor="text1"/>
        </w:rPr>
        <w:t xml:space="preserve"> nivel de detalle, que permite predecir cómo responderán las células individuales dentro</w:t>
      </w:r>
      <w:r w:rsidR="00EA55BB">
        <w:rPr>
          <w:rFonts w:ascii="Arial" w:hAnsi="Arial" w:cs="Arial"/>
          <w:color w:val="000000" w:themeColor="text1"/>
        </w:rPr>
        <w:t xml:space="preserve"> del tumor,  según el </w:t>
      </w:r>
      <w:r w:rsidR="00906A99" w:rsidRPr="00906A99">
        <w:rPr>
          <w:rFonts w:ascii="Arial" w:hAnsi="Arial" w:cs="Arial"/>
          <w:color w:val="000000" w:themeColor="text1"/>
        </w:rPr>
        <w:t>tratamiento</w:t>
      </w:r>
      <w:r w:rsidR="001403EC">
        <w:rPr>
          <w:rFonts w:ascii="Arial" w:hAnsi="Arial" w:cs="Arial"/>
          <w:color w:val="000000" w:themeColor="text1"/>
        </w:rPr>
        <w:t>.</w:t>
      </w:r>
    </w:p>
    <w:p w:rsidR="003A2393" w:rsidRPr="003A2393" w:rsidRDefault="003A2393" w:rsidP="003A2393">
      <w:pPr>
        <w:pStyle w:val="NormalWeb"/>
        <w:numPr>
          <w:ilvl w:val="0"/>
          <w:numId w:val="6"/>
        </w:numPr>
        <w:spacing w:line="360" w:lineRule="auto"/>
        <w:ind w:left="284" w:hanging="284"/>
        <w:jc w:val="both"/>
        <w:rPr>
          <w:rFonts w:ascii="Arial" w:hAnsi="Arial" w:cs="Arial"/>
        </w:rPr>
      </w:pPr>
      <w:r>
        <w:rPr>
          <w:rFonts w:ascii="Arial" w:hAnsi="Arial" w:cs="Arial"/>
        </w:rPr>
        <w:t>Para</w:t>
      </w:r>
      <w:r w:rsidR="009F58FE" w:rsidRPr="003A2393">
        <w:rPr>
          <w:rFonts w:ascii="Arial" w:hAnsi="Arial" w:cs="Arial"/>
        </w:rPr>
        <w:t xml:space="preserve"> detectar Alzheime</w:t>
      </w:r>
      <w:r>
        <w:rPr>
          <w:rFonts w:ascii="Arial" w:hAnsi="Arial" w:cs="Arial"/>
        </w:rPr>
        <w:t>r</w:t>
      </w:r>
      <w:r w:rsidR="009F58FE" w:rsidRPr="003A2393">
        <w:rPr>
          <w:rFonts w:ascii="Arial" w:hAnsi="Arial" w:cs="Arial"/>
        </w:rPr>
        <w:t xml:space="preserve"> se están desarrollando soluciones tecnológicas que escanean los patrones del habla y el vocabulario para detectar los primeros signos de dicha enfermedad. </w:t>
      </w:r>
      <w:r>
        <w:rPr>
          <w:rFonts w:ascii="Arial" w:hAnsi="Arial" w:cs="Arial"/>
        </w:rPr>
        <w:t>Consiste en</w:t>
      </w:r>
      <w:r w:rsidRPr="003A2393">
        <w:rPr>
          <w:rFonts w:ascii="Arial" w:hAnsi="Arial" w:cs="Arial"/>
        </w:rPr>
        <w:t xml:space="preserve"> una aplicación para smartphones que facilite el diagnóstico</w:t>
      </w:r>
      <w:r w:rsidR="007B47F8">
        <w:rPr>
          <w:rStyle w:val="Textoennegrita"/>
          <w:rFonts w:ascii="Arial" w:hAnsi="Arial" w:cs="Arial"/>
        </w:rPr>
        <w:t xml:space="preserve"> </w:t>
      </w:r>
      <w:r w:rsidRPr="003A2393">
        <w:rPr>
          <w:rStyle w:val="Textoennegrita"/>
          <w:rFonts w:ascii="Arial" w:hAnsi="Arial" w:cs="Arial"/>
          <w:b w:val="0"/>
        </w:rPr>
        <w:t>de una forma más asequible y</w:t>
      </w:r>
      <w:r w:rsidRPr="003A2393">
        <w:rPr>
          <w:rStyle w:val="Textoennegrita"/>
          <w:rFonts w:ascii="Arial" w:hAnsi="Arial" w:cs="Arial"/>
        </w:rPr>
        <w:t xml:space="preserve"> </w:t>
      </w:r>
      <w:r w:rsidRPr="003A2393">
        <w:rPr>
          <w:rStyle w:val="Textoennegrita"/>
          <w:rFonts w:ascii="Arial" w:hAnsi="Arial" w:cs="Arial"/>
          <w:b w:val="0"/>
        </w:rPr>
        <w:t>accesible</w:t>
      </w:r>
      <w:r w:rsidRPr="003A2393">
        <w:rPr>
          <w:rFonts w:ascii="Arial" w:hAnsi="Arial" w:cs="Arial"/>
          <w:b/>
        </w:rPr>
        <w:t xml:space="preserve"> </w:t>
      </w:r>
      <w:r w:rsidRPr="003A2393">
        <w:rPr>
          <w:rFonts w:ascii="Arial" w:hAnsi="Arial" w:cs="Arial"/>
        </w:rPr>
        <w:t xml:space="preserve">que las pruebas médicas tradicionales. Este es solo un primer paso, pues el siguiente sería usar </w:t>
      </w:r>
      <w:r w:rsidRPr="003A2393">
        <w:rPr>
          <w:rStyle w:val="Textoennegrita"/>
          <w:rFonts w:ascii="Arial" w:hAnsi="Arial" w:cs="Arial"/>
          <w:b w:val="0"/>
        </w:rPr>
        <w:t>Computer Vision</w:t>
      </w:r>
      <w:r w:rsidRPr="003A2393">
        <w:rPr>
          <w:rFonts w:ascii="Arial" w:hAnsi="Arial" w:cs="Arial"/>
        </w:rPr>
        <w:t xml:space="preserve"> para analizar las expresiones faciales junto a las palabras que dicen los pacientes en una entrevista, además de examinar las señales acústicas de la conversación. La aplicación asimilaría todos estos datos y luego les daría un puntaje a los usuarios sobre el riesgo y probabilidad de que muestren signos de demencia.</w:t>
      </w:r>
      <w:r w:rsidR="00E8533E">
        <w:rPr>
          <w:rFonts w:ascii="Arial" w:hAnsi="Arial" w:cs="Arial"/>
        </w:rPr>
        <w:t xml:space="preserve"> </w:t>
      </w:r>
      <w:r w:rsidR="00E8533E" w:rsidRPr="00E8533E">
        <w:rPr>
          <w:rFonts w:ascii="Arial" w:hAnsi="Arial" w:cs="Arial"/>
          <w:b/>
          <w:vertAlign w:val="superscript"/>
        </w:rPr>
        <w:t>13</w:t>
      </w:r>
    </w:p>
    <w:p w:rsidR="00982D19" w:rsidRPr="00DE5B39" w:rsidRDefault="00982D19" w:rsidP="001B2A43">
      <w:pPr>
        <w:pStyle w:val="NormalWeb"/>
        <w:spacing w:line="360" w:lineRule="auto"/>
        <w:jc w:val="both"/>
        <w:rPr>
          <w:rFonts w:ascii="Arial" w:hAnsi="Arial" w:cs="Arial"/>
          <w:color w:val="000000" w:themeColor="text1"/>
        </w:rPr>
      </w:pPr>
      <w:r>
        <w:rPr>
          <w:rFonts w:ascii="Arial" w:hAnsi="Arial" w:cs="Arial"/>
          <w:color w:val="000000" w:themeColor="text1"/>
        </w:rPr>
        <w:t xml:space="preserve">Son </w:t>
      </w:r>
      <w:r w:rsidRPr="00DE5B39">
        <w:rPr>
          <w:rFonts w:ascii="Arial" w:hAnsi="Arial" w:cs="Arial"/>
          <w:color w:val="000000" w:themeColor="text1"/>
        </w:rPr>
        <w:t>trascendental</w:t>
      </w:r>
      <w:r>
        <w:rPr>
          <w:rFonts w:ascii="Arial" w:hAnsi="Arial" w:cs="Arial"/>
          <w:color w:val="000000" w:themeColor="text1"/>
        </w:rPr>
        <w:t>es</w:t>
      </w:r>
      <w:r w:rsidRPr="00DE5B39">
        <w:rPr>
          <w:rFonts w:ascii="Arial" w:hAnsi="Arial" w:cs="Arial"/>
          <w:color w:val="000000" w:themeColor="text1"/>
        </w:rPr>
        <w:t xml:space="preserve"> los resultados alcanzados en el tema durante el manejo de la C</w:t>
      </w:r>
      <w:r>
        <w:rPr>
          <w:rFonts w:ascii="Arial" w:hAnsi="Arial" w:cs="Arial"/>
          <w:color w:val="000000" w:themeColor="text1"/>
        </w:rPr>
        <w:t>ovid</w:t>
      </w:r>
      <w:r w:rsidRPr="00DE5B39">
        <w:rPr>
          <w:rFonts w:ascii="Arial" w:hAnsi="Arial" w:cs="Arial"/>
          <w:color w:val="000000" w:themeColor="text1"/>
        </w:rPr>
        <w:t xml:space="preserve">-19, </w:t>
      </w:r>
      <w:r w:rsidR="001B2A43">
        <w:rPr>
          <w:rFonts w:ascii="Arial" w:hAnsi="Arial" w:cs="Arial"/>
          <w:color w:val="000000" w:themeColor="text1"/>
        </w:rPr>
        <w:t>pues</w:t>
      </w:r>
      <w:r w:rsidRPr="00DE5B39">
        <w:rPr>
          <w:rFonts w:ascii="Arial" w:hAnsi="Arial" w:cs="Arial"/>
          <w:color w:val="000000" w:themeColor="text1"/>
        </w:rPr>
        <w:t xml:space="preserve"> a partir del desarrollo de modelos para el pronóstico y evaluación de la pandemia, incluyendo los análisis desde la perspectiva de la geolocalización y de la influencia de los factores climáticos; se facilitó el control de la enfermedad. </w:t>
      </w:r>
    </w:p>
    <w:p w:rsidR="00F66F6C" w:rsidRPr="00E8533E" w:rsidRDefault="00F66F6C" w:rsidP="00F66F6C">
      <w:pPr>
        <w:spacing w:line="360" w:lineRule="auto"/>
        <w:jc w:val="both"/>
        <w:rPr>
          <w:rFonts w:ascii="Arial" w:hAnsi="Arial" w:cs="Arial"/>
          <w:b/>
          <w:vertAlign w:val="superscript"/>
        </w:rPr>
      </w:pPr>
      <w:r w:rsidRPr="00906A99">
        <w:rPr>
          <w:rFonts w:ascii="Arial" w:hAnsi="Arial" w:cs="Arial"/>
        </w:rPr>
        <w:t>En l</w:t>
      </w:r>
      <w:r w:rsidRPr="00906A99">
        <w:rPr>
          <w:rFonts w:ascii="Arial" w:hAnsi="Arial" w:cs="Arial"/>
          <w:bCs/>
        </w:rPr>
        <w:t xml:space="preserve">a lucha contra </w:t>
      </w:r>
      <w:r w:rsidR="001B2A43">
        <w:rPr>
          <w:rFonts w:ascii="Arial" w:hAnsi="Arial" w:cs="Arial"/>
          <w:bCs/>
        </w:rPr>
        <w:t>esta enfermedad</w:t>
      </w:r>
      <w:r w:rsidR="00906A99">
        <w:rPr>
          <w:rFonts w:ascii="Arial" w:hAnsi="Arial" w:cs="Arial"/>
          <w:bCs/>
        </w:rPr>
        <w:t xml:space="preserve">, </w:t>
      </w:r>
      <w:r>
        <w:rPr>
          <w:rFonts w:ascii="Arial" w:hAnsi="Arial" w:cs="Arial"/>
          <w:bCs/>
        </w:rPr>
        <w:t>s</w:t>
      </w:r>
      <w:r w:rsidRPr="00DE5B39">
        <w:rPr>
          <w:rFonts w:ascii="Arial" w:hAnsi="Arial" w:cs="Arial"/>
          <w:bCs/>
        </w:rPr>
        <w:t>e usó de forma eficiente</w:t>
      </w:r>
      <w:r w:rsidRPr="00DE5B39">
        <w:rPr>
          <w:rFonts w:ascii="Arial" w:hAnsi="Arial" w:cs="Arial"/>
          <w:b/>
          <w:bCs/>
        </w:rPr>
        <w:t xml:space="preserve"> </w:t>
      </w:r>
      <w:r w:rsidR="007B47F8">
        <w:rPr>
          <w:rFonts w:ascii="Arial" w:hAnsi="Arial" w:cs="Arial"/>
          <w:bCs/>
        </w:rPr>
        <w:t>la inteligencia a</w:t>
      </w:r>
      <w:r w:rsidR="001B2A43" w:rsidRPr="001B2A43">
        <w:rPr>
          <w:rFonts w:ascii="Arial" w:hAnsi="Arial" w:cs="Arial"/>
          <w:bCs/>
        </w:rPr>
        <w:t xml:space="preserve">rtificial </w:t>
      </w:r>
      <w:r w:rsidRPr="001B2A43">
        <w:rPr>
          <w:rFonts w:ascii="Arial" w:hAnsi="Arial" w:cs="Arial"/>
        </w:rPr>
        <w:t>en las cámaras termográficas instaladas en</w:t>
      </w:r>
      <w:r w:rsidRPr="00DE5B39">
        <w:rPr>
          <w:rFonts w:ascii="Arial" w:hAnsi="Arial" w:cs="Arial"/>
        </w:rPr>
        <w:t xml:space="preserve"> los aeropuertos y en otros lugares</w:t>
      </w:r>
      <w:r w:rsidR="00906A99">
        <w:rPr>
          <w:rFonts w:ascii="Arial" w:hAnsi="Arial" w:cs="Arial"/>
        </w:rPr>
        <w:t xml:space="preserve">, </w:t>
      </w:r>
      <w:r w:rsidRPr="00DE5B39">
        <w:rPr>
          <w:rFonts w:ascii="Arial" w:hAnsi="Arial" w:cs="Arial"/>
        </w:rPr>
        <w:t>ayudó a reconocer una infección de los pulmones a partir de una prueba llamada tomografía computarizada</w:t>
      </w:r>
      <w:r w:rsidR="00906A99">
        <w:rPr>
          <w:rFonts w:ascii="Arial" w:hAnsi="Arial" w:cs="Arial"/>
        </w:rPr>
        <w:t xml:space="preserve">, </w:t>
      </w:r>
      <w:r w:rsidRPr="00DE5B39">
        <w:rPr>
          <w:rFonts w:ascii="Arial" w:hAnsi="Arial" w:cs="Arial"/>
        </w:rPr>
        <w:t>se ha utilizado para proporcionar datos para rastrear la propagación de la enfermedad y el desarrollo de las vacunas</w:t>
      </w:r>
      <w:r>
        <w:rPr>
          <w:rFonts w:ascii="Arial" w:hAnsi="Arial" w:cs="Arial"/>
        </w:rPr>
        <w:t>.</w:t>
      </w:r>
      <w:r>
        <w:rPr>
          <w:rFonts w:ascii="Arial" w:hAnsi="Arial" w:cs="Arial"/>
          <w:color w:val="FF0000"/>
        </w:rPr>
        <w:t xml:space="preserve"> </w:t>
      </w:r>
      <w:r w:rsidR="00E8533E" w:rsidRPr="00E8533E">
        <w:rPr>
          <w:rFonts w:ascii="Arial" w:hAnsi="Arial" w:cs="Arial"/>
          <w:b/>
          <w:vertAlign w:val="superscript"/>
        </w:rPr>
        <w:t>14</w:t>
      </w:r>
    </w:p>
    <w:p w:rsidR="00982D19" w:rsidRDefault="00982D19" w:rsidP="00AB7186">
      <w:pPr>
        <w:spacing w:line="360" w:lineRule="auto"/>
        <w:jc w:val="both"/>
        <w:rPr>
          <w:rFonts w:ascii="Arial" w:hAnsi="Arial" w:cs="Arial"/>
          <w:b/>
          <w:u w:val="single"/>
        </w:rPr>
      </w:pPr>
    </w:p>
    <w:p w:rsidR="00E536B9" w:rsidRDefault="00E536B9" w:rsidP="00AB7186">
      <w:pPr>
        <w:spacing w:line="360" w:lineRule="auto"/>
        <w:jc w:val="both"/>
        <w:rPr>
          <w:rFonts w:ascii="Arial" w:hAnsi="Arial" w:cs="Arial"/>
          <w:b/>
          <w:u w:val="single"/>
        </w:rPr>
      </w:pPr>
    </w:p>
    <w:p w:rsidR="00E536B9" w:rsidRDefault="00E536B9" w:rsidP="00AB7186">
      <w:pPr>
        <w:spacing w:line="360" w:lineRule="auto"/>
        <w:jc w:val="both"/>
        <w:rPr>
          <w:rFonts w:ascii="Arial" w:hAnsi="Arial" w:cs="Arial"/>
          <w:b/>
          <w:u w:val="single"/>
        </w:rPr>
      </w:pPr>
    </w:p>
    <w:p w:rsidR="00E536B9" w:rsidRPr="00DE5B39" w:rsidRDefault="00E536B9" w:rsidP="00AB7186">
      <w:pPr>
        <w:spacing w:line="360" w:lineRule="auto"/>
        <w:jc w:val="both"/>
        <w:rPr>
          <w:rFonts w:ascii="Arial" w:hAnsi="Arial" w:cs="Arial"/>
          <w:b/>
          <w:u w:val="single"/>
        </w:rPr>
      </w:pPr>
    </w:p>
    <w:p w:rsidR="00AB7186" w:rsidRPr="00DE5B39" w:rsidRDefault="00AB7186" w:rsidP="00AB7186">
      <w:pPr>
        <w:spacing w:line="360" w:lineRule="auto"/>
        <w:jc w:val="both"/>
        <w:rPr>
          <w:rFonts w:ascii="Arial" w:hAnsi="Arial" w:cs="Arial"/>
          <w:b/>
          <w:bCs/>
          <w:color w:val="222222"/>
          <w:u w:val="single"/>
        </w:rPr>
      </w:pPr>
      <w:r w:rsidRPr="00DE5B39">
        <w:rPr>
          <w:rFonts w:ascii="Arial" w:hAnsi="Arial" w:cs="Arial"/>
          <w:b/>
          <w:bCs/>
          <w:color w:val="222222"/>
          <w:u w:val="single"/>
        </w:rPr>
        <w:lastRenderedPageBreak/>
        <w:t xml:space="preserve">Ventajas y </w:t>
      </w:r>
      <w:r w:rsidR="007B47F8">
        <w:rPr>
          <w:rFonts w:ascii="Arial" w:hAnsi="Arial" w:cs="Arial"/>
          <w:b/>
          <w:bCs/>
          <w:color w:val="222222"/>
          <w:u w:val="single"/>
        </w:rPr>
        <w:t>desventajas de la inteligencia a</w:t>
      </w:r>
      <w:r w:rsidRPr="00DE5B39">
        <w:rPr>
          <w:rFonts w:ascii="Arial" w:hAnsi="Arial" w:cs="Arial"/>
          <w:b/>
          <w:bCs/>
          <w:color w:val="222222"/>
          <w:u w:val="single"/>
        </w:rPr>
        <w:t>rtificial</w:t>
      </w:r>
      <w:r w:rsidR="00623773">
        <w:rPr>
          <w:rFonts w:ascii="Arial" w:hAnsi="Arial" w:cs="Arial"/>
          <w:b/>
          <w:bCs/>
          <w:color w:val="222222"/>
          <w:u w:val="single"/>
        </w:rPr>
        <w:t xml:space="preserve"> en Salud</w:t>
      </w:r>
      <w:r w:rsidRPr="00DE5B39">
        <w:rPr>
          <w:rFonts w:ascii="Arial" w:hAnsi="Arial" w:cs="Arial"/>
          <w:b/>
          <w:bCs/>
          <w:color w:val="222222"/>
          <w:u w:val="single"/>
        </w:rPr>
        <w:t>.</w:t>
      </w:r>
    </w:p>
    <w:p w:rsidR="00AB7186" w:rsidRPr="009A14B4" w:rsidRDefault="00AB7186" w:rsidP="00AB7186">
      <w:pPr>
        <w:spacing w:line="360" w:lineRule="auto"/>
        <w:jc w:val="both"/>
        <w:rPr>
          <w:rFonts w:ascii="Arial" w:hAnsi="Arial" w:cs="Arial"/>
          <w:color w:val="222222"/>
          <w:sz w:val="16"/>
          <w:szCs w:val="16"/>
          <w:u w:val="single"/>
        </w:rPr>
      </w:pPr>
    </w:p>
    <w:p w:rsidR="00AB7186" w:rsidRPr="00DE5B39" w:rsidRDefault="00AB7186" w:rsidP="00AB7186">
      <w:pPr>
        <w:spacing w:line="360" w:lineRule="auto"/>
        <w:jc w:val="both"/>
        <w:rPr>
          <w:rFonts w:ascii="Arial" w:hAnsi="Arial" w:cs="Arial"/>
          <w:color w:val="222222"/>
        </w:rPr>
      </w:pPr>
      <w:r w:rsidRPr="00DE5B39">
        <w:rPr>
          <w:rFonts w:ascii="Arial" w:hAnsi="Arial" w:cs="Arial"/>
          <w:b/>
          <w:color w:val="222222"/>
          <w:u w:val="single"/>
        </w:rPr>
        <w:t>Ventajas</w:t>
      </w:r>
      <w:r w:rsidRPr="00DE5B39">
        <w:rPr>
          <w:rFonts w:ascii="Arial" w:hAnsi="Arial" w:cs="Arial"/>
          <w:b/>
          <w:color w:val="222222"/>
        </w:rPr>
        <w:t>:</w:t>
      </w:r>
    </w:p>
    <w:p w:rsidR="009A14B4" w:rsidRPr="009A14B4" w:rsidRDefault="009A14B4" w:rsidP="009A14B4">
      <w:pPr>
        <w:spacing w:before="86" w:after="86" w:line="360" w:lineRule="auto"/>
        <w:ind w:left="284" w:hanging="284"/>
        <w:jc w:val="both"/>
        <w:outlineLvl w:val="2"/>
        <w:rPr>
          <w:rFonts w:ascii="Arial" w:hAnsi="Arial" w:cs="Arial"/>
          <w:color w:val="181818"/>
        </w:rPr>
      </w:pPr>
      <w:r w:rsidRPr="009A14B4">
        <w:rPr>
          <w:rFonts w:ascii="Arial" w:hAnsi="Arial" w:cs="Arial"/>
          <w:bCs/>
          <w:color w:val="181818"/>
        </w:rPr>
        <w:t xml:space="preserve">1. </w:t>
      </w:r>
      <w:r w:rsidRPr="009A14B4">
        <w:rPr>
          <w:rFonts w:ascii="Arial" w:hAnsi="Arial" w:cs="Arial"/>
          <w:bCs/>
          <w:color w:val="181818"/>
          <w:u w:val="single"/>
        </w:rPr>
        <w:t>Diagnóstico más rápido y preciso</w:t>
      </w:r>
      <w:r w:rsidRPr="009A14B4">
        <w:rPr>
          <w:rFonts w:ascii="Arial" w:hAnsi="Arial" w:cs="Arial"/>
          <w:bCs/>
          <w:color w:val="181818"/>
        </w:rPr>
        <w:t>:</w:t>
      </w:r>
      <w:r>
        <w:rPr>
          <w:rFonts w:ascii="Arial" w:hAnsi="Arial" w:cs="Arial"/>
          <w:bCs/>
          <w:color w:val="181818"/>
        </w:rPr>
        <w:t xml:space="preserve"> </w:t>
      </w:r>
      <w:r>
        <w:rPr>
          <w:rFonts w:ascii="Arial" w:hAnsi="Arial" w:cs="Arial"/>
          <w:color w:val="181818"/>
        </w:rPr>
        <w:t>es</w:t>
      </w:r>
      <w:r w:rsidRPr="009A14B4">
        <w:rPr>
          <w:rFonts w:ascii="Arial" w:hAnsi="Arial" w:cs="Arial"/>
          <w:color w:val="181818"/>
        </w:rPr>
        <w:t xml:space="preserve"> capaz de procesar grandes cantidades de información y puede ayudar a los médicos a identificar patrones en los datos que no serían visibles para el ojo humano. Esto puede ayudar a mejorar la precisión del diagnóstico y acelerar el tiempo de espera para los pacientes.</w:t>
      </w:r>
    </w:p>
    <w:p w:rsidR="009A14B4" w:rsidRPr="009A14B4" w:rsidRDefault="009A14B4" w:rsidP="009A14B4">
      <w:pPr>
        <w:spacing w:before="86" w:after="86" w:line="360" w:lineRule="auto"/>
        <w:ind w:left="426" w:hanging="426"/>
        <w:jc w:val="both"/>
        <w:outlineLvl w:val="2"/>
        <w:rPr>
          <w:rFonts w:ascii="Arial" w:hAnsi="Arial" w:cs="Arial"/>
          <w:color w:val="181818"/>
        </w:rPr>
      </w:pPr>
      <w:r w:rsidRPr="009A14B4">
        <w:rPr>
          <w:rFonts w:ascii="Arial" w:hAnsi="Arial" w:cs="Arial"/>
          <w:bCs/>
          <w:color w:val="181818"/>
        </w:rPr>
        <w:t>2.</w:t>
      </w:r>
      <w:r>
        <w:rPr>
          <w:rFonts w:ascii="Arial" w:hAnsi="Arial" w:cs="Arial"/>
          <w:bCs/>
          <w:color w:val="181818"/>
        </w:rPr>
        <w:t xml:space="preserve"> </w:t>
      </w:r>
      <w:r w:rsidRPr="009A14B4">
        <w:rPr>
          <w:rFonts w:ascii="Arial" w:hAnsi="Arial" w:cs="Arial"/>
          <w:bCs/>
          <w:color w:val="181818"/>
          <w:u w:val="single"/>
        </w:rPr>
        <w:t>Mejora la eficiencia:</w:t>
      </w:r>
      <w:r w:rsidRPr="009A14B4">
        <w:rPr>
          <w:rFonts w:ascii="Arial" w:hAnsi="Arial" w:cs="Arial"/>
          <w:bCs/>
          <w:color w:val="181818"/>
        </w:rPr>
        <w:t xml:space="preserve"> </w:t>
      </w:r>
      <w:r w:rsidRPr="009A14B4">
        <w:rPr>
          <w:rFonts w:ascii="Arial" w:hAnsi="Arial" w:cs="Arial"/>
          <w:color w:val="181818"/>
        </w:rPr>
        <w:t>puede ser utilizada para automa</w:t>
      </w:r>
      <w:r w:rsidR="007B47F8">
        <w:rPr>
          <w:rFonts w:ascii="Arial" w:hAnsi="Arial" w:cs="Arial"/>
          <w:color w:val="181818"/>
        </w:rPr>
        <w:t>tizar tareas administrativas, có</w:t>
      </w:r>
      <w:r w:rsidRPr="009A14B4">
        <w:rPr>
          <w:rFonts w:ascii="Arial" w:hAnsi="Arial" w:cs="Arial"/>
          <w:color w:val="181818"/>
        </w:rPr>
        <w:t>mo programar citas, gestionar registros de pacientes y revisar historias clínicas. Esto puede liberar tiempo para que los profesionales de la salud se centren en los pacientes y reducir los errores humanos.</w:t>
      </w:r>
    </w:p>
    <w:p w:rsidR="009A14B4" w:rsidRPr="009A14B4" w:rsidRDefault="009A14B4" w:rsidP="009A14B4">
      <w:pPr>
        <w:spacing w:before="86" w:after="86" w:line="360" w:lineRule="auto"/>
        <w:ind w:left="364" w:hanging="378"/>
        <w:jc w:val="both"/>
        <w:outlineLvl w:val="2"/>
        <w:rPr>
          <w:rFonts w:ascii="Arial" w:hAnsi="Arial" w:cs="Arial"/>
          <w:color w:val="181818"/>
        </w:rPr>
      </w:pPr>
      <w:r w:rsidRPr="009A14B4">
        <w:rPr>
          <w:rFonts w:ascii="Arial" w:hAnsi="Arial" w:cs="Arial"/>
          <w:bCs/>
          <w:color w:val="181818"/>
        </w:rPr>
        <w:t xml:space="preserve">3. </w:t>
      </w:r>
      <w:r w:rsidRPr="009A14B4">
        <w:rPr>
          <w:rFonts w:ascii="Arial" w:hAnsi="Arial" w:cs="Arial"/>
          <w:bCs/>
          <w:color w:val="181818"/>
          <w:u w:val="single"/>
        </w:rPr>
        <w:t>Personalización de la atención médica</w:t>
      </w:r>
      <w:r w:rsidRPr="009A14B4">
        <w:rPr>
          <w:rFonts w:ascii="Arial" w:hAnsi="Arial" w:cs="Arial"/>
          <w:bCs/>
          <w:color w:val="181818"/>
        </w:rPr>
        <w:t>:</w:t>
      </w:r>
      <w:r>
        <w:rPr>
          <w:rFonts w:ascii="Arial" w:hAnsi="Arial" w:cs="Arial"/>
          <w:bCs/>
          <w:color w:val="181818"/>
        </w:rPr>
        <w:t xml:space="preserve"> </w:t>
      </w:r>
      <w:r w:rsidRPr="009A14B4">
        <w:rPr>
          <w:rFonts w:ascii="Arial" w:hAnsi="Arial" w:cs="Arial"/>
          <w:color w:val="181818"/>
        </w:rPr>
        <w:t>puede ayudar a los médicos a identificar patrones en los datos de los pacientes y diseñar planes de tratamiento personalizados para cada individuo. Esto puede ayudar a mejorar la calidad de la atención médica y reducir los efectos secundarios no deseados.</w:t>
      </w:r>
    </w:p>
    <w:p w:rsidR="00AB7186" w:rsidRPr="001D30CC" w:rsidRDefault="00AB7186" w:rsidP="00AB7186">
      <w:pPr>
        <w:spacing w:line="360" w:lineRule="auto"/>
        <w:jc w:val="both"/>
        <w:rPr>
          <w:rFonts w:ascii="Arial" w:hAnsi="Arial" w:cs="Arial"/>
          <w:b/>
          <w:color w:val="222222"/>
          <w:sz w:val="22"/>
          <w:szCs w:val="22"/>
          <w:u w:val="single"/>
        </w:rPr>
      </w:pPr>
    </w:p>
    <w:p w:rsidR="00AB7186" w:rsidRDefault="00AB7186" w:rsidP="00AB7186">
      <w:pPr>
        <w:spacing w:line="360" w:lineRule="auto"/>
        <w:jc w:val="both"/>
        <w:rPr>
          <w:rFonts w:ascii="Arial" w:hAnsi="Arial" w:cs="Arial"/>
          <w:b/>
          <w:color w:val="222222"/>
          <w:u w:val="single"/>
        </w:rPr>
      </w:pPr>
      <w:r w:rsidRPr="00DE5B39">
        <w:rPr>
          <w:rFonts w:ascii="Arial" w:hAnsi="Arial" w:cs="Arial"/>
          <w:b/>
          <w:color w:val="222222"/>
          <w:u w:val="single"/>
        </w:rPr>
        <w:t xml:space="preserve">Desventajas: </w:t>
      </w:r>
    </w:p>
    <w:p w:rsidR="008365B9" w:rsidRPr="008365B9" w:rsidRDefault="008365B9" w:rsidP="003711C2">
      <w:pPr>
        <w:spacing w:before="86" w:after="86" w:line="360" w:lineRule="auto"/>
        <w:ind w:left="284" w:hanging="284"/>
        <w:jc w:val="both"/>
        <w:outlineLvl w:val="2"/>
        <w:rPr>
          <w:rFonts w:ascii="Arial" w:hAnsi="Arial" w:cs="Arial"/>
          <w:color w:val="181818"/>
        </w:rPr>
      </w:pPr>
      <w:r w:rsidRPr="008365B9">
        <w:rPr>
          <w:rFonts w:ascii="Arial" w:hAnsi="Arial" w:cs="Arial"/>
          <w:bCs/>
          <w:color w:val="181818"/>
        </w:rPr>
        <w:t xml:space="preserve">1. </w:t>
      </w:r>
      <w:r w:rsidRPr="008365B9">
        <w:rPr>
          <w:rFonts w:ascii="Arial" w:hAnsi="Arial" w:cs="Arial"/>
          <w:bCs/>
          <w:color w:val="181818"/>
          <w:u w:val="single"/>
        </w:rPr>
        <w:t>Costo:</w:t>
      </w:r>
      <w:r>
        <w:rPr>
          <w:rFonts w:ascii="Arial" w:hAnsi="Arial" w:cs="Arial"/>
          <w:bCs/>
          <w:color w:val="181818"/>
        </w:rPr>
        <w:t xml:space="preserve"> e</w:t>
      </w:r>
      <w:r w:rsidRPr="008365B9">
        <w:rPr>
          <w:rFonts w:ascii="Arial" w:hAnsi="Arial" w:cs="Arial"/>
          <w:color w:val="181818"/>
        </w:rPr>
        <w:t>s una tecnología emergente y puede ser costosa de implementar y mantener. Esto puede limitar el acceso de las pequeñas clínicas y hospitales a esta tecnología y crear desigualdades en la atención médica.</w:t>
      </w:r>
    </w:p>
    <w:p w:rsidR="008365B9" w:rsidRPr="008365B9" w:rsidRDefault="008365B9" w:rsidP="003711C2">
      <w:pPr>
        <w:spacing w:before="86" w:after="86" w:line="360" w:lineRule="auto"/>
        <w:ind w:left="284" w:hanging="284"/>
        <w:jc w:val="both"/>
        <w:outlineLvl w:val="2"/>
        <w:rPr>
          <w:rFonts w:ascii="Arial" w:hAnsi="Arial" w:cs="Arial"/>
          <w:color w:val="181818"/>
        </w:rPr>
      </w:pPr>
      <w:r w:rsidRPr="008365B9">
        <w:rPr>
          <w:rFonts w:ascii="Arial" w:hAnsi="Arial" w:cs="Arial"/>
          <w:bCs/>
          <w:color w:val="181818"/>
        </w:rPr>
        <w:t xml:space="preserve">2. </w:t>
      </w:r>
      <w:r w:rsidRPr="008365B9">
        <w:rPr>
          <w:rFonts w:ascii="Arial" w:hAnsi="Arial" w:cs="Arial"/>
          <w:bCs/>
          <w:color w:val="181818"/>
          <w:u w:val="single"/>
        </w:rPr>
        <w:t>Falta de empatía:</w:t>
      </w:r>
      <w:r>
        <w:rPr>
          <w:rFonts w:ascii="Arial" w:hAnsi="Arial" w:cs="Arial"/>
          <w:bCs/>
          <w:color w:val="181818"/>
        </w:rPr>
        <w:t xml:space="preserve"> </w:t>
      </w:r>
      <w:r w:rsidRPr="008365B9">
        <w:rPr>
          <w:rFonts w:ascii="Arial" w:hAnsi="Arial" w:cs="Arial"/>
          <w:color w:val="181818"/>
        </w:rPr>
        <w:t>puede ser muy eficiente en la realización de tareas, pero carece de la empatía y la capacidad de respuesta emocional de los profesionales de la salud. Esto puede hacer que los pacientes se sientan desconectados de su atención médica.</w:t>
      </w:r>
    </w:p>
    <w:p w:rsidR="008365B9" w:rsidRDefault="008365B9" w:rsidP="003711C2">
      <w:pPr>
        <w:spacing w:before="86" w:after="86" w:line="360" w:lineRule="auto"/>
        <w:ind w:left="284" w:hanging="284"/>
        <w:jc w:val="both"/>
        <w:outlineLvl w:val="2"/>
        <w:rPr>
          <w:rFonts w:ascii="Arial" w:hAnsi="Arial" w:cs="Arial"/>
          <w:color w:val="181818"/>
        </w:rPr>
      </w:pPr>
      <w:r w:rsidRPr="008365B9">
        <w:rPr>
          <w:rFonts w:ascii="Arial" w:hAnsi="Arial" w:cs="Arial"/>
          <w:bCs/>
          <w:color w:val="181818"/>
        </w:rPr>
        <w:t xml:space="preserve">3. </w:t>
      </w:r>
      <w:r w:rsidRPr="008365B9">
        <w:rPr>
          <w:rFonts w:ascii="Arial" w:hAnsi="Arial" w:cs="Arial"/>
          <w:bCs/>
          <w:color w:val="181818"/>
          <w:u w:val="single"/>
        </w:rPr>
        <w:t>Preocupaciones de privacidad y seguridad</w:t>
      </w:r>
      <w:r w:rsidRPr="008365B9">
        <w:rPr>
          <w:rFonts w:ascii="Arial" w:hAnsi="Arial" w:cs="Arial"/>
          <w:bCs/>
          <w:color w:val="181818"/>
        </w:rPr>
        <w:t>:</w:t>
      </w:r>
      <w:r>
        <w:rPr>
          <w:rFonts w:ascii="Arial" w:hAnsi="Arial" w:cs="Arial"/>
          <w:bCs/>
          <w:color w:val="181818"/>
        </w:rPr>
        <w:t xml:space="preserve"> </w:t>
      </w:r>
      <w:r w:rsidRPr="008365B9">
        <w:rPr>
          <w:rFonts w:ascii="Arial" w:hAnsi="Arial" w:cs="Arial"/>
          <w:color w:val="181818"/>
        </w:rPr>
        <w:t>utiliza grandes cantidades de información personal de pacientes para realizar sus tareas. Esto puede plantear preocupaciones sobre la privacidad de los datos y la seguridad de la información.</w:t>
      </w:r>
      <w:r w:rsidR="00E8533E">
        <w:rPr>
          <w:rFonts w:ascii="Arial" w:hAnsi="Arial" w:cs="Arial"/>
          <w:color w:val="181818"/>
        </w:rPr>
        <w:t xml:space="preserve"> </w:t>
      </w:r>
    </w:p>
    <w:p w:rsidR="008365B9" w:rsidRPr="008365B9" w:rsidRDefault="008365B9" w:rsidP="008365B9">
      <w:pPr>
        <w:spacing w:before="86" w:after="86" w:line="360" w:lineRule="auto"/>
        <w:jc w:val="both"/>
        <w:outlineLvl w:val="2"/>
        <w:rPr>
          <w:rFonts w:ascii="Arial" w:hAnsi="Arial" w:cs="Arial"/>
          <w:color w:val="181818"/>
        </w:rPr>
      </w:pPr>
    </w:p>
    <w:p w:rsidR="008365B9" w:rsidRPr="008365B9" w:rsidRDefault="00D81CE2" w:rsidP="00D81CE2">
      <w:pPr>
        <w:spacing w:after="172" w:line="360" w:lineRule="auto"/>
        <w:jc w:val="both"/>
        <w:rPr>
          <w:rFonts w:ascii="Arial" w:hAnsi="Arial" w:cs="Arial"/>
          <w:color w:val="181818"/>
        </w:rPr>
      </w:pPr>
      <w:r>
        <w:rPr>
          <w:rFonts w:ascii="Arial" w:hAnsi="Arial" w:cs="Arial"/>
          <w:color w:val="181818"/>
        </w:rPr>
        <w:lastRenderedPageBreak/>
        <w:t>O sea, la</w:t>
      </w:r>
      <w:r w:rsidR="008365B9" w:rsidRPr="008365B9">
        <w:rPr>
          <w:rFonts w:ascii="Arial" w:hAnsi="Arial" w:cs="Arial"/>
          <w:color w:val="181818"/>
        </w:rPr>
        <w:t xml:space="preserve"> inteligencia artificial en la salud tiene beneficios significativos, pero también presenta desafíos. Los profesionales de la salud deben sopesar cuidadosamente las ventajas y desventajas de </w:t>
      </w:r>
      <w:r>
        <w:rPr>
          <w:rFonts w:ascii="Arial" w:hAnsi="Arial" w:cs="Arial"/>
          <w:color w:val="181818"/>
        </w:rPr>
        <w:t>su</w:t>
      </w:r>
      <w:r w:rsidR="008365B9" w:rsidRPr="008365B9">
        <w:rPr>
          <w:rFonts w:ascii="Arial" w:hAnsi="Arial" w:cs="Arial"/>
          <w:color w:val="181818"/>
        </w:rPr>
        <w:t xml:space="preserve"> implementación en su práctica y trabajar para minimizar los riesgos y maximizar los beneficios.</w:t>
      </w:r>
      <w:r w:rsidR="00E8533E">
        <w:rPr>
          <w:rFonts w:ascii="Arial" w:hAnsi="Arial" w:cs="Arial"/>
          <w:color w:val="181818"/>
        </w:rPr>
        <w:t xml:space="preserve"> </w:t>
      </w:r>
      <w:r w:rsidR="00E8533E" w:rsidRPr="00AE6889">
        <w:rPr>
          <w:rFonts w:ascii="Arial" w:hAnsi="Arial" w:cs="Arial"/>
          <w:b/>
          <w:color w:val="181818"/>
          <w:vertAlign w:val="superscript"/>
        </w:rPr>
        <w:t>15</w:t>
      </w:r>
    </w:p>
    <w:p w:rsidR="00D81CE2" w:rsidRDefault="00D81CE2" w:rsidP="00AB7186">
      <w:pPr>
        <w:spacing w:line="360" w:lineRule="auto"/>
        <w:jc w:val="both"/>
        <w:rPr>
          <w:rFonts w:ascii="Arial" w:hAnsi="Arial" w:cs="Arial"/>
          <w:b/>
          <w:bCs/>
          <w:color w:val="222222"/>
          <w:u w:val="single"/>
        </w:rPr>
      </w:pPr>
    </w:p>
    <w:p w:rsidR="00AB7186" w:rsidRDefault="00AB7186" w:rsidP="00AB7186">
      <w:pPr>
        <w:spacing w:line="360" w:lineRule="auto"/>
        <w:jc w:val="both"/>
        <w:rPr>
          <w:rFonts w:ascii="Arial" w:hAnsi="Arial" w:cs="Arial"/>
          <w:b/>
          <w:bCs/>
          <w:color w:val="222222"/>
          <w:u w:val="single"/>
        </w:rPr>
      </w:pPr>
      <w:r w:rsidRPr="00DE5B39">
        <w:rPr>
          <w:rFonts w:ascii="Arial" w:hAnsi="Arial" w:cs="Arial"/>
          <w:b/>
          <w:bCs/>
          <w:color w:val="222222"/>
          <w:u w:val="single"/>
        </w:rPr>
        <w:t>Conclusiones:</w:t>
      </w:r>
    </w:p>
    <w:p w:rsidR="00AB7186" w:rsidRPr="00BB11C6" w:rsidRDefault="00AB7186" w:rsidP="00AB7186">
      <w:pPr>
        <w:spacing w:line="360" w:lineRule="auto"/>
        <w:jc w:val="both"/>
        <w:rPr>
          <w:rFonts w:ascii="Arial" w:hAnsi="Arial" w:cs="Arial"/>
          <w:b/>
          <w:bCs/>
          <w:color w:val="222222"/>
          <w:sz w:val="16"/>
          <w:szCs w:val="16"/>
          <w:u w:val="single"/>
        </w:rPr>
      </w:pPr>
    </w:p>
    <w:p w:rsidR="007B47F8" w:rsidRPr="007B47F8" w:rsidRDefault="007B47F8" w:rsidP="00AE6889">
      <w:pPr>
        <w:pStyle w:val="Prrafodelista"/>
        <w:numPr>
          <w:ilvl w:val="0"/>
          <w:numId w:val="10"/>
        </w:numPr>
        <w:spacing w:line="360" w:lineRule="auto"/>
        <w:ind w:left="284" w:hanging="284"/>
        <w:jc w:val="both"/>
        <w:rPr>
          <w:rFonts w:ascii="Arial" w:hAnsi="Arial" w:cs="Arial"/>
        </w:rPr>
      </w:pPr>
      <w:r w:rsidRPr="007B47F8">
        <w:rPr>
          <w:rFonts w:ascii="Arial" w:hAnsi="Arial" w:cs="Arial"/>
        </w:rPr>
        <w:t>La inteligencia a</w:t>
      </w:r>
      <w:r w:rsidR="00BB11C6" w:rsidRPr="007B47F8">
        <w:rPr>
          <w:rFonts w:ascii="Arial" w:hAnsi="Arial" w:cs="Arial"/>
        </w:rPr>
        <w:t xml:space="preserve">rtificial es un logro del ser humano que revoluciona el mundo, las ventajas de su uso, superan con creces sus desventajas, por lo que es necesario extender su aplicación a todos los sectores de la sociedad. Constituye un apoyo vital para el ser humano en tareas agobiantes. </w:t>
      </w:r>
    </w:p>
    <w:p w:rsidR="007B47F8" w:rsidRPr="007B47F8" w:rsidRDefault="00BB11C6" w:rsidP="00AE6889">
      <w:pPr>
        <w:pStyle w:val="Prrafodelista"/>
        <w:numPr>
          <w:ilvl w:val="0"/>
          <w:numId w:val="10"/>
        </w:numPr>
        <w:spacing w:line="360" w:lineRule="auto"/>
        <w:ind w:left="284" w:hanging="284"/>
        <w:jc w:val="both"/>
        <w:rPr>
          <w:rFonts w:ascii="Arial" w:hAnsi="Arial" w:cs="Arial"/>
        </w:rPr>
      </w:pPr>
      <w:r w:rsidRPr="007B47F8">
        <w:rPr>
          <w:rFonts w:ascii="Arial" w:hAnsi="Arial" w:cs="Arial"/>
        </w:rPr>
        <w:t xml:space="preserve">En el campo de la salud adquiere una mayor importancia. </w:t>
      </w:r>
    </w:p>
    <w:p w:rsidR="00BB11C6" w:rsidRPr="007B47F8" w:rsidRDefault="00BB11C6" w:rsidP="00AE6889">
      <w:pPr>
        <w:pStyle w:val="Prrafodelista"/>
        <w:numPr>
          <w:ilvl w:val="0"/>
          <w:numId w:val="10"/>
        </w:numPr>
        <w:spacing w:line="360" w:lineRule="auto"/>
        <w:ind w:left="284" w:hanging="284"/>
        <w:jc w:val="both"/>
        <w:rPr>
          <w:rFonts w:ascii="Arial" w:hAnsi="Arial" w:cs="Arial"/>
        </w:rPr>
      </w:pPr>
      <w:r w:rsidRPr="007B47F8">
        <w:rPr>
          <w:rFonts w:ascii="Arial" w:hAnsi="Arial" w:cs="Arial"/>
        </w:rPr>
        <w:t xml:space="preserve">La tecnología forma parte de nuestras vidas y ya no se puede prescindir de ella. </w:t>
      </w:r>
    </w:p>
    <w:p w:rsidR="00BB11C6" w:rsidRDefault="00BB11C6" w:rsidP="00AB7186">
      <w:pPr>
        <w:spacing w:line="360" w:lineRule="auto"/>
        <w:jc w:val="both"/>
        <w:rPr>
          <w:rFonts w:ascii="Arial" w:hAnsi="Arial" w:cs="Arial"/>
          <w:u w:val="single"/>
        </w:rPr>
      </w:pPr>
    </w:p>
    <w:p w:rsidR="00BB11C6" w:rsidRDefault="00BB11C6"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AE6889" w:rsidRDefault="00AE6889" w:rsidP="00AB7186">
      <w:pPr>
        <w:spacing w:line="360" w:lineRule="auto"/>
        <w:jc w:val="both"/>
        <w:rPr>
          <w:rFonts w:ascii="Arial" w:hAnsi="Arial" w:cs="Arial"/>
          <w:u w:val="single"/>
        </w:rPr>
      </w:pPr>
    </w:p>
    <w:p w:rsidR="00AE6889" w:rsidRDefault="00AE6889"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D81CE2" w:rsidRDefault="00D81CE2" w:rsidP="00AB7186">
      <w:pPr>
        <w:spacing w:line="360" w:lineRule="auto"/>
        <w:jc w:val="both"/>
        <w:rPr>
          <w:rFonts w:ascii="Arial" w:hAnsi="Arial" w:cs="Arial"/>
          <w:u w:val="single"/>
        </w:rPr>
      </w:pPr>
    </w:p>
    <w:p w:rsidR="00AB7186" w:rsidRDefault="00AB7186" w:rsidP="00AB7186">
      <w:pPr>
        <w:spacing w:line="360" w:lineRule="auto"/>
        <w:jc w:val="both"/>
        <w:rPr>
          <w:rFonts w:ascii="Arial" w:hAnsi="Arial" w:cs="Arial"/>
          <w:b/>
          <w:u w:val="single"/>
        </w:rPr>
      </w:pPr>
      <w:r w:rsidRPr="0056461E">
        <w:rPr>
          <w:rFonts w:ascii="Arial" w:hAnsi="Arial" w:cs="Arial"/>
          <w:b/>
          <w:u w:val="single"/>
        </w:rPr>
        <w:lastRenderedPageBreak/>
        <w:t>Referencias bibliográficas:</w:t>
      </w:r>
    </w:p>
    <w:p w:rsidR="0056461E" w:rsidRPr="0056461E" w:rsidRDefault="0056461E" w:rsidP="00AB7186">
      <w:pPr>
        <w:spacing w:line="360" w:lineRule="auto"/>
        <w:jc w:val="both"/>
        <w:rPr>
          <w:rFonts w:ascii="Arial" w:hAnsi="Arial" w:cs="Arial"/>
          <w:b/>
          <w:u w:val="single"/>
        </w:rPr>
      </w:pPr>
    </w:p>
    <w:p w:rsidR="00AB7186" w:rsidRPr="00257AFE" w:rsidRDefault="00AB7186" w:rsidP="00AE6889">
      <w:pPr>
        <w:pStyle w:val="Prrafodelista"/>
        <w:numPr>
          <w:ilvl w:val="1"/>
          <w:numId w:val="2"/>
        </w:numPr>
        <w:ind w:left="284" w:hanging="284"/>
        <w:jc w:val="both"/>
        <w:rPr>
          <w:rFonts w:ascii="Arial" w:hAnsi="Arial" w:cs="Arial"/>
        </w:rPr>
      </w:pPr>
      <w:r w:rsidRPr="00257AFE">
        <w:rPr>
          <w:rFonts w:ascii="Arial" w:hAnsi="Arial" w:cs="Arial"/>
        </w:rPr>
        <w:t xml:space="preserve">Grados Casimiro RL. Curso Introductorio a la Inteligencia Artificial en Salud. [Internet].Lima: </w:t>
      </w:r>
      <w:r w:rsidRPr="00257AFE">
        <w:rPr>
          <w:rFonts w:ascii="Arial" w:hAnsi="Arial" w:cs="Arial"/>
          <w:bCs/>
        </w:rPr>
        <w:t xml:space="preserve">Instituto Nacional de Salud del Niño de San Borja; </w:t>
      </w:r>
      <w:r w:rsidRPr="00257AFE">
        <w:rPr>
          <w:rFonts w:ascii="Arial" w:hAnsi="Arial" w:cs="Arial"/>
        </w:rPr>
        <w:t>2023</w:t>
      </w:r>
      <w:r w:rsidRPr="00257AFE">
        <w:t xml:space="preserve"> </w:t>
      </w:r>
      <w:r w:rsidR="00AD1E8A">
        <w:rPr>
          <w:rFonts w:ascii="Arial" w:hAnsi="Arial" w:cs="Arial"/>
          <w:color w:val="000000"/>
        </w:rPr>
        <w:t>[citado  31  May</w:t>
      </w:r>
      <w:r w:rsidRPr="00257AFE">
        <w:rPr>
          <w:rFonts w:ascii="Arial" w:hAnsi="Arial" w:cs="Arial"/>
          <w:color w:val="000000"/>
        </w:rPr>
        <w:t xml:space="preserve">  2023]. </w:t>
      </w:r>
      <w:r w:rsidRPr="00257AFE">
        <w:rPr>
          <w:rFonts w:ascii="Arial" w:hAnsi="Arial" w:cs="Arial"/>
        </w:rPr>
        <w:t xml:space="preserve">Disponible en: </w:t>
      </w:r>
      <w:hyperlink r:id="rId14" w:history="1">
        <w:r w:rsidRPr="00257AFE">
          <w:rPr>
            <w:rStyle w:val="Hipervnculo"/>
            <w:rFonts w:ascii="Arial" w:hAnsi="Arial" w:cs="Arial"/>
          </w:rPr>
          <w:t>https://aulavirtual.insnsb.gob.pe/</w:t>
        </w:r>
      </w:hyperlink>
    </w:p>
    <w:p w:rsidR="00AB7186" w:rsidRPr="00257AFE" w:rsidRDefault="00AB7186" w:rsidP="00AE6889">
      <w:pPr>
        <w:pStyle w:val="Prrafodelista"/>
        <w:ind w:left="284"/>
        <w:jc w:val="both"/>
        <w:rPr>
          <w:rFonts w:ascii="Arial" w:hAnsi="Arial" w:cs="Arial"/>
        </w:rPr>
      </w:pPr>
    </w:p>
    <w:p w:rsidR="00AB7186" w:rsidRPr="00257AFE" w:rsidRDefault="00AB7186" w:rsidP="00AE6889">
      <w:pPr>
        <w:pStyle w:val="Prrafodelista"/>
        <w:numPr>
          <w:ilvl w:val="1"/>
          <w:numId w:val="2"/>
        </w:numPr>
        <w:ind w:left="284" w:hanging="284"/>
        <w:jc w:val="both"/>
        <w:rPr>
          <w:rFonts w:ascii="Arial" w:hAnsi="Arial" w:cs="Arial"/>
          <w:color w:val="505154"/>
        </w:rPr>
      </w:pPr>
      <w:r w:rsidRPr="00257AFE">
        <w:rPr>
          <w:rFonts w:ascii="Arial" w:hAnsi="Arial" w:cs="Arial"/>
        </w:rPr>
        <w:t xml:space="preserve">Russell SJ, Norvig P. Inteligencia Artiﬁcial: un enfoque moderno. Madrid: </w:t>
      </w:r>
      <w:r w:rsidRPr="00257AFE">
        <w:rPr>
          <w:rFonts w:ascii="Arial" w:hAnsi="Arial" w:cs="Arial"/>
          <w:color w:val="000000"/>
        </w:rPr>
        <w:t xml:space="preserve">Pearson Educación; 2004.1240 p. </w:t>
      </w:r>
    </w:p>
    <w:p w:rsidR="00AB7186" w:rsidRPr="00257AFE" w:rsidRDefault="00AB7186" w:rsidP="00AE6889">
      <w:pPr>
        <w:pStyle w:val="Prrafodelista"/>
        <w:jc w:val="both"/>
        <w:rPr>
          <w:rFonts w:ascii="Arial" w:hAnsi="Arial" w:cs="Arial"/>
          <w:color w:val="505154"/>
        </w:rPr>
      </w:pPr>
    </w:p>
    <w:p w:rsidR="00AB7186" w:rsidRPr="00257AFE" w:rsidRDefault="00AB7186" w:rsidP="00AE6889">
      <w:pPr>
        <w:pStyle w:val="Prrafodelista"/>
        <w:numPr>
          <w:ilvl w:val="1"/>
          <w:numId w:val="2"/>
        </w:numPr>
        <w:ind w:left="284" w:hanging="284"/>
        <w:jc w:val="both"/>
        <w:rPr>
          <w:rFonts w:ascii="Arial" w:hAnsi="Arial" w:cs="Arial"/>
        </w:rPr>
      </w:pPr>
      <w:r w:rsidRPr="00257AFE">
        <w:rPr>
          <w:rFonts w:ascii="Arial" w:hAnsi="Arial" w:cs="Arial"/>
        </w:rPr>
        <w:t>Suárez P</w:t>
      </w:r>
      <w:r w:rsidR="00AD1E8A">
        <w:rPr>
          <w:rFonts w:ascii="Arial" w:hAnsi="Arial" w:cs="Arial"/>
        </w:rPr>
        <w:t>rieto JE. Los beneficios de la inteligencia a</w:t>
      </w:r>
      <w:r w:rsidRPr="00257AFE">
        <w:rPr>
          <w:rFonts w:ascii="Arial" w:hAnsi="Arial" w:cs="Arial"/>
        </w:rPr>
        <w:t xml:space="preserve">rtificial en el sector empresarial. </w:t>
      </w:r>
      <w:r w:rsidR="00AD1E8A">
        <w:rPr>
          <w:rFonts w:ascii="Arial" w:hAnsi="Arial" w:cs="Arial"/>
        </w:rPr>
        <w:t xml:space="preserve">Bogotá: </w:t>
      </w:r>
      <w:r w:rsidR="00AD1E8A" w:rsidRPr="00AD1E8A">
        <w:rPr>
          <w:rFonts w:ascii="Arial" w:hAnsi="Arial" w:cs="Arial"/>
        </w:rPr>
        <w:t xml:space="preserve">Universidad Santo Tomás; </w:t>
      </w:r>
      <w:r w:rsidRPr="00257AFE">
        <w:rPr>
          <w:rFonts w:ascii="Arial" w:hAnsi="Arial" w:cs="Arial"/>
        </w:rPr>
        <w:t xml:space="preserve">2018. </w:t>
      </w:r>
    </w:p>
    <w:p w:rsidR="00AB7186" w:rsidRPr="00257AFE" w:rsidRDefault="00AB7186" w:rsidP="00AE6889">
      <w:pPr>
        <w:pStyle w:val="Prrafodelista"/>
        <w:jc w:val="both"/>
        <w:rPr>
          <w:rFonts w:ascii="Arial" w:hAnsi="Arial" w:cs="Arial"/>
        </w:rPr>
      </w:pPr>
    </w:p>
    <w:p w:rsidR="00AB7186" w:rsidRDefault="00AB7186" w:rsidP="00AE6889">
      <w:pPr>
        <w:pStyle w:val="Prrafodelista"/>
        <w:numPr>
          <w:ilvl w:val="1"/>
          <w:numId w:val="2"/>
        </w:numPr>
        <w:ind w:left="284" w:hanging="284"/>
        <w:jc w:val="both"/>
        <w:rPr>
          <w:rFonts w:ascii="Arial" w:hAnsi="Arial" w:cs="Arial"/>
        </w:rPr>
      </w:pPr>
      <w:r w:rsidRPr="00257AFE">
        <w:rPr>
          <w:rFonts w:ascii="Arial" w:hAnsi="Arial" w:cs="Arial"/>
        </w:rPr>
        <w:t>Petteri Rouhiainen L. Inteligencia artificial: 101 cosas que debes  saber hoy sobre  nuestro futuro. 3</w:t>
      </w:r>
      <w:r w:rsidRPr="00257AFE">
        <w:rPr>
          <w:rFonts w:ascii="Arial" w:hAnsi="Arial" w:cs="Arial"/>
          <w:vertAlign w:val="superscript"/>
        </w:rPr>
        <w:t>r</w:t>
      </w:r>
      <w:r w:rsidR="00AD1E8A">
        <w:rPr>
          <w:rFonts w:ascii="Arial" w:hAnsi="Arial" w:cs="Arial"/>
        </w:rPr>
        <w:t xml:space="preserve">ª ed. Barcelona: Alienta Editorial; </w:t>
      </w:r>
      <w:r w:rsidRPr="00257AFE">
        <w:rPr>
          <w:rFonts w:ascii="Arial" w:hAnsi="Arial" w:cs="Arial"/>
        </w:rPr>
        <w:t xml:space="preserve"> 20</w:t>
      </w:r>
      <w:r w:rsidR="009E1DB5" w:rsidRPr="00257AFE">
        <w:rPr>
          <w:rFonts w:ascii="Arial" w:hAnsi="Arial" w:cs="Arial"/>
        </w:rPr>
        <w:t>1</w:t>
      </w:r>
      <w:r w:rsidR="00AD1E8A">
        <w:rPr>
          <w:rFonts w:ascii="Arial" w:hAnsi="Arial" w:cs="Arial"/>
        </w:rPr>
        <w:t>8.</w:t>
      </w:r>
      <w:r w:rsidRPr="00257AFE">
        <w:rPr>
          <w:rFonts w:ascii="Arial" w:hAnsi="Arial" w:cs="Arial"/>
        </w:rPr>
        <w:t xml:space="preserve"> 352 p.</w:t>
      </w:r>
    </w:p>
    <w:p w:rsidR="00E8361C" w:rsidRPr="00E8361C" w:rsidRDefault="00E8361C" w:rsidP="00AE6889">
      <w:pPr>
        <w:pStyle w:val="Prrafodelista"/>
        <w:jc w:val="both"/>
        <w:rPr>
          <w:rFonts w:ascii="Arial" w:hAnsi="Arial" w:cs="Arial"/>
        </w:rPr>
      </w:pPr>
    </w:p>
    <w:p w:rsidR="00350295" w:rsidRPr="00CA5CF8" w:rsidRDefault="00CA5CF8" w:rsidP="00AE6889">
      <w:pPr>
        <w:pStyle w:val="Prrafodelista"/>
        <w:numPr>
          <w:ilvl w:val="1"/>
          <w:numId w:val="2"/>
        </w:numPr>
        <w:shd w:val="clear" w:color="auto" w:fill="FFFFFF"/>
        <w:spacing w:before="100" w:beforeAutospacing="1" w:after="100" w:afterAutospacing="1"/>
        <w:ind w:left="284" w:hanging="284"/>
        <w:jc w:val="both"/>
        <w:rPr>
          <w:rFonts w:ascii="Arial" w:hAnsi="Arial" w:cs="Arial"/>
        </w:rPr>
      </w:pPr>
      <w:r w:rsidRPr="00CA5CF8">
        <w:rPr>
          <w:rFonts w:ascii="Arial" w:hAnsi="Arial" w:cs="Arial"/>
        </w:rPr>
        <w:t xml:space="preserve">Organización de las Naciones Unidas para la Educación, la Ciencia y la Cultura. </w:t>
      </w:r>
      <w:r w:rsidR="00E8361C" w:rsidRPr="00CA5CF8">
        <w:rPr>
          <w:rFonts w:ascii="Arial" w:hAnsi="Arial" w:cs="Arial"/>
        </w:rPr>
        <w:t xml:space="preserve">Recomendaciones sobre la ética de la inteligencia artificial </w:t>
      </w:r>
      <w:r w:rsidR="00E8361C" w:rsidRPr="00CA5CF8">
        <w:rPr>
          <w:rFonts w:ascii="Arial" w:hAnsi="Arial" w:cs="Arial"/>
          <w:color w:val="000000" w:themeColor="text1"/>
        </w:rPr>
        <w:t>[Internet].</w:t>
      </w:r>
      <w:r w:rsidRPr="00CA5CF8">
        <w:rPr>
          <w:rFonts w:ascii="Arial" w:hAnsi="Arial" w:cs="Arial"/>
          <w:color w:val="000000" w:themeColor="text1"/>
        </w:rPr>
        <w:t xml:space="preserve"> París: </w:t>
      </w:r>
      <w:r w:rsidR="00E8361C" w:rsidRPr="00CA5CF8">
        <w:rPr>
          <w:rFonts w:ascii="Arial" w:hAnsi="Arial" w:cs="Arial"/>
          <w:color w:val="000000" w:themeColor="text1"/>
        </w:rPr>
        <w:t xml:space="preserve">UNESCO; 2022, </w:t>
      </w:r>
      <w:r w:rsidR="00AD1E8A" w:rsidRPr="00CA5CF8">
        <w:rPr>
          <w:rFonts w:ascii="Arial" w:hAnsi="Arial" w:cs="Arial"/>
          <w:color w:val="000000"/>
        </w:rPr>
        <w:t xml:space="preserve">[citado  31  May  2023]. </w:t>
      </w:r>
      <w:r w:rsidR="00E8361C" w:rsidRPr="00CA5CF8">
        <w:rPr>
          <w:rFonts w:ascii="Arial" w:hAnsi="Arial" w:cs="Arial"/>
          <w:color w:val="000000" w:themeColor="text1"/>
        </w:rPr>
        <w:t xml:space="preserve">Disponible en: </w:t>
      </w:r>
      <w:hyperlink r:id="rId15" w:history="1">
        <w:r w:rsidR="00E8361C" w:rsidRPr="00CA5CF8">
          <w:rPr>
            <w:rStyle w:val="Hipervnculo"/>
            <w:rFonts w:ascii="Segoe UI" w:hAnsi="Segoe UI" w:cs="Segoe UI"/>
            <w:sz w:val="23"/>
            <w:szCs w:val="23"/>
          </w:rPr>
          <w:t>https://www.unesco.org/es/articles/recomendacion-sobre-la-etica-de-la-inteligencia-artificial</w:t>
        </w:r>
      </w:hyperlink>
      <w:r w:rsidR="00954FA5" w:rsidRPr="00CA5CF8">
        <w:t xml:space="preserve"> </w:t>
      </w:r>
    </w:p>
    <w:p w:rsidR="00CA5CF8" w:rsidRPr="00CA5CF8" w:rsidRDefault="00CA5CF8" w:rsidP="00AE6889">
      <w:pPr>
        <w:pStyle w:val="Prrafodelista"/>
        <w:jc w:val="both"/>
        <w:rPr>
          <w:rFonts w:ascii="Arial" w:hAnsi="Arial" w:cs="Arial"/>
        </w:rPr>
      </w:pPr>
    </w:p>
    <w:p w:rsidR="00350295" w:rsidRPr="00257AFE" w:rsidRDefault="00350295" w:rsidP="00AE6889">
      <w:pPr>
        <w:pStyle w:val="Prrafodelista"/>
        <w:numPr>
          <w:ilvl w:val="1"/>
          <w:numId w:val="2"/>
        </w:numPr>
        <w:ind w:left="284" w:hanging="284"/>
        <w:jc w:val="both"/>
        <w:rPr>
          <w:rFonts w:ascii="Arial" w:hAnsi="Arial" w:cs="Arial"/>
        </w:rPr>
      </w:pPr>
      <w:r w:rsidRPr="00B3094A">
        <w:rPr>
          <w:rStyle w:val="Textoennegrita"/>
          <w:rFonts w:ascii="Arial" w:hAnsi="Arial" w:cs="Arial"/>
          <w:b w:val="0"/>
          <w:bCs w:val="0"/>
        </w:rPr>
        <w:t xml:space="preserve">Universidad de Stanford </w:t>
      </w:r>
      <w:r w:rsidR="00AD1E8A">
        <w:rPr>
          <w:rStyle w:val="Textoennegrita"/>
          <w:rFonts w:ascii="Arial" w:hAnsi="Arial" w:cs="Arial"/>
          <w:b w:val="0"/>
          <w:bCs w:val="0"/>
        </w:rPr>
        <w:t>/</w:t>
      </w:r>
      <w:r w:rsidRPr="00B3094A">
        <w:rPr>
          <w:rStyle w:val="Textoennegrita"/>
          <w:rFonts w:ascii="Arial" w:hAnsi="Arial" w:cs="Arial"/>
          <w:b w:val="0"/>
          <w:bCs w:val="0"/>
        </w:rPr>
        <w:t xml:space="preserve"> Instituto de Inteligencia Artificial</w:t>
      </w:r>
      <w:r>
        <w:rPr>
          <w:rStyle w:val="Textoennegrita"/>
          <w:rFonts w:ascii="Arial" w:hAnsi="Arial" w:cs="Arial"/>
          <w:b w:val="0"/>
          <w:bCs w:val="0"/>
        </w:rPr>
        <w:t>. I</w:t>
      </w:r>
      <w:r w:rsidRPr="00B3094A">
        <w:rPr>
          <w:rStyle w:val="Textoennegrita"/>
          <w:rFonts w:ascii="Arial" w:hAnsi="Arial" w:cs="Arial"/>
          <w:b w:val="0"/>
          <w:bCs w:val="0"/>
        </w:rPr>
        <w:t xml:space="preserve">nforme </w:t>
      </w:r>
      <w:r w:rsidRPr="00B3094A">
        <w:rPr>
          <w:rStyle w:val="nfasis"/>
          <w:rFonts w:ascii="Arial" w:hAnsi="Arial" w:cs="Arial"/>
          <w:i w:val="0"/>
        </w:rPr>
        <w:t>AI Index 2021</w:t>
      </w:r>
      <w:r w:rsidRPr="00B3094A">
        <w:rPr>
          <w:rStyle w:val="Textoennegrita"/>
          <w:rFonts w:ascii="Arial" w:hAnsi="Arial" w:cs="Arial"/>
          <w:b w:val="0"/>
          <w:bCs w:val="0"/>
        </w:rPr>
        <w:t xml:space="preserve"> en castellano</w:t>
      </w:r>
      <w:r>
        <w:rPr>
          <w:rStyle w:val="Textoennegrita"/>
          <w:rFonts w:ascii="Arial" w:hAnsi="Arial" w:cs="Arial"/>
          <w:b w:val="0"/>
          <w:bCs w:val="0"/>
        </w:rPr>
        <w:t>.</w:t>
      </w:r>
      <w:r w:rsidRPr="00DE5B39">
        <w:rPr>
          <w:rFonts w:ascii="Arial" w:hAnsi="Arial" w:cs="Arial"/>
          <w:color w:val="000000" w:themeColor="text1"/>
        </w:rPr>
        <w:t xml:space="preserve"> </w:t>
      </w:r>
      <w:r>
        <w:rPr>
          <w:rFonts w:ascii="Arial" w:hAnsi="Arial" w:cs="Arial"/>
          <w:color w:val="000000" w:themeColor="text1"/>
        </w:rPr>
        <w:t>[Internet]</w:t>
      </w:r>
      <w:r w:rsidRPr="00DE5B39">
        <w:rPr>
          <w:rFonts w:ascii="Arial" w:hAnsi="Arial" w:cs="Arial"/>
          <w:color w:val="000000" w:themeColor="text1"/>
        </w:rPr>
        <w:t xml:space="preserve"> Alicante</w:t>
      </w:r>
      <w:r>
        <w:rPr>
          <w:rFonts w:ascii="Arial" w:hAnsi="Arial" w:cs="Arial"/>
          <w:color w:val="000000" w:themeColor="text1"/>
        </w:rPr>
        <w:t>:</w:t>
      </w:r>
      <w:r w:rsidRPr="00DE5B39">
        <w:rPr>
          <w:rFonts w:ascii="Arial" w:hAnsi="Arial" w:cs="Arial"/>
        </w:rPr>
        <w:t xml:space="preserve"> Instituto de Inteligencia Artificial</w:t>
      </w:r>
      <w:r>
        <w:rPr>
          <w:rFonts w:ascii="Arial" w:hAnsi="Arial" w:cs="Arial"/>
        </w:rPr>
        <w:t xml:space="preserve">; </w:t>
      </w:r>
      <w:r w:rsidRPr="00DE5B39">
        <w:rPr>
          <w:rFonts w:ascii="Arial" w:hAnsi="Arial" w:cs="Arial"/>
        </w:rPr>
        <w:t xml:space="preserve"> </w:t>
      </w:r>
      <w:r w:rsidRPr="00DE5B39">
        <w:rPr>
          <w:rStyle w:val="Textoennegrita"/>
          <w:rFonts w:ascii="Arial" w:hAnsi="Arial" w:cs="Arial"/>
          <w:b w:val="0"/>
        </w:rPr>
        <w:t>2021</w:t>
      </w:r>
      <w:r w:rsidR="00AD1E8A">
        <w:rPr>
          <w:rStyle w:val="Textoennegrita"/>
          <w:rFonts w:ascii="Arial" w:hAnsi="Arial" w:cs="Arial"/>
          <w:b w:val="0"/>
        </w:rPr>
        <w:t>.</w:t>
      </w:r>
      <w:r w:rsidRPr="00DE5B39">
        <w:rPr>
          <w:rFonts w:ascii="Arial" w:hAnsi="Arial" w:cs="Arial"/>
        </w:rPr>
        <w:t xml:space="preserve"> </w:t>
      </w:r>
      <w:r w:rsidR="00AD1E8A">
        <w:rPr>
          <w:rFonts w:ascii="Arial" w:hAnsi="Arial" w:cs="Arial"/>
          <w:color w:val="000000" w:themeColor="text1"/>
        </w:rPr>
        <w:t>[citado 2 Jun</w:t>
      </w:r>
      <w:r>
        <w:rPr>
          <w:rFonts w:ascii="Arial" w:hAnsi="Arial" w:cs="Arial"/>
          <w:color w:val="000000" w:themeColor="text1"/>
        </w:rPr>
        <w:t xml:space="preserve"> </w:t>
      </w:r>
      <w:r w:rsidRPr="00DE5B39">
        <w:rPr>
          <w:rFonts w:ascii="Arial" w:hAnsi="Arial" w:cs="Arial"/>
          <w:color w:val="000000" w:themeColor="text1"/>
        </w:rPr>
        <w:t>2023]</w:t>
      </w:r>
      <w:r>
        <w:rPr>
          <w:rFonts w:ascii="Arial" w:hAnsi="Arial" w:cs="Arial"/>
          <w:color w:val="000000" w:themeColor="text1"/>
        </w:rPr>
        <w:t xml:space="preserve">. </w:t>
      </w:r>
      <w:r w:rsidRPr="00DE5B39">
        <w:rPr>
          <w:rFonts w:ascii="Arial" w:hAnsi="Arial" w:cs="Arial"/>
          <w:color w:val="000000" w:themeColor="text1"/>
        </w:rPr>
        <w:t>Disponible en:</w:t>
      </w:r>
      <w:r>
        <w:rPr>
          <w:rFonts w:ascii="Arial" w:hAnsi="Arial" w:cs="Arial"/>
          <w:color w:val="000000" w:themeColor="text1"/>
        </w:rPr>
        <w:t xml:space="preserve"> </w:t>
      </w:r>
      <w:hyperlink r:id="rId16" w:anchor=":~:text=La%20Universidad%20de%20Stanford%20y%20el%20Instituto%20de,presentan%20el%20informe%20AI%20Index%202021%20en%20castellano" w:history="1">
        <w:r w:rsidRPr="007562A5">
          <w:rPr>
            <w:rStyle w:val="Hipervnculo"/>
            <w:rFonts w:ascii="Arial" w:eastAsiaTheme="minorEastAsia" w:hAnsi="Arial" w:cs="Arial"/>
          </w:rPr>
          <w:t>https://iia.es/ai-index#:~:text=La%20Universidad%20de%20Stanford%20y%20el%20Instituto%20de,presentan%20el%20informe%20AI%20Index%202021%20en%20castellano</w:t>
        </w:r>
      </w:hyperlink>
    </w:p>
    <w:p w:rsidR="009E0A32" w:rsidRPr="00257AFE" w:rsidRDefault="00350295" w:rsidP="00AE6889">
      <w:pPr>
        <w:pStyle w:val="NormalWeb"/>
        <w:ind w:left="426" w:hanging="426"/>
        <w:jc w:val="both"/>
      </w:pPr>
      <w:r>
        <w:rPr>
          <w:rFonts w:ascii="Arial" w:hAnsi="Arial" w:cs="Arial"/>
        </w:rPr>
        <w:t>7</w:t>
      </w:r>
      <w:r w:rsidR="009E0A32" w:rsidRPr="00257AFE">
        <w:rPr>
          <w:rFonts w:ascii="Arial" w:hAnsi="Arial" w:cs="Arial"/>
        </w:rPr>
        <w:t xml:space="preserve">. ¿Cuál es el panorama del uso la inteligencia artificial en América Latina? [Internet]. La Habana: </w:t>
      </w:r>
      <w:r w:rsidR="009E0A32" w:rsidRPr="00257AFE">
        <w:rPr>
          <w:rFonts w:ascii="Arial" w:hAnsi="Arial" w:cs="Arial"/>
          <w:lang w:val="es-PE"/>
        </w:rPr>
        <w:t>Cubadebate</w:t>
      </w:r>
      <w:r w:rsidR="00AD1E8A">
        <w:rPr>
          <w:rFonts w:ascii="Arial" w:hAnsi="Arial" w:cs="Arial"/>
        </w:rPr>
        <w:t xml:space="preserve">; </w:t>
      </w:r>
      <w:r w:rsidR="009E0A32" w:rsidRPr="00257AFE">
        <w:rPr>
          <w:rFonts w:ascii="Calibri" w:hAnsi="Calibri" w:cs="Arial"/>
          <w:sz w:val="15"/>
          <w:szCs w:val="15"/>
        </w:rPr>
        <w:t xml:space="preserve"> </w:t>
      </w:r>
      <w:r w:rsidR="009E0A32" w:rsidRPr="00AD1E8A">
        <w:rPr>
          <w:rStyle w:val="Textoennegrita"/>
          <w:rFonts w:ascii="Arial" w:hAnsi="Arial" w:cs="Arial"/>
          <w:b w:val="0"/>
        </w:rPr>
        <w:t>2023</w:t>
      </w:r>
      <w:r w:rsidR="009E0A32" w:rsidRPr="00257AFE">
        <w:rPr>
          <w:rFonts w:ascii="Arial" w:hAnsi="Arial" w:cs="Arial"/>
        </w:rPr>
        <w:t xml:space="preserve">. </w:t>
      </w:r>
      <w:r w:rsidR="00AD1E8A">
        <w:rPr>
          <w:rFonts w:ascii="Arial" w:hAnsi="Arial" w:cs="Arial"/>
          <w:color w:val="000000" w:themeColor="text1"/>
        </w:rPr>
        <w:t>[citado 2 Jun</w:t>
      </w:r>
      <w:r w:rsidR="009E0A32" w:rsidRPr="00257AFE">
        <w:rPr>
          <w:rFonts w:ascii="Arial" w:hAnsi="Arial" w:cs="Arial"/>
          <w:color w:val="000000" w:themeColor="text1"/>
        </w:rPr>
        <w:t xml:space="preserve"> 2023]. Disponible en: </w:t>
      </w:r>
      <w:hyperlink r:id="rId17" w:history="1">
        <w:r w:rsidR="009E0A32" w:rsidRPr="00257AFE">
          <w:rPr>
            <w:rStyle w:val="Hipervnculo"/>
            <w:rFonts w:ascii="Arial" w:eastAsiaTheme="minorEastAsia" w:hAnsi="Arial" w:cs="Arial"/>
          </w:rPr>
          <w:t>http://www.cuba.cu/ciencia-y-tecnologia/2023-05-30/cual-es-el-panorama-del-uso-la-inteligencia-artificial-en-america-latina/62991</w:t>
        </w:r>
      </w:hyperlink>
    </w:p>
    <w:p w:rsidR="00E8533E" w:rsidRDefault="00350295" w:rsidP="00AE6889">
      <w:pPr>
        <w:pStyle w:val="Ttulo1"/>
        <w:ind w:left="284" w:hanging="284"/>
        <w:jc w:val="both"/>
        <w:rPr>
          <w:rFonts w:ascii="Arial" w:hAnsi="Arial" w:cs="Arial"/>
          <w:b w:val="0"/>
          <w:sz w:val="24"/>
          <w:szCs w:val="24"/>
        </w:rPr>
      </w:pPr>
      <w:r w:rsidRPr="00A520D9">
        <w:rPr>
          <w:rFonts w:ascii="Arial" w:hAnsi="Arial" w:cs="Arial"/>
          <w:b w:val="0"/>
          <w:color w:val="auto"/>
          <w:sz w:val="24"/>
          <w:szCs w:val="24"/>
        </w:rPr>
        <w:t>8</w:t>
      </w:r>
      <w:r w:rsidR="009E0A32" w:rsidRPr="00CA272D">
        <w:rPr>
          <w:rFonts w:ascii="Arial" w:hAnsi="Arial" w:cs="Arial"/>
          <w:b w:val="0"/>
          <w:color w:val="000000" w:themeColor="text1"/>
        </w:rPr>
        <w:t>.</w:t>
      </w:r>
      <w:r w:rsidR="009E0A32" w:rsidRPr="00E8533E">
        <w:rPr>
          <w:rFonts w:ascii="Arial" w:hAnsi="Arial" w:cs="Arial"/>
          <w:color w:val="000000" w:themeColor="text1"/>
        </w:rPr>
        <w:t xml:space="preserve"> </w:t>
      </w:r>
      <w:r w:rsidR="00E8533E" w:rsidRPr="00E8533E">
        <w:rPr>
          <w:rFonts w:ascii="Arial" w:hAnsi="Arial" w:cs="Arial"/>
          <w:b w:val="0"/>
          <w:color w:val="000000" w:themeColor="text1"/>
          <w:sz w:val="24"/>
          <w:szCs w:val="24"/>
        </w:rPr>
        <w:t>Universidad Central de Las Villas.</w:t>
      </w:r>
      <w:r w:rsidR="00954FA5">
        <w:rPr>
          <w:rFonts w:ascii="Arial" w:hAnsi="Arial" w:cs="Arial"/>
          <w:b w:val="0"/>
          <w:color w:val="000000" w:themeColor="text1"/>
          <w:sz w:val="24"/>
          <w:szCs w:val="24"/>
        </w:rPr>
        <w:t xml:space="preserve"> La inteligencia de Cuba en la inteligencia a</w:t>
      </w:r>
      <w:r w:rsidR="00E8533E" w:rsidRPr="00E8533E">
        <w:rPr>
          <w:rFonts w:ascii="Arial" w:hAnsi="Arial" w:cs="Arial"/>
          <w:b w:val="0"/>
          <w:color w:val="000000" w:themeColor="text1"/>
          <w:sz w:val="24"/>
          <w:szCs w:val="24"/>
        </w:rPr>
        <w:t xml:space="preserve">rtificial. Santa Clara: Universidad Central de Las Villas; 2021. </w:t>
      </w:r>
      <w:r w:rsidR="00954FA5" w:rsidRPr="00954FA5">
        <w:rPr>
          <w:rFonts w:ascii="Arial" w:hAnsi="Arial" w:cs="Arial"/>
          <w:b w:val="0"/>
          <w:color w:val="000000" w:themeColor="text1"/>
          <w:sz w:val="24"/>
          <w:szCs w:val="24"/>
        </w:rPr>
        <w:t>[citado 2 Jun 2023].</w:t>
      </w:r>
      <w:r w:rsidR="00954FA5" w:rsidRPr="00257AFE">
        <w:rPr>
          <w:rFonts w:ascii="Arial" w:hAnsi="Arial" w:cs="Arial"/>
          <w:color w:val="000000" w:themeColor="text1"/>
        </w:rPr>
        <w:t xml:space="preserve"> </w:t>
      </w:r>
      <w:r w:rsidR="00E8533E" w:rsidRPr="00E8533E">
        <w:rPr>
          <w:rFonts w:ascii="Arial" w:hAnsi="Arial" w:cs="Arial"/>
          <w:b w:val="0"/>
          <w:color w:val="000000" w:themeColor="text1"/>
          <w:sz w:val="24"/>
          <w:szCs w:val="24"/>
        </w:rPr>
        <w:t>Disponible en:</w:t>
      </w:r>
      <w:r w:rsidR="00E8533E">
        <w:rPr>
          <w:rFonts w:ascii="Arial" w:hAnsi="Arial" w:cs="Arial"/>
          <w:b w:val="0"/>
          <w:sz w:val="24"/>
          <w:szCs w:val="24"/>
        </w:rPr>
        <w:t xml:space="preserve"> </w:t>
      </w:r>
      <w:hyperlink r:id="rId18" w:history="1">
        <w:r w:rsidR="00E8533E" w:rsidRPr="003B3555">
          <w:rPr>
            <w:rStyle w:val="Hipervnculo"/>
            <w:rFonts w:ascii="Arial" w:hAnsi="Arial" w:cs="Arial"/>
            <w:b w:val="0"/>
            <w:sz w:val="24"/>
            <w:szCs w:val="24"/>
          </w:rPr>
          <w:t>https://www.uclv.edu.cu/la-inteligencia-de-cuba-en-la-inteligencia-artificial/</w:t>
        </w:r>
      </w:hyperlink>
    </w:p>
    <w:p w:rsidR="006717FF" w:rsidRPr="00257AFE" w:rsidRDefault="00350295" w:rsidP="00AE6889">
      <w:pPr>
        <w:pStyle w:val="NormalWeb"/>
        <w:ind w:left="284" w:hanging="284"/>
        <w:jc w:val="both"/>
        <w:rPr>
          <w:rFonts w:ascii="Arial" w:hAnsi="Arial" w:cs="Arial"/>
        </w:rPr>
      </w:pPr>
      <w:r>
        <w:rPr>
          <w:rFonts w:ascii="Arial" w:hAnsi="Arial" w:cs="Arial"/>
        </w:rPr>
        <w:t>9</w:t>
      </w:r>
      <w:r w:rsidR="006717FF" w:rsidRPr="00257AFE">
        <w:rPr>
          <w:rFonts w:ascii="Arial" w:hAnsi="Arial" w:cs="Arial"/>
        </w:rPr>
        <w:t xml:space="preserve">. </w:t>
      </w:r>
      <w:r w:rsidR="006717FF" w:rsidRPr="00257AFE">
        <w:rPr>
          <w:rFonts w:ascii="Arial" w:hAnsi="Arial" w:cs="Arial"/>
          <w:bCs/>
          <w:color w:val="000000" w:themeColor="text1"/>
          <w:kern w:val="36"/>
        </w:rPr>
        <w:t xml:space="preserve">Romero López R. </w:t>
      </w:r>
      <w:r w:rsidR="006717FF" w:rsidRPr="00257AFE">
        <w:rPr>
          <w:rFonts w:ascii="Arial" w:hAnsi="Arial" w:cs="Arial"/>
        </w:rPr>
        <w:t xml:space="preserve">Diseñan estrategia para desarrollo de inteligencia artificial en Cuba. </w:t>
      </w:r>
      <w:r w:rsidR="00954FA5" w:rsidRPr="00257AFE">
        <w:rPr>
          <w:rFonts w:ascii="Arial" w:hAnsi="Arial" w:cs="Arial"/>
        </w:rPr>
        <w:t xml:space="preserve">[Internet]. </w:t>
      </w:r>
      <w:r w:rsidR="00954FA5">
        <w:rPr>
          <w:rFonts w:ascii="Arial" w:hAnsi="Arial" w:cs="Arial"/>
        </w:rPr>
        <w:t xml:space="preserve">La Habana: </w:t>
      </w:r>
      <w:r w:rsidR="006717FF" w:rsidRPr="00257AFE">
        <w:rPr>
          <w:rFonts w:ascii="Arial" w:hAnsi="Arial" w:cs="Arial"/>
        </w:rPr>
        <w:t>Cuba Sí</w:t>
      </w:r>
      <w:r w:rsidR="00954FA5">
        <w:rPr>
          <w:rFonts w:ascii="Arial" w:hAnsi="Arial" w:cs="Arial"/>
        </w:rPr>
        <w:t xml:space="preserve">; </w:t>
      </w:r>
      <w:r w:rsidR="006717FF" w:rsidRPr="00257AFE">
        <w:rPr>
          <w:rFonts w:ascii="Arial" w:hAnsi="Arial" w:cs="Arial"/>
        </w:rPr>
        <w:t>2023</w:t>
      </w:r>
      <w:r w:rsidR="00954FA5">
        <w:rPr>
          <w:rFonts w:ascii="Arial" w:hAnsi="Arial" w:cs="Arial"/>
        </w:rPr>
        <w:t>.</w:t>
      </w:r>
      <w:r w:rsidR="006717FF" w:rsidRPr="00257AFE">
        <w:rPr>
          <w:rFonts w:ascii="Arial" w:hAnsi="Arial" w:cs="Arial"/>
        </w:rPr>
        <w:t xml:space="preserve"> </w:t>
      </w:r>
      <w:r w:rsidR="00954FA5">
        <w:rPr>
          <w:rFonts w:ascii="Arial" w:hAnsi="Arial" w:cs="Arial"/>
          <w:color w:val="000000" w:themeColor="text1"/>
        </w:rPr>
        <w:t xml:space="preserve">[citado 5 Jun 2023]; </w:t>
      </w:r>
      <w:r w:rsidR="006717FF" w:rsidRPr="00257AFE">
        <w:rPr>
          <w:rFonts w:ascii="Arial" w:hAnsi="Arial" w:cs="Arial"/>
          <w:color w:val="000000" w:themeColor="text1"/>
        </w:rPr>
        <w:t xml:space="preserve"> Disponible en: </w:t>
      </w:r>
      <w:hyperlink r:id="rId19" w:history="1">
        <w:r w:rsidR="006717FF" w:rsidRPr="00257AFE">
          <w:rPr>
            <w:rStyle w:val="Hipervnculo"/>
            <w:rFonts w:ascii="Arial" w:eastAsiaTheme="minorEastAsia" w:hAnsi="Arial" w:cs="Arial"/>
          </w:rPr>
          <w:t>https://cubasi.cu/es/noticia/disenan-estrategia-para-desarrollo-de-inteligencia-artificial-en-cuba</w:t>
        </w:r>
      </w:hyperlink>
    </w:p>
    <w:p w:rsidR="00AB7186" w:rsidRPr="00350295" w:rsidRDefault="00AB7186" w:rsidP="00AE6889">
      <w:pPr>
        <w:pStyle w:val="Prrafodelista"/>
        <w:numPr>
          <w:ilvl w:val="0"/>
          <w:numId w:val="8"/>
        </w:numPr>
        <w:shd w:val="clear" w:color="auto" w:fill="FFFFFF"/>
        <w:spacing w:before="100" w:beforeAutospacing="1" w:after="100" w:afterAutospacing="1"/>
        <w:ind w:left="308" w:hanging="420"/>
        <w:jc w:val="both"/>
        <w:rPr>
          <w:rFonts w:ascii="Arial" w:hAnsi="Arial" w:cs="Arial"/>
        </w:rPr>
      </w:pPr>
      <w:r w:rsidRPr="00350295">
        <w:rPr>
          <w:rFonts w:ascii="Arial" w:hAnsi="Arial" w:cs="Arial"/>
          <w:color w:val="000000" w:themeColor="text1"/>
        </w:rPr>
        <w:t>Inteligencia artificial -5 ejemplos-</w:t>
      </w:r>
      <w:r w:rsidR="00954FA5">
        <w:rPr>
          <w:rFonts w:ascii="Arial" w:hAnsi="Arial" w:cs="Arial"/>
          <w:color w:val="000000" w:themeColor="text1"/>
        </w:rPr>
        <w:t xml:space="preserve"> </w:t>
      </w:r>
      <w:r w:rsidRPr="00350295">
        <w:rPr>
          <w:rFonts w:ascii="Arial" w:hAnsi="Arial" w:cs="Arial"/>
          <w:color w:val="000000" w:themeColor="text1"/>
        </w:rPr>
        <w:t xml:space="preserve">vida diaria [Internet]. Chiclayo (Perú): </w:t>
      </w:r>
      <w:r w:rsidRPr="00350295">
        <w:rPr>
          <w:rFonts w:ascii="Arial" w:hAnsi="Arial" w:cs="Arial"/>
          <w:color w:val="000000" w:themeColor="text1"/>
          <w:lang w:val="es-PE"/>
        </w:rPr>
        <w:t xml:space="preserve">Universidad Católica Santo Toribio de Mogrovejo; 2021 </w:t>
      </w:r>
      <w:r w:rsidRPr="00350295">
        <w:rPr>
          <w:rFonts w:ascii="Arial" w:hAnsi="Arial" w:cs="Arial"/>
          <w:color w:val="000000" w:themeColor="text1"/>
        </w:rPr>
        <w:t>[</w:t>
      </w:r>
      <w:r w:rsidR="00954FA5">
        <w:rPr>
          <w:rFonts w:ascii="Arial" w:hAnsi="Arial" w:cs="Arial"/>
          <w:color w:val="000000"/>
        </w:rPr>
        <w:t>citado 31 May</w:t>
      </w:r>
      <w:r w:rsidRPr="00350295">
        <w:rPr>
          <w:rFonts w:ascii="Arial" w:hAnsi="Arial" w:cs="Arial"/>
          <w:color w:val="000000"/>
        </w:rPr>
        <w:t xml:space="preserve">  2023</w:t>
      </w:r>
      <w:r w:rsidRPr="00350295">
        <w:rPr>
          <w:rFonts w:ascii="Arial" w:hAnsi="Arial" w:cs="Arial"/>
          <w:color w:val="000000" w:themeColor="text1"/>
        </w:rPr>
        <w:t xml:space="preserve">]. Disponible en: </w:t>
      </w:r>
      <w:hyperlink r:id="rId20" w:history="1">
        <w:r w:rsidRPr="00350295">
          <w:rPr>
            <w:rStyle w:val="Hipervnculo"/>
            <w:rFonts w:ascii="Arial" w:eastAsiaTheme="minorEastAsia" w:hAnsi="Arial" w:cs="Arial"/>
          </w:rPr>
          <w:t>http://especializate.usat.edu.pe/blog/inteligencia-artificial-5-ejemplos-de-la-vida-cotidiana/</w:t>
        </w:r>
      </w:hyperlink>
    </w:p>
    <w:p w:rsidR="00A36D2D" w:rsidRPr="00257AFE" w:rsidRDefault="00A36D2D" w:rsidP="00AE6889">
      <w:pPr>
        <w:pStyle w:val="Prrafodelista"/>
        <w:shd w:val="clear" w:color="auto" w:fill="FFFFFF"/>
        <w:spacing w:before="100" w:beforeAutospacing="1" w:after="100" w:afterAutospacing="1"/>
        <w:ind w:left="308" w:hanging="420"/>
        <w:jc w:val="both"/>
        <w:rPr>
          <w:rFonts w:ascii="Arial" w:hAnsi="Arial" w:cs="Arial"/>
        </w:rPr>
      </w:pPr>
    </w:p>
    <w:p w:rsidR="004D39A4" w:rsidRPr="00257AFE" w:rsidRDefault="004D39A4" w:rsidP="00AE6889">
      <w:pPr>
        <w:pStyle w:val="Prrafodelista"/>
        <w:jc w:val="both"/>
        <w:rPr>
          <w:rFonts w:ascii="Arial" w:hAnsi="Arial" w:cs="Arial"/>
        </w:rPr>
      </w:pPr>
    </w:p>
    <w:p w:rsidR="004D39A4" w:rsidRPr="00257AFE" w:rsidRDefault="006B6399"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rPr>
      </w:pPr>
      <w:r w:rsidRPr="000D39B9">
        <w:rPr>
          <w:rFonts w:ascii="Arial" w:hAnsi="Arial" w:cs="Arial"/>
        </w:rPr>
        <w:t>Cómo aplicar la inteligencia artificial en radiología para optimizar el flujo de trabajo</w:t>
      </w:r>
      <w:r w:rsidRPr="00257AFE">
        <w:rPr>
          <w:rFonts w:ascii="Arial" w:hAnsi="Arial" w:cs="Arial"/>
          <w:color w:val="000000" w:themeColor="text1"/>
        </w:rPr>
        <w:t xml:space="preserve"> </w:t>
      </w:r>
      <w:r w:rsidR="005631FB" w:rsidRPr="00257AFE">
        <w:rPr>
          <w:rFonts w:ascii="Arial" w:hAnsi="Arial" w:cs="Arial"/>
          <w:color w:val="000000" w:themeColor="text1"/>
        </w:rPr>
        <w:t xml:space="preserve">[Internet]. </w:t>
      </w:r>
      <w:r w:rsidRPr="00257AFE">
        <w:rPr>
          <w:rFonts w:ascii="Arial" w:hAnsi="Arial" w:cs="Arial"/>
          <w:color w:val="000000" w:themeColor="text1"/>
        </w:rPr>
        <w:t>Nueva York</w:t>
      </w:r>
      <w:r w:rsidR="00954FA5">
        <w:rPr>
          <w:rFonts w:ascii="Arial" w:hAnsi="Arial" w:cs="Arial"/>
          <w:color w:val="000000" w:themeColor="text1"/>
        </w:rPr>
        <w:t>:</w:t>
      </w:r>
      <w:r w:rsidR="005631FB" w:rsidRPr="00257AFE">
        <w:rPr>
          <w:rFonts w:ascii="Arial" w:hAnsi="Arial" w:cs="Arial"/>
          <w:color w:val="000000" w:themeColor="text1"/>
        </w:rPr>
        <w:t xml:space="preserve"> </w:t>
      </w:r>
      <w:r w:rsidRPr="000D39B9">
        <w:rPr>
          <w:rFonts w:ascii="Arial" w:hAnsi="Arial" w:cs="Arial"/>
          <w:color w:val="000000" w:themeColor="text1"/>
        </w:rPr>
        <w:t>Carestream Health</w:t>
      </w:r>
      <w:r w:rsidR="005631FB" w:rsidRPr="00257AFE">
        <w:rPr>
          <w:rFonts w:ascii="Arial" w:hAnsi="Arial" w:cs="Arial"/>
          <w:color w:val="000000" w:themeColor="text1"/>
          <w:lang w:val="es-PE"/>
        </w:rPr>
        <w:t>; 202</w:t>
      </w:r>
      <w:r w:rsidR="001B4DFB" w:rsidRPr="00257AFE">
        <w:rPr>
          <w:rFonts w:ascii="Arial" w:hAnsi="Arial" w:cs="Arial"/>
          <w:color w:val="000000" w:themeColor="text1"/>
          <w:lang w:val="es-PE"/>
        </w:rPr>
        <w:t>3</w:t>
      </w:r>
      <w:r w:rsidR="00586D07" w:rsidRPr="00257AFE">
        <w:rPr>
          <w:rFonts w:ascii="Arial" w:hAnsi="Arial" w:cs="Arial"/>
          <w:color w:val="000000" w:themeColor="text1"/>
          <w:lang w:val="es-PE"/>
        </w:rPr>
        <w:t xml:space="preserve"> </w:t>
      </w:r>
      <w:r w:rsidR="005631FB" w:rsidRPr="00257AFE">
        <w:rPr>
          <w:rFonts w:ascii="Arial" w:hAnsi="Arial" w:cs="Arial"/>
          <w:color w:val="000000" w:themeColor="text1"/>
        </w:rPr>
        <w:t>[</w:t>
      </w:r>
      <w:r w:rsidR="005631FB" w:rsidRPr="00257AFE">
        <w:rPr>
          <w:rFonts w:ascii="Arial" w:hAnsi="Arial" w:cs="Arial"/>
          <w:color w:val="000000"/>
        </w:rPr>
        <w:t xml:space="preserve">citado </w:t>
      </w:r>
      <w:r w:rsidR="00145D9A" w:rsidRPr="00257AFE">
        <w:rPr>
          <w:rFonts w:ascii="Arial" w:hAnsi="Arial" w:cs="Arial"/>
          <w:color w:val="000000"/>
        </w:rPr>
        <w:t>10</w:t>
      </w:r>
      <w:r w:rsidR="005631FB" w:rsidRPr="00257AFE">
        <w:rPr>
          <w:rFonts w:ascii="Arial" w:hAnsi="Arial" w:cs="Arial"/>
          <w:color w:val="000000"/>
        </w:rPr>
        <w:t xml:space="preserve"> </w:t>
      </w:r>
      <w:r w:rsidR="00954FA5">
        <w:rPr>
          <w:rFonts w:ascii="Arial" w:hAnsi="Arial" w:cs="Arial"/>
          <w:color w:val="000000"/>
        </w:rPr>
        <w:t xml:space="preserve">Oct </w:t>
      </w:r>
      <w:r w:rsidR="005631FB" w:rsidRPr="00257AFE">
        <w:rPr>
          <w:rFonts w:ascii="Arial" w:hAnsi="Arial" w:cs="Arial"/>
          <w:color w:val="000000"/>
        </w:rPr>
        <w:t>2023</w:t>
      </w:r>
      <w:r w:rsidR="005631FB" w:rsidRPr="00257AFE">
        <w:rPr>
          <w:rFonts w:ascii="Arial" w:hAnsi="Arial" w:cs="Arial"/>
          <w:color w:val="000000" w:themeColor="text1"/>
        </w:rPr>
        <w:t xml:space="preserve">]. Disponible en: </w:t>
      </w:r>
      <w:hyperlink r:id="rId21" w:history="1">
        <w:r w:rsidR="00433438" w:rsidRPr="00257AFE">
          <w:rPr>
            <w:rStyle w:val="Hipervnculo"/>
            <w:rFonts w:ascii="Arial" w:eastAsiaTheme="minorEastAsia" w:hAnsi="Arial" w:cs="Arial"/>
          </w:rPr>
          <w:t>https://www.carestream.com/blog/2022/03/08/como-aplicar-la-inteligencia-artificial-en-radiologia-para-optimizar-el-flujo-de-trabajo/</w:t>
        </w:r>
      </w:hyperlink>
      <w:r w:rsidR="00433438" w:rsidRPr="00257AFE">
        <w:rPr>
          <w:rFonts w:ascii="Arial" w:eastAsiaTheme="minorEastAsia" w:hAnsi="Arial" w:cs="Arial"/>
          <w:color w:val="000000"/>
        </w:rPr>
        <w:t xml:space="preserve"> </w:t>
      </w:r>
    </w:p>
    <w:p w:rsidR="00145D9A" w:rsidRPr="00257AFE" w:rsidRDefault="00145D9A" w:rsidP="00AE6889">
      <w:pPr>
        <w:pStyle w:val="Prrafodelista"/>
        <w:jc w:val="both"/>
        <w:rPr>
          <w:rFonts w:ascii="Arial" w:hAnsi="Arial" w:cs="Arial"/>
        </w:rPr>
      </w:pPr>
    </w:p>
    <w:p w:rsidR="008012AD" w:rsidRPr="00CA5CF8" w:rsidRDefault="00BA1934"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rPr>
      </w:pPr>
      <w:r w:rsidRPr="00CA5CF8">
        <w:rPr>
          <w:rFonts w:ascii="Arial" w:hAnsi="Arial" w:cs="Arial"/>
          <w:color w:val="333333"/>
        </w:rPr>
        <w:t>La inteligencia artificial detecta paros cardíacos en las llamadas de emergencia</w:t>
      </w:r>
      <w:r w:rsidR="00586D07" w:rsidRPr="00CA5CF8">
        <w:rPr>
          <w:rFonts w:ascii="Arial" w:hAnsi="Arial" w:cs="Arial"/>
          <w:color w:val="000000" w:themeColor="text1"/>
        </w:rPr>
        <w:t xml:space="preserve"> [Internet]. </w:t>
      </w:r>
      <w:r w:rsidR="00CA5CF8" w:rsidRPr="00CA5CF8">
        <w:rPr>
          <w:rFonts w:ascii="Arial" w:hAnsi="Arial" w:cs="Arial"/>
          <w:color w:val="000000" w:themeColor="text1"/>
        </w:rPr>
        <w:t xml:space="preserve">Luxemburgo: </w:t>
      </w:r>
      <w:r w:rsidR="00361B3B" w:rsidRPr="00CA5CF8">
        <w:rPr>
          <w:rFonts w:ascii="Arial" w:hAnsi="Arial" w:cs="Arial"/>
          <w:color w:val="000000" w:themeColor="text1"/>
        </w:rPr>
        <w:t>Cordis</w:t>
      </w:r>
      <w:r w:rsidR="00CA5CF8" w:rsidRPr="00CA5CF8">
        <w:rPr>
          <w:rFonts w:ascii="Arial" w:hAnsi="Arial" w:cs="Arial"/>
          <w:color w:val="000000" w:themeColor="text1"/>
        </w:rPr>
        <w:t>.</w:t>
      </w:r>
      <w:r w:rsidR="00032F45" w:rsidRPr="00CA5CF8">
        <w:rPr>
          <w:rFonts w:ascii="Arial" w:hAnsi="Arial" w:cs="Arial"/>
          <w:color w:val="000000" w:themeColor="text1"/>
        </w:rPr>
        <w:t>Unión Europea</w:t>
      </w:r>
      <w:r w:rsidR="00586D07" w:rsidRPr="00CA5CF8">
        <w:rPr>
          <w:rFonts w:ascii="Arial" w:hAnsi="Arial" w:cs="Arial"/>
          <w:color w:val="000000" w:themeColor="text1"/>
          <w:lang w:val="es-PE"/>
        </w:rPr>
        <w:t>; 202</w:t>
      </w:r>
      <w:r w:rsidR="00965C9F" w:rsidRPr="00CA5CF8">
        <w:rPr>
          <w:rFonts w:ascii="Arial" w:hAnsi="Arial" w:cs="Arial"/>
          <w:color w:val="000000" w:themeColor="text1"/>
          <w:lang w:val="es-PE"/>
        </w:rPr>
        <w:t>0</w:t>
      </w:r>
      <w:r w:rsidR="00586D07" w:rsidRPr="00CA5CF8">
        <w:rPr>
          <w:rFonts w:ascii="Arial" w:hAnsi="Arial" w:cs="Arial"/>
          <w:color w:val="000000" w:themeColor="text1"/>
          <w:lang w:val="es-PE"/>
        </w:rPr>
        <w:t xml:space="preserve"> </w:t>
      </w:r>
      <w:r w:rsidR="00586D07" w:rsidRPr="00CA5CF8">
        <w:rPr>
          <w:rFonts w:ascii="Arial" w:hAnsi="Arial" w:cs="Arial"/>
          <w:color w:val="000000" w:themeColor="text1"/>
        </w:rPr>
        <w:t>[</w:t>
      </w:r>
      <w:r w:rsidR="00586D07" w:rsidRPr="00CA5CF8">
        <w:rPr>
          <w:rFonts w:ascii="Arial" w:hAnsi="Arial" w:cs="Arial"/>
          <w:color w:val="000000"/>
        </w:rPr>
        <w:t xml:space="preserve">citado 10 </w:t>
      </w:r>
      <w:r w:rsidR="005E3093" w:rsidRPr="00CA5CF8">
        <w:rPr>
          <w:rFonts w:ascii="Arial" w:hAnsi="Arial" w:cs="Arial"/>
          <w:color w:val="000000"/>
        </w:rPr>
        <w:t xml:space="preserve">Oct </w:t>
      </w:r>
      <w:r w:rsidR="00586D07" w:rsidRPr="00CA5CF8">
        <w:rPr>
          <w:rFonts w:ascii="Arial" w:hAnsi="Arial" w:cs="Arial"/>
          <w:color w:val="000000"/>
        </w:rPr>
        <w:t>2023</w:t>
      </w:r>
      <w:r w:rsidR="00586D07" w:rsidRPr="00CA5CF8">
        <w:rPr>
          <w:rFonts w:ascii="Arial" w:hAnsi="Arial" w:cs="Arial"/>
          <w:color w:val="000000" w:themeColor="text1"/>
        </w:rPr>
        <w:t xml:space="preserve">]. Disponible en: </w:t>
      </w:r>
      <w:r w:rsidR="0048350D" w:rsidRPr="00CA5CF8">
        <w:rPr>
          <w:rFonts w:ascii="Arial" w:eastAsiaTheme="minorEastAsia" w:hAnsi="Arial" w:cs="Arial"/>
          <w:color w:val="000000"/>
        </w:rPr>
        <w:t>https://cordis.europa.eu/article/id/421437-artificial-intelligence-detects-cardiac-arrest-in-emergency-calls/es</w:t>
      </w:r>
    </w:p>
    <w:p w:rsidR="004C7946" w:rsidRPr="00257AFE" w:rsidRDefault="004C7946" w:rsidP="00AE6889">
      <w:pPr>
        <w:pStyle w:val="Prrafodelista"/>
        <w:jc w:val="both"/>
        <w:rPr>
          <w:rFonts w:ascii="Arial" w:hAnsi="Arial" w:cs="Arial"/>
        </w:rPr>
      </w:pPr>
    </w:p>
    <w:p w:rsidR="008012AD" w:rsidRPr="00FC36E5" w:rsidRDefault="002C53DD"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b/>
          <w:color w:val="000000" w:themeColor="text1"/>
          <w:lang w:val="en-US"/>
        </w:rPr>
      </w:pPr>
      <w:hyperlink r:id="rId22" w:history="1">
        <w:r w:rsidR="006710E9" w:rsidRPr="0048350D">
          <w:rPr>
            <w:rStyle w:val="Hipervnculo"/>
            <w:rFonts w:ascii="Arial" w:hAnsi="Arial" w:cs="Arial"/>
            <w:color w:val="000000" w:themeColor="text1"/>
            <w:u w:val="none"/>
          </w:rPr>
          <w:t xml:space="preserve"> </w:t>
        </w:r>
        <w:r w:rsidR="006710E9" w:rsidRPr="00FC36E5">
          <w:rPr>
            <w:rStyle w:val="Hipervnculo"/>
            <w:rFonts w:ascii="Arial" w:hAnsi="Arial" w:cs="Arial"/>
            <w:color w:val="000000" w:themeColor="text1"/>
            <w:u w:val="none"/>
            <w:lang w:val="en-US"/>
          </w:rPr>
          <w:t>Palanica</w:t>
        </w:r>
      </w:hyperlink>
      <w:r w:rsidR="00954FA5" w:rsidRPr="00FC36E5">
        <w:rPr>
          <w:lang w:val="en-US"/>
        </w:rPr>
        <w:t xml:space="preserve"> </w:t>
      </w:r>
      <w:r w:rsidR="00954FA5" w:rsidRPr="00FC36E5">
        <w:rPr>
          <w:rFonts w:ascii="Arial" w:hAnsi="Arial" w:cs="Arial"/>
          <w:lang w:val="en-US"/>
        </w:rPr>
        <w:t>A</w:t>
      </w:r>
      <w:r w:rsidR="006710E9" w:rsidRPr="00FC36E5">
        <w:rPr>
          <w:rFonts w:ascii="Arial" w:hAnsi="Arial" w:cs="Arial"/>
          <w:color w:val="000000" w:themeColor="text1"/>
          <w:lang w:val="en-US"/>
        </w:rPr>
        <w:t xml:space="preserve">, </w:t>
      </w:r>
      <w:hyperlink r:id="rId23" w:history="1">
        <w:r w:rsidR="006710E9" w:rsidRPr="00FC36E5">
          <w:rPr>
            <w:rStyle w:val="Hipervnculo"/>
            <w:rFonts w:ascii="Arial" w:hAnsi="Arial" w:cs="Arial"/>
            <w:color w:val="000000" w:themeColor="text1"/>
            <w:u w:val="none"/>
            <w:lang w:val="en-US"/>
          </w:rPr>
          <w:t>Flaschner</w:t>
        </w:r>
      </w:hyperlink>
      <w:r w:rsidR="00954FA5" w:rsidRPr="00FC36E5">
        <w:rPr>
          <w:lang w:val="en-US"/>
        </w:rPr>
        <w:t xml:space="preserve"> </w:t>
      </w:r>
      <w:r w:rsidR="00954FA5" w:rsidRPr="00FC36E5">
        <w:rPr>
          <w:rFonts w:ascii="Arial" w:hAnsi="Arial" w:cs="Arial"/>
          <w:lang w:val="en-US"/>
        </w:rPr>
        <w:t>P</w:t>
      </w:r>
      <w:r w:rsidR="006710E9" w:rsidRPr="00FC36E5">
        <w:rPr>
          <w:rFonts w:ascii="Arial" w:hAnsi="Arial" w:cs="Arial"/>
          <w:color w:val="000000" w:themeColor="text1"/>
          <w:lang w:val="en-US"/>
        </w:rPr>
        <w:t xml:space="preserve">, </w:t>
      </w:r>
      <w:hyperlink r:id="rId24" w:history="1">
        <w:r w:rsidR="006710E9" w:rsidRPr="00FC36E5">
          <w:rPr>
            <w:rStyle w:val="Hipervnculo"/>
            <w:rFonts w:ascii="Arial" w:hAnsi="Arial" w:cs="Arial"/>
            <w:color w:val="000000" w:themeColor="text1"/>
            <w:u w:val="none"/>
            <w:lang w:val="en-US"/>
          </w:rPr>
          <w:t>Thommandram</w:t>
        </w:r>
      </w:hyperlink>
      <w:r w:rsidR="00954FA5" w:rsidRPr="00FC36E5">
        <w:rPr>
          <w:lang w:val="en-US"/>
        </w:rPr>
        <w:t xml:space="preserve"> </w:t>
      </w:r>
      <w:r w:rsidR="00954FA5" w:rsidRPr="00FC36E5">
        <w:rPr>
          <w:rFonts w:ascii="Arial" w:hAnsi="Arial" w:cs="Arial"/>
          <w:lang w:val="en-US"/>
        </w:rPr>
        <w:t>A</w:t>
      </w:r>
      <w:r w:rsidR="006710E9" w:rsidRPr="00FC36E5">
        <w:rPr>
          <w:rFonts w:ascii="Arial" w:hAnsi="Arial" w:cs="Arial"/>
          <w:color w:val="000000" w:themeColor="text1"/>
          <w:lang w:val="en-US"/>
        </w:rPr>
        <w:t xml:space="preserve">, </w:t>
      </w:r>
      <w:hyperlink r:id="rId25" w:history="1">
        <w:r w:rsidR="006710E9" w:rsidRPr="00FC36E5">
          <w:rPr>
            <w:rStyle w:val="Hipervnculo"/>
            <w:rFonts w:ascii="Arial" w:hAnsi="Arial" w:cs="Arial"/>
            <w:color w:val="000000" w:themeColor="text1"/>
            <w:u w:val="none"/>
            <w:lang w:val="en-US"/>
          </w:rPr>
          <w:t xml:space="preserve"> Li</w:t>
        </w:r>
      </w:hyperlink>
      <w:r w:rsidR="00954FA5" w:rsidRPr="00FC36E5">
        <w:rPr>
          <w:lang w:val="en-US"/>
        </w:rPr>
        <w:t xml:space="preserve"> </w:t>
      </w:r>
      <w:r w:rsidR="00954FA5" w:rsidRPr="00FC36E5">
        <w:rPr>
          <w:rFonts w:ascii="Arial" w:hAnsi="Arial" w:cs="Arial"/>
          <w:lang w:val="en-US"/>
        </w:rPr>
        <w:t>M</w:t>
      </w:r>
      <w:r w:rsidR="00954FA5" w:rsidRPr="00FC36E5">
        <w:rPr>
          <w:rFonts w:ascii="Arial" w:hAnsi="Arial" w:cs="Arial"/>
          <w:color w:val="000000" w:themeColor="text1"/>
          <w:lang w:val="en-US"/>
        </w:rPr>
        <w:t>,</w:t>
      </w:r>
      <w:r w:rsidR="006710E9" w:rsidRPr="00FC36E5">
        <w:rPr>
          <w:rFonts w:ascii="Arial" w:hAnsi="Arial" w:cs="Arial"/>
          <w:color w:val="000000" w:themeColor="text1"/>
          <w:lang w:val="en-US"/>
        </w:rPr>
        <w:t xml:space="preserve"> </w:t>
      </w:r>
      <w:hyperlink r:id="rId26" w:history="1">
        <w:r w:rsidR="006710E9" w:rsidRPr="00FC36E5">
          <w:rPr>
            <w:rStyle w:val="Hipervnculo"/>
            <w:rFonts w:ascii="Arial" w:hAnsi="Arial" w:cs="Arial"/>
            <w:color w:val="000000" w:themeColor="text1"/>
            <w:u w:val="none"/>
            <w:lang w:val="en-US"/>
          </w:rPr>
          <w:t>Fossat</w:t>
        </w:r>
      </w:hyperlink>
      <w:r w:rsidR="00954FA5" w:rsidRPr="00FC36E5">
        <w:rPr>
          <w:lang w:val="en-US"/>
        </w:rPr>
        <w:t xml:space="preserve"> </w:t>
      </w:r>
      <w:r w:rsidR="00954FA5" w:rsidRPr="00FC36E5">
        <w:rPr>
          <w:rFonts w:ascii="Arial" w:hAnsi="Arial" w:cs="Arial"/>
          <w:lang w:val="en-US"/>
        </w:rPr>
        <w:t>Y</w:t>
      </w:r>
      <w:r w:rsidR="006710E9" w:rsidRPr="00FC36E5">
        <w:rPr>
          <w:rFonts w:ascii="Helvetica" w:hAnsi="Helvetica" w:cs="Arial"/>
          <w:color w:val="212121"/>
          <w:lang w:val="en-US"/>
        </w:rPr>
        <w:t xml:space="preserve">. </w:t>
      </w:r>
      <w:r w:rsidR="00954FA5" w:rsidRPr="00FC36E5">
        <w:rPr>
          <w:rFonts w:ascii="Arial" w:hAnsi="Arial" w:cs="Arial"/>
          <w:color w:val="000000"/>
          <w:spacing w:val="-2"/>
          <w:kern w:val="36"/>
          <w:lang w:val="en-US"/>
        </w:rPr>
        <w:t xml:space="preserve">Physicians’ perceptions of chatbots in health care. </w:t>
      </w:r>
      <w:r w:rsidR="00FC36E5" w:rsidRPr="00FC36E5">
        <w:rPr>
          <w:rFonts w:ascii="Arial" w:hAnsi="Arial" w:cs="Arial"/>
          <w:color w:val="000000"/>
          <w:spacing w:val="-2"/>
          <w:kern w:val="36"/>
          <w:lang w:val="en-US"/>
        </w:rPr>
        <w:t xml:space="preserve">J Med Internet Res </w:t>
      </w:r>
      <w:r w:rsidR="00FC36E5" w:rsidRPr="00FC36E5">
        <w:rPr>
          <w:rFonts w:ascii="Arial" w:hAnsi="Arial" w:cs="Arial"/>
          <w:color w:val="000000" w:themeColor="text1"/>
          <w:lang w:val="en-US"/>
        </w:rPr>
        <w:t xml:space="preserve">[Internet]. </w:t>
      </w:r>
      <w:r w:rsidR="00FC36E5" w:rsidRPr="00FC36E5">
        <w:rPr>
          <w:rFonts w:ascii="Arial" w:hAnsi="Arial" w:cs="Arial"/>
          <w:color w:val="000000"/>
          <w:spacing w:val="-2"/>
          <w:kern w:val="36"/>
          <w:lang w:val="en-US"/>
        </w:rPr>
        <w:t xml:space="preserve">2019 </w:t>
      </w:r>
      <w:r w:rsidR="004C7946" w:rsidRPr="00FC36E5">
        <w:rPr>
          <w:rFonts w:ascii="Arial" w:hAnsi="Arial" w:cs="Arial"/>
          <w:color w:val="000000" w:themeColor="text1"/>
          <w:lang w:val="en-US"/>
        </w:rPr>
        <w:t>[</w:t>
      </w:r>
      <w:r w:rsidR="004C7946" w:rsidRPr="00FC36E5">
        <w:rPr>
          <w:rFonts w:ascii="Arial" w:hAnsi="Arial" w:cs="Arial"/>
          <w:color w:val="000000"/>
          <w:lang w:val="en-US"/>
        </w:rPr>
        <w:t xml:space="preserve">cited </w:t>
      </w:r>
      <w:r w:rsidR="00FC36E5" w:rsidRPr="00FC36E5">
        <w:rPr>
          <w:rFonts w:ascii="Arial" w:hAnsi="Arial" w:cs="Arial"/>
          <w:color w:val="000000"/>
          <w:lang w:val="en-US"/>
        </w:rPr>
        <w:t>2023 Oct</w:t>
      </w:r>
      <w:r w:rsidR="004C7946" w:rsidRPr="00FC36E5">
        <w:rPr>
          <w:rFonts w:ascii="Arial" w:hAnsi="Arial" w:cs="Arial"/>
          <w:color w:val="000000"/>
          <w:lang w:val="en-US"/>
        </w:rPr>
        <w:t xml:space="preserve"> 10</w:t>
      </w:r>
      <w:r w:rsidR="00FC36E5" w:rsidRPr="00FC36E5">
        <w:rPr>
          <w:rFonts w:ascii="Arial" w:hAnsi="Arial" w:cs="Arial"/>
          <w:color w:val="000000" w:themeColor="text1"/>
          <w:lang w:val="en-US"/>
        </w:rPr>
        <w:t>]</w:t>
      </w:r>
      <w:r w:rsidR="00FC36E5" w:rsidRPr="00FC36E5">
        <w:rPr>
          <w:rFonts w:ascii="Arial" w:hAnsi="Arial" w:cs="Arial"/>
          <w:color w:val="000000"/>
          <w:spacing w:val="-2"/>
          <w:kern w:val="36"/>
          <w:lang w:val="en-US"/>
        </w:rPr>
        <w:t xml:space="preserve"> 21(4): </w:t>
      </w:r>
      <w:r w:rsidR="00FC36E5" w:rsidRPr="00FC36E5">
        <w:rPr>
          <w:rFonts w:ascii="Arial" w:hAnsi="Arial" w:cs="Arial"/>
          <w:color w:val="000000" w:themeColor="text1"/>
          <w:lang w:val="en-US"/>
        </w:rPr>
        <w:t xml:space="preserve">[ about 5 p]. </w:t>
      </w:r>
      <w:r w:rsidR="00FC36E5" w:rsidRPr="00FC36E5">
        <w:rPr>
          <w:rFonts w:ascii="Arial" w:hAnsi="Arial" w:cs="Arial"/>
          <w:color w:val="000000"/>
          <w:spacing w:val="-2"/>
          <w:kern w:val="36"/>
          <w:lang w:val="en-US"/>
        </w:rPr>
        <w:t xml:space="preserve"> </w:t>
      </w:r>
      <w:r w:rsidR="004C7946" w:rsidRPr="00FC36E5">
        <w:rPr>
          <w:rFonts w:ascii="Arial" w:hAnsi="Arial" w:cs="Arial"/>
          <w:color w:val="000000" w:themeColor="text1"/>
          <w:lang w:val="en-US"/>
        </w:rPr>
        <w:t xml:space="preserve">Available in: </w:t>
      </w:r>
      <w:hyperlink r:id="rId27" w:history="1">
        <w:r w:rsidR="004C7946" w:rsidRPr="00FC36E5">
          <w:rPr>
            <w:rStyle w:val="Hipervnculo"/>
            <w:rFonts w:ascii="Segoe UI" w:eastAsiaTheme="minorEastAsia" w:hAnsi="Segoe UI" w:cs="Segoe UI"/>
            <w:sz w:val="23"/>
            <w:szCs w:val="23"/>
            <w:lang w:val="en-US"/>
          </w:rPr>
          <w:t>https://www.ncbi.nlm.nih.gov/pmc/articles/PMC6473203/</w:t>
        </w:r>
      </w:hyperlink>
      <w:r w:rsidR="00954FA5" w:rsidRPr="00FC36E5">
        <w:rPr>
          <w:lang w:val="en-US"/>
        </w:rPr>
        <w:t xml:space="preserve"> </w:t>
      </w:r>
    </w:p>
    <w:p w:rsidR="00135DB6" w:rsidRPr="000D39B9" w:rsidRDefault="00135DB6" w:rsidP="00AE6889">
      <w:pPr>
        <w:pStyle w:val="Prrafodelista"/>
        <w:jc w:val="both"/>
        <w:rPr>
          <w:rFonts w:ascii="Arial" w:hAnsi="Arial" w:cs="Arial"/>
          <w:color w:val="000000" w:themeColor="text1"/>
          <w:lang w:val="en-US"/>
        </w:rPr>
      </w:pPr>
    </w:p>
    <w:p w:rsidR="007426D9" w:rsidRPr="005E3093" w:rsidRDefault="00135DB6"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b/>
          <w:color w:val="000000" w:themeColor="text1"/>
        </w:rPr>
      </w:pPr>
      <w:r w:rsidRPr="005E3093">
        <w:rPr>
          <w:rFonts w:ascii="Arial" w:hAnsi="Arial" w:cs="Arial"/>
        </w:rPr>
        <w:t>Inteligencia artificial aplicada a la medicina</w:t>
      </w:r>
      <w:r w:rsidR="00145C86" w:rsidRPr="005E3093">
        <w:rPr>
          <w:rFonts w:ascii="Arial" w:hAnsi="Arial" w:cs="Arial"/>
        </w:rPr>
        <w:t>.</w:t>
      </w:r>
      <w:r w:rsidRPr="005E3093">
        <w:rPr>
          <w:rFonts w:ascii="Arial" w:hAnsi="Arial" w:cs="Arial"/>
        </w:rPr>
        <w:t xml:space="preserve"> Ejemplos y casos de uso</w:t>
      </w:r>
      <w:r w:rsidR="00871183" w:rsidRPr="005E3093">
        <w:rPr>
          <w:rFonts w:ascii="Arial" w:hAnsi="Arial" w:cs="Arial"/>
        </w:rPr>
        <w:t>.</w:t>
      </w:r>
      <w:r w:rsidR="0095722E" w:rsidRPr="005E3093">
        <w:rPr>
          <w:rFonts w:ascii="Arial" w:hAnsi="Arial" w:cs="Arial"/>
        </w:rPr>
        <w:t xml:space="preserve"> </w:t>
      </w:r>
      <w:r w:rsidR="00954FA5" w:rsidRPr="005E3093">
        <w:rPr>
          <w:rFonts w:ascii="Arial" w:hAnsi="Arial" w:cs="Arial"/>
          <w:color w:val="000000" w:themeColor="text1"/>
        </w:rPr>
        <w:t>[Internet]. Madrid:</w:t>
      </w:r>
      <w:r w:rsidR="005E3093" w:rsidRPr="005E3093">
        <w:rPr>
          <w:rFonts w:ascii="Arial" w:hAnsi="Arial" w:cs="Arial"/>
          <w:color w:val="000000" w:themeColor="text1"/>
        </w:rPr>
        <w:t xml:space="preserve"> Plainconcepts;</w:t>
      </w:r>
      <w:r w:rsidR="0095722E" w:rsidRPr="005E3093">
        <w:rPr>
          <w:rFonts w:ascii="Arial" w:hAnsi="Arial" w:cs="Arial"/>
          <w:color w:val="000000" w:themeColor="text1"/>
        </w:rPr>
        <w:t xml:space="preserve"> </w:t>
      </w:r>
      <w:r w:rsidR="0095722E" w:rsidRPr="005E3093">
        <w:rPr>
          <w:rFonts w:ascii="Arial" w:hAnsi="Arial" w:cs="Arial"/>
          <w:color w:val="000000" w:themeColor="text1"/>
          <w:lang w:val="es-PE"/>
        </w:rPr>
        <w:t xml:space="preserve">2020 </w:t>
      </w:r>
      <w:r w:rsidR="0095722E" w:rsidRPr="005E3093">
        <w:rPr>
          <w:rFonts w:ascii="Arial" w:hAnsi="Arial" w:cs="Arial"/>
          <w:color w:val="000000" w:themeColor="text1"/>
        </w:rPr>
        <w:t>[</w:t>
      </w:r>
      <w:r w:rsidR="0095722E" w:rsidRPr="005E3093">
        <w:rPr>
          <w:rFonts w:ascii="Arial" w:hAnsi="Arial" w:cs="Arial"/>
          <w:color w:val="000000"/>
        </w:rPr>
        <w:t xml:space="preserve">citado 10 </w:t>
      </w:r>
      <w:r w:rsidR="00954FA5" w:rsidRPr="005E3093">
        <w:rPr>
          <w:rFonts w:ascii="Arial" w:hAnsi="Arial" w:cs="Arial"/>
          <w:color w:val="000000"/>
        </w:rPr>
        <w:t xml:space="preserve">Oct </w:t>
      </w:r>
      <w:r w:rsidR="0095722E" w:rsidRPr="005E3093">
        <w:rPr>
          <w:rFonts w:ascii="Arial" w:hAnsi="Arial" w:cs="Arial"/>
          <w:color w:val="000000"/>
        </w:rPr>
        <w:t>2023</w:t>
      </w:r>
      <w:r w:rsidR="0095722E" w:rsidRPr="005E3093">
        <w:rPr>
          <w:rFonts w:ascii="Arial" w:hAnsi="Arial" w:cs="Arial"/>
          <w:color w:val="000000" w:themeColor="text1"/>
        </w:rPr>
        <w:t xml:space="preserve">]. Disponible en: </w:t>
      </w:r>
      <w:hyperlink r:id="rId28" w:history="1">
        <w:r w:rsidR="00387EBC" w:rsidRPr="005E3093">
          <w:rPr>
            <w:rStyle w:val="Hipervnculo"/>
            <w:rFonts w:ascii="Segoe UI" w:eastAsiaTheme="minorEastAsia" w:hAnsi="Segoe UI" w:cs="Segoe UI"/>
            <w:sz w:val="23"/>
            <w:szCs w:val="23"/>
          </w:rPr>
          <w:t>https://www.plainconcepts.com/es/inteligencia-artificial-sector-salud-ejemplos/#</w:t>
        </w:r>
      </w:hyperlink>
      <w:r w:rsidR="00387EBC" w:rsidRPr="005E3093">
        <w:rPr>
          <w:rFonts w:ascii="Segoe UI" w:eastAsiaTheme="minorEastAsia" w:hAnsi="Segoe UI" w:cs="Segoe UI"/>
          <w:color w:val="000000"/>
          <w:sz w:val="23"/>
          <w:szCs w:val="23"/>
        </w:rPr>
        <w:t xml:space="preserve"> </w:t>
      </w:r>
    </w:p>
    <w:p w:rsidR="00387EBC" w:rsidRPr="00387EBC" w:rsidRDefault="00387EBC" w:rsidP="00AE6889">
      <w:pPr>
        <w:pStyle w:val="Prrafodelista"/>
        <w:jc w:val="both"/>
        <w:rPr>
          <w:rFonts w:ascii="Arial" w:hAnsi="Arial" w:cs="Arial"/>
          <w:color w:val="000000" w:themeColor="text1"/>
        </w:rPr>
      </w:pPr>
    </w:p>
    <w:p w:rsidR="00AB7186" w:rsidRPr="00D81CE2" w:rsidRDefault="00AB7186"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rPr>
      </w:pPr>
      <w:r w:rsidRPr="00DE5B39">
        <w:rPr>
          <w:rFonts w:ascii="Arial" w:hAnsi="Arial" w:cs="Arial"/>
          <w:color w:val="000000" w:themeColor="text1"/>
        </w:rPr>
        <w:t>Parlamento Europeo.</w:t>
      </w:r>
      <w:r w:rsidRPr="00DE5B39">
        <w:rPr>
          <w:rFonts w:ascii="Arial" w:hAnsi="Arial" w:cs="Arial"/>
        </w:rPr>
        <w:t xml:space="preserve"> </w:t>
      </w:r>
      <w:r w:rsidRPr="00DE5B39">
        <w:rPr>
          <w:rFonts w:ascii="Arial" w:hAnsi="Arial" w:cs="Arial"/>
          <w:color w:val="000000" w:themeColor="text1"/>
        </w:rPr>
        <w:t xml:space="preserve">¿Qué es la inteligencia artificial y cómo se usa? [Internet]. </w:t>
      </w:r>
      <w:r>
        <w:rPr>
          <w:rFonts w:ascii="Arial" w:hAnsi="Arial" w:cs="Arial"/>
          <w:color w:val="000000" w:themeColor="text1"/>
        </w:rPr>
        <w:t>París: Parlamento Europeo;</w:t>
      </w:r>
      <w:r w:rsidRPr="00DE5B39">
        <w:rPr>
          <w:rFonts w:ascii="Arial" w:hAnsi="Arial" w:cs="Arial"/>
          <w:color w:val="000000" w:themeColor="text1"/>
        </w:rPr>
        <w:t xml:space="preserve"> 2021 [</w:t>
      </w:r>
      <w:r w:rsidRPr="00DE5B39">
        <w:rPr>
          <w:rFonts w:ascii="Arial" w:hAnsi="Arial" w:cs="Arial"/>
          <w:color w:val="000000"/>
        </w:rPr>
        <w:t>c</w:t>
      </w:r>
      <w:r>
        <w:rPr>
          <w:rFonts w:ascii="Arial" w:hAnsi="Arial" w:cs="Arial"/>
          <w:color w:val="000000"/>
        </w:rPr>
        <w:t>itado  31</w:t>
      </w:r>
      <w:r w:rsidR="00954FA5">
        <w:rPr>
          <w:rFonts w:ascii="Arial" w:hAnsi="Arial" w:cs="Arial"/>
          <w:color w:val="000000"/>
        </w:rPr>
        <w:t xml:space="preserve"> May</w:t>
      </w:r>
      <w:r>
        <w:rPr>
          <w:rFonts w:ascii="Arial" w:hAnsi="Arial" w:cs="Arial"/>
          <w:color w:val="000000"/>
        </w:rPr>
        <w:t xml:space="preserve"> </w:t>
      </w:r>
      <w:r w:rsidRPr="00DE5B39">
        <w:rPr>
          <w:rFonts w:ascii="Arial" w:hAnsi="Arial" w:cs="Arial"/>
          <w:color w:val="000000"/>
        </w:rPr>
        <w:t xml:space="preserve"> 2023</w:t>
      </w:r>
      <w:r>
        <w:rPr>
          <w:rFonts w:ascii="Arial" w:hAnsi="Arial" w:cs="Arial"/>
          <w:color w:val="000000" w:themeColor="text1"/>
        </w:rPr>
        <w:t>].</w:t>
      </w:r>
      <w:r w:rsidRPr="00DE5B39">
        <w:rPr>
          <w:rFonts w:ascii="Arial" w:hAnsi="Arial" w:cs="Arial"/>
          <w:color w:val="000000" w:themeColor="text1"/>
        </w:rPr>
        <w:t xml:space="preserve"> </w:t>
      </w:r>
      <w:r w:rsidRPr="00DE5B39">
        <w:rPr>
          <w:rFonts w:ascii="Arial" w:hAnsi="Arial" w:cs="Arial"/>
          <w:color w:val="000000"/>
        </w:rPr>
        <w:t xml:space="preserve">Disponible en: </w:t>
      </w:r>
      <w:hyperlink r:id="rId29" w:history="1">
        <w:r w:rsidRPr="00DE5B39">
          <w:rPr>
            <w:rStyle w:val="Hipervnculo"/>
            <w:rFonts w:ascii="Arial" w:hAnsi="Arial" w:cs="Arial"/>
          </w:rPr>
          <w:t>https://www.europarl.europa.eu/news/es/headlines/society/20200827STO85804/que-es-la-inteligencia-artificial-y-como-se-usa</w:t>
        </w:r>
      </w:hyperlink>
      <w:r w:rsidRPr="00DE5B39">
        <w:rPr>
          <w:rFonts w:ascii="Arial" w:hAnsi="Arial" w:cs="Arial"/>
        </w:rPr>
        <w:t xml:space="preserve"> </w:t>
      </w:r>
      <w:r w:rsidRPr="00DE5B39">
        <w:rPr>
          <w:rFonts w:ascii="Arial" w:hAnsi="Arial" w:cs="Arial"/>
          <w:color w:val="000000"/>
        </w:rPr>
        <w:t xml:space="preserve"> </w:t>
      </w:r>
    </w:p>
    <w:p w:rsidR="00D81CE2" w:rsidRPr="00D81CE2" w:rsidRDefault="00D81CE2" w:rsidP="00AE6889">
      <w:pPr>
        <w:pStyle w:val="Prrafodelista"/>
        <w:jc w:val="both"/>
        <w:rPr>
          <w:rFonts w:ascii="Arial" w:hAnsi="Arial" w:cs="Arial"/>
        </w:rPr>
      </w:pPr>
    </w:p>
    <w:p w:rsidR="005E3093" w:rsidRPr="005E3093" w:rsidRDefault="001246D9" w:rsidP="00AE6889">
      <w:pPr>
        <w:pStyle w:val="Prrafodelista"/>
        <w:numPr>
          <w:ilvl w:val="0"/>
          <w:numId w:val="8"/>
        </w:numPr>
        <w:shd w:val="clear" w:color="auto" w:fill="FFFFFF"/>
        <w:spacing w:before="100" w:beforeAutospacing="1" w:after="100" w:afterAutospacing="1"/>
        <w:ind w:left="284" w:right="-1" w:hanging="426"/>
        <w:jc w:val="both"/>
        <w:rPr>
          <w:rFonts w:ascii="Arial" w:hAnsi="Arial" w:cs="Arial"/>
        </w:rPr>
      </w:pPr>
      <w:r w:rsidRPr="005E3093">
        <w:rPr>
          <w:rFonts w:ascii="Arial" w:hAnsi="Arial" w:cs="Arial"/>
          <w:color w:val="000000"/>
        </w:rPr>
        <w:t xml:space="preserve"> </w:t>
      </w:r>
      <w:r w:rsidRPr="005E3093">
        <w:rPr>
          <w:rFonts w:ascii="Arial" w:hAnsi="Arial" w:cs="Arial"/>
        </w:rPr>
        <w:t xml:space="preserve">Ventajas y desventajas de la inteligencia artificial en la salud. </w:t>
      </w:r>
      <w:r w:rsidRPr="005E3093">
        <w:rPr>
          <w:rFonts w:ascii="Arial" w:hAnsi="Arial" w:cs="Arial"/>
          <w:color w:val="000000" w:themeColor="text1"/>
        </w:rPr>
        <w:t xml:space="preserve">[Internet]. </w:t>
      </w:r>
      <w:r w:rsidR="005E3093" w:rsidRPr="005E3093">
        <w:rPr>
          <w:rFonts w:ascii="Arial" w:hAnsi="Arial" w:cs="Arial"/>
          <w:color w:val="000000" w:themeColor="text1"/>
        </w:rPr>
        <w:t xml:space="preserve">México: CHG Meridian; 2023. </w:t>
      </w:r>
      <w:r w:rsidRPr="005E3093">
        <w:rPr>
          <w:rFonts w:ascii="Arial" w:hAnsi="Arial" w:cs="Arial"/>
          <w:color w:val="000000" w:themeColor="text1"/>
        </w:rPr>
        <w:t>[</w:t>
      </w:r>
      <w:r w:rsidRPr="005E3093">
        <w:rPr>
          <w:rFonts w:ascii="Arial" w:hAnsi="Arial" w:cs="Arial"/>
          <w:color w:val="000000"/>
        </w:rPr>
        <w:t>citado  10</w:t>
      </w:r>
      <w:r w:rsidR="00954FA5" w:rsidRPr="005E3093">
        <w:rPr>
          <w:rFonts w:ascii="Arial" w:hAnsi="Arial" w:cs="Arial"/>
          <w:color w:val="000000"/>
        </w:rPr>
        <w:t xml:space="preserve"> Oct </w:t>
      </w:r>
      <w:r w:rsidRPr="005E3093">
        <w:rPr>
          <w:rFonts w:ascii="Arial" w:hAnsi="Arial" w:cs="Arial"/>
          <w:color w:val="000000"/>
        </w:rPr>
        <w:t xml:space="preserve">  2023</w:t>
      </w:r>
      <w:r w:rsidRPr="005E3093">
        <w:rPr>
          <w:rFonts w:ascii="Arial" w:hAnsi="Arial" w:cs="Arial"/>
          <w:color w:val="000000" w:themeColor="text1"/>
        </w:rPr>
        <w:t xml:space="preserve">]. </w:t>
      </w:r>
      <w:r w:rsidRPr="005E3093">
        <w:rPr>
          <w:rFonts w:ascii="Arial" w:hAnsi="Arial" w:cs="Arial"/>
          <w:color w:val="000000"/>
        </w:rPr>
        <w:t>Disponible en:</w:t>
      </w:r>
      <w:r w:rsidR="005E3093" w:rsidRPr="005E3093">
        <w:rPr>
          <w:rFonts w:ascii="Arial" w:hAnsi="Arial" w:cs="Arial"/>
          <w:color w:val="000000"/>
        </w:rPr>
        <w:t xml:space="preserve"> </w:t>
      </w:r>
      <w:hyperlink r:id="rId30" w:history="1">
        <w:r w:rsidR="00AE6889" w:rsidRPr="00EE08C7">
          <w:rPr>
            <w:rStyle w:val="Hipervnculo"/>
            <w:rFonts w:ascii="Arial" w:hAnsi="Arial" w:cs="Arial"/>
          </w:rPr>
          <w:t>https://www.chg-meridian.mx/Blog/VENTAJAS-Y-DESVENTAJAS-DE-LA-INTELIGENCIA-ARTIFICIAL-EN-EL-SECTOR-SALUD.html</w:t>
        </w:r>
      </w:hyperlink>
    </w:p>
    <w:p w:rsidR="005E3093" w:rsidRPr="005E3093" w:rsidRDefault="005E3093" w:rsidP="00AE6889">
      <w:pPr>
        <w:pStyle w:val="Prrafodelista"/>
        <w:jc w:val="both"/>
        <w:rPr>
          <w:rFonts w:ascii="Arial" w:hAnsi="Arial" w:cs="Arial"/>
          <w:color w:val="000000"/>
        </w:rPr>
      </w:pPr>
    </w:p>
    <w:p w:rsidR="00AB7186" w:rsidRPr="005E3093" w:rsidRDefault="001246D9" w:rsidP="00AE6889">
      <w:pPr>
        <w:pStyle w:val="Prrafodelista"/>
        <w:shd w:val="clear" w:color="auto" w:fill="FFFFFF"/>
        <w:spacing w:before="100" w:beforeAutospacing="1" w:after="100" w:afterAutospacing="1"/>
        <w:ind w:left="284" w:right="-1"/>
        <w:jc w:val="both"/>
        <w:rPr>
          <w:rFonts w:ascii="Arial" w:hAnsi="Arial" w:cs="Arial"/>
        </w:rPr>
      </w:pPr>
      <w:r w:rsidRPr="005E3093">
        <w:rPr>
          <w:rFonts w:ascii="Arial" w:hAnsi="Arial" w:cs="Arial"/>
          <w:color w:val="000000"/>
          <w:highlight w:val="yellow"/>
        </w:rPr>
        <w:t xml:space="preserve"> </w:t>
      </w:r>
    </w:p>
    <w:p w:rsidR="00AB7186" w:rsidRPr="00B464B6" w:rsidRDefault="00AB7186" w:rsidP="00AE6889">
      <w:pPr>
        <w:pStyle w:val="Prrafodelista"/>
        <w:jc w:val="both"/>
        <w:rPr>
          <w:rFonts w:ascii="Arial" w:hAnsi="Arial" w:cs="Arial"/>
        </w:rPr>
      </w:pPr>
    </w:p>
    <w:p w:rsidR="00AB7186" w:rsidRPr="00DE5B39" w:rsidRDefault="00AB7186" w:rsidP="00AE6889">
      <w:pPr>
        <w:ind w:left="378" w:hanging="364"/>
        <w:jc w:val="both"/>
        <w:rPr>
          <w:rFonts w:ascii="Arial" w:eastAsiaTheme="minorEastAsia" w:hAnsi="Arial" w:cs="Arial"/>
          <w:color w:val="000000"/>
        </w:rPr>
      </w:pPr>
    </w:p>
    <w:p w:rsidR="00AB7186" w:rsidRPr="00E71A33" w:rsidRDefault="00AB7186" w:rsidP="00AE6889">
      <w:pPr>
        <w:spacing w:before="100" w:beforeAutospacing="1" w:after="100" w:afterAutospacing="1"/>
        <w:ind w:left="476" w:hanging="532"/>
        <w:jc w:val="both"/>
        <w:outlineLvl w:val="0"/>
        <w:rPr>
          <w:rFonts w:ascii="Arial" w:hAnsi="Arial" w:cs="Arial"/>
          <w:bCs/>
          <w:color w:val="000000" w:themeColor="text1"/>
          <w:kern w:val="36"/>
        </w:rPr>
      </w:pPr>
    </w:p>
    <w:p w:rsidR="00AB7186" w:rsidRPr="00582C84" w:rsidRDefault="00AB7186" w:rsidP="00AE6889">
      <w:pPr>
        <w:spacing w:before="100" w:beforeAutospacing="1" w:after="100" w:afterAutospacing="1"/>
        <w:ind w:left="336" w:hanging="322"/>
        <w:jc w:val="both"/>
        <w:rPr>
          <w:rFonts w:ascii="Arial" w:eastAsiaTheme="minorEastAsia" w:hAnsi="Arial" w:cs="Arial"/>
          <w:color w:val="FF0000"/>
        </w:rPr>
      </w:pPr>
    </w:p>
    <w:p w:rsidR="00AB7186" w:rsidRPr="00582C84" w:rsidRDefault="00AB7186" w:rsidP="00AE6889">
      <w:pPr>
        <w:pStyle w:val="NormalWeb"/>
        <w:spacing w:line="360" w:lineRule="auto"/>
        <w:ind w:left="426" w:hanging="426"/>
        <w:jc w:val="both"/>
        <w:rPr>
          <w:rFonts w:ascii="Arial" w:eastAsiaTheme="minorEastAsia" w:hAnsi="Arial" w:cs="Arial"/>
          <w:color w:val="FF0000"/>
        </w:rPr>
      </w:pPr>
    </w:p>
    <w:p w:rsidR="00AB7186" w:rsidRPr="00DE5B39" w:rsidRDefault="00AB7186" w:rsidP="00AE6889">
      <w:pPr>
        <w:spacing w:line="360" w:lineRule="auto"/>
        <w:jc w:val="both"/>
        <w:rPr>
          <w:rFonts w:ascii="Arial" w:hAnsi="Arial" w:cs="Arial"/>
        </w:rPr>
      </w:pPr>
    </w:p>
    <w:p w:rsidR="00AB7186" w:rsidRDefault="00AB7186" w:rsidP="00AE6889">
      <w:pPr>
        <w:jc w:val="both"/>
      </w:pPr>
    </w:p>
    <w:p w:rsidR="00AB7186" w:rsidRDefault="00AB7186" w:rsidP="00AE6889">
      <w:pPr>
        <w:jc w:val="both"/>
      </w:pPr>
    </w:p>
    <w:p w:rsidR="00AB7186" w:rsidRDefault="00AB7186" w:rsidP="00AE6889">
      <w:pPr>
        <w:jc w:val="both"/>
      </w:pPr>
    </w:p>
    <w:p w:rsidR="00AB7186" w:rsidRDefault="00AB7186" w:rsidP="00AE6889">
      <w:pPr>
        <w:jc w:val="both"/>
      </w:pPr>
    </w:p>
    <w:p w:rsidR="00AB7186" w:rsidRDefault="00AB7186" w:rsidP="00AE6889">
      <w:pPr>
        <w:jc w:val="both"/>
      </w:pPr>
    </w:p>
    <w:p w:rsidR="00AB7186" w:rsidRDefault="00AB7186" w:rsidP="00AE6889">
      <w:pPr>
        <w:jc w:val="both"/>
      </w:pPr>
    </w:p>
    <w:p w:rsidR="00AB7186" w:rsidRDefault="00AB7186"/>
    <w:p w:rsidR="00AB7186" w:rsidRDefault="00AB7186"/>
    <w:p w:rsidR="00AB7186" w:rsidRDefault="00AB7186"/>
    <w:sectPr w:rsidR="00AB7186" w:rsidSect="00FD310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DB" w:rsidRDefault="004D62DB" w:rsidP="00F66F6C">
      <w:r>
        <w:separator/>
      </w:r>
    </w:p>
  </w:endnote>
  <w:endnote w:type="continuationSeparator" w:id="1">
    <w:p w:rsidR="004D62DB" w:rsidRDefault="004D62DB" w:rsidP="00F66F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tserra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DB" w:rsidRDefault="004D62DB" w:rsidP="00F66F6C">
      <w:r>
        <w:separator/>
      </w:r>
    </w:p>
  </w:footnote>
  <w:footnote w:type="continuationSeparator" w:id="1">
    <w:p w:rsidR="004D62DB" w:rsidRDefault="004D62DB" w:rsidP="00F66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F93"/>
    <w:multiLevelType w:val="hybridMultilevel"/>
    <w:tmpl w:val="99AE1DB8"/>
    <w:lvl w:ilvl="0" w:tplc="CB54D0C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F7561"/>
    <w:multiLevelType w:val="hybridMultilevel"/>
    <w:tmpl w:val="ADDAF18C"/>
    <w:lvl w:ilvl="0" w:tplc="382A2612">
      <w:start w:val="9"/>
      <w:numFmt w:val="decimal"/>
      <w:lvlText w:val="%1."/>
      <w:lvlJc w:val="left"/>
      <w:pPr>
        <w:ind w:left="644" w:hanging="360"/>
      </w:pPr>
      <w:rPr>
        <w:rFonts w:hint="default"/>
        <w:color w:val="000000" w:themeColor="text1"/>
        <w:sz w:val="24"/>
        <w:szCs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22457C0D"/>
    <w:multiLevelType w:val="hybridMultilevel"/>
    <w:tmpl w:val="ADDAF18C"/>
    <w:lvl w:ilvl="0" w:tplc="382A2612">
      <w:start w:val="9"/>
      <w:numFmt w:val="decimal"/>
      <w:lvlText w:val="%1."/>
      <w:lvlJc w:val="left"/>
      <w:pPr>
        <w:ind w:left="644" w:hanging="360"/>
      </w:pPr>
      <w:rPr>
        <w:rFonts w:hint="default"/>
        <w:color w:val="000000" w:themeColor="text1"/>
        <w:sz w:val="24"/>
        <w:szCs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311B040B"/>
    <w:multiLevelType w:val="multilevel"/>
    <w:tmpl w:val="729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483E4C"/>
    <w:multiLevelType w:val="hybridMultilevel"/>
    <w:tmpl w:val="0E24F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873E3A"/>
    <w:multiLevelType w:val="hybridMultilevel"/>
    <w:tmpl w:val="FBBAC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A523751"/>
    <w:multiLevelType w:val="multilevel"/>
    <w:tmpl w:val="9A56655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3B21A9"/>
    <w:multiLevelType w:val="hybridMultilevel"/>
    <w:tmpl w:val="58701436"/>
    <w:lvl w:ilvl="0" w:tplc="9BCA1084">
      <w:start w:val="10"/>
      <w:numFmt w:val="decimal"/>
      <w:lvlText w:val="%1."/>
      <w:lvlJc w:val="left"/>
      <w:pPr>
        <w:ind w:left="644" w:hanging="360"/>
      </w:pPr>
      <w:rPr>
        <w:rFonts w:hint="default"/>
        <w:b w:val="0"/>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772A568C"/>
    <w:multiLevelType w:val="multilevel"/>
    <w:tmpl w:val="51B4E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96667D"/>
    <w:multiLevelType w:val="multilevel"/>
    <w:tmpl w:val="31F4A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904" w:hanging="360"/>
      </w:pPr>
      <w:rPr>
        <w:rFonts w:ascii="Arial" w:hAnsi="Arial" w:cs="Arial"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2"/>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0F28C3"/>
    <w:rsid w:val="000308BB"/>
    <w:rsid w:val="00032F45"/>
    <w:rsid w:val="00036F2A"/>
    <w:rsid w:val="00055FD6"/>
    <w:rsid w:val="000B1549"/>
    <w:rsid w:val="000D39B9"/>
    <w:rsid w:val="000F28C3"/>
    <w:rsid w:val="00107506"/>
    <w:rsid w:val="00112C87"/>
    <w:rsid w:val="001246D9"/>
    <w:rsid w:val="00127A8C"/>
    <w:rsid w:val="00135DB6"/>
    <w:rsid w:val="001403EC"/>
    <w:rsid w:val="00145C86"/>
    <w:rsid w:val="00145D9A"/>
    <w:rsid w:val="00154C89"/>
    <w:rsid w:val="00182A7A"/>
    <w:rsid w:val="001A4FC0"/>
    <w:rsid w:val="001B0765"/>
    <w:rsid w:val="001B2A43"/>
    <w:rsid w:val="001B4DFB"/>
    <w:rsid w:val="001F1989"/>
    <w:rsid w:val="001F21FA"/>
    <w:rsid w:val="00226443"/>
    <w:rsid w:val="00242082"/>
    <w:rsid w:val="00257AFE"/>
    <w:rsid w:val="0027676F"/>
    <w:rsid w:val="00290048"/>
    <w:rsid w:val="002C53DD"/>
    <w:rsid w:val="003141C0"/>
    <w:rsid w:val="003254BD"/>
    <w:rsid w:val="00345FA5"/>
    <w:rsid w:val="00350295"/>
    <w:rsid w:val="00357DC0"/>
    <w:rsid w:val="00361B3B"/>
    <w:rsid w:val="003711C2"/>
    <w:rsid w:val="0037799A"/>
    <w:rsid w:val="003779FB"/>
    <w:rsid w:val="00387EBC"/>
    <w:rsid w:val="003A2393"/>
    <w:rsid w:val="003A2B25"/>
    <w:rsid w:val="003D6616"/>
    <w:rsid w:val="004112B7"/>
    <w:rsid w:val="004177B6"/>
    <w:rsid w:val="00422762"/>
    <w:rsid w:val="00432CA9"/>
    <w:rsid w:val="00433438"/>
    <w:rsid w:val="00437DC6"/>
    <w:rsid w:val="0048350D"/>
    <w:rsid w:val="00492ED5"/>
    <w:rsid w:val="004B49D7"/>
    <w:rsid w:val="004C7946"/>
    <w:rsid w:val="004D39A4"/>
    <w:rsid w:val="004D62DB"/>
    <w:rsid w:val="004D7023"/>
    <w:rsid w:val="004E2E8A"/>
    <w:rsid w:val="004E76A3"/>
    <w:rsid w:val="005009C4"/>
    <w:rsid w:val="005031B6"/>
    <w:rsid w:val="005631FB"/>
    <w:rsid w:val="0056461E"/>
    <w:rsid w:val="00575474"/>
    <w:rsid w:val="00586D07"/>
    <w:rsid w:val="005959A7"/>
    <w:rsid w:val="005A0B82"/>
    <w:rsid w:val="005C26EF"/>
    <w:rsid w:val="005E3093"/>
    <w:rsid w:val="00623773"/>
    <w:rsid w:val="006245CE"/>
    <w:rsid w:val="00627D4D"/>
    <w:rsid w:val="00644B99"/>
    <w:rsid w:val="00654CAD"/>
    <w:rsid w:val="006560C5"/>
    <w:rsid w:val="0065796C"/>
    <w:rsid w:val="00666F2E"/>
    <w:rsid w:val="00671084"/>
    <w:rsid w:val="006710E9"/>
    <w:rsid w:val="006717FF"/>
    <w:rsid w:val="006A1CD0"/>
    <w:rsid w:val="006A4D73"/>
    <w:rsid w:val="006B6399"/>
    <w:rsid w:val="006E00CF"/>
    <w:rsid w:val="006E551D"/>
    <w:rsid w:val="0070401A"/>
    <w:rsid w:val="007426D9"/>
    <w:rsid w:val="007866CA"/>
    <w:rsid w:val="007A4D7F"/>
    <w:rsid w:val="007B47F8"/>
    <w:rsid w:val="007C5820"/>
    <w:rsid w:val="008012AD"/>
    <w:rsid w:val="00806473"/>
    <w:rsid w:val="00810EF0"/>
    <w:rsid w:val="0082254A"/>
    <w:rsid w:val="0082379E"/>
    <w:rsid w:val="008365B9"/>
    <w:rsid w:val="00870E88"/>
    <w:rsid w:val="00871183"/>
    <w:rsid w:val="00876114"/>
    <w:rsid w:val="008972A0"/>
    <w:rsid w:val="008C5E4B"/>
    <w:rsid w:val="008C7C19"/>
    <w:rsid w:val="00905635"/>
    <w:rsid w:val="00906A99"/>
    <w:rsid w:val="0091034B"/>
    <w:rsid w:val="009177CA"/>
    <w:rsid w:val="00923EB5"/>
    <w:rsid w:val="009421C4"/>
    <w:rsid w:val="009424F7"/>
    <w:rsid w:val="00944905"/>
    <w:rsid w:val="00954FA5"/>
    <w:rsid w:val="0095722E"/>
    <w:rsid w:val="00965C9F"/>
    <w:rsid w:val="00982D19"/>
    <w:rsid w:val="0098309C"/>
    <w:rsid w:val="009976DE"/>
    <w:rsid w:val="009A14B4"/>
    <w:rsid w:val="009E0A32"/>
    <w:rsid w:val="009E1DB5"/>
    <w:rsid w:val="009F58FE"/>
    <w:rsid w:val="00A3342E"/>
    <w:rsid w:val="00A36D2D"/>
    <w:rsid w:val="00A520D9"/>
    <w:rsid w:val="00A60469"/>
    <w:rsid w:val="00AB7186"/>
    <w:rsid w:val="00AD1E8A"/>
    <w:rsid w:val="00AE6889"/>
    <w:rsid w:val="00B27F09"/>
    <w:rsid w:val="00B50255"/>
    <w:rsid w:val="00BA1934"/>
    <w:rsid w:val="00BA4E67"/>
    <w:rsid w:val="00BB11C6"/>
    <w:rsid w:val="00BB768C"/>
    <w:rsid w:val="00BF1AF9"/>
    <w:rsid w:val="00C01398"/>
    <w:rsid w:val="00C025A8"/>
    <w:rsid w:val="00C36641"/>
    <w:rsid w:val="00CA272D"/>
    <w:rsid w:val="00CA5CF8"/>
    <w:rsid w:val="00CB48F9"/>
    <w:rsid w:val="00CD268E"/>
    <w:rsid w:val="00CE477C"/>
    <w:rsid w:val="00CF15E4"/>
    <w:rsid w:val="00D06B21"/>
    <w:rsid w:val="00D41871"/>
    <w:rsid w:val="00D61A83"/>
    <w:rsid w:val="00D67628"/>
    <w:rsid w:val="00D81CE2"/>
    <w:rsid w:val="00D84860"/>
    <w:rsid w:val="00D90793"/>
    <w:rsid w:val="00DB6682"/>
    <w:rsid w:val="00DC1260"/>
    <w:rsid w:val="00E536B9"/>
    <w:rsid w:val="00E72437"/>
    <w:rsid w:val="00E7579F"/>
    <w:rsid w:val="00E8361C"/>
    <w:rsid w:val="00E8533E"/>
    <w:rsid w:val="00E900CF"/>
    <w:rsid w:val="00EA55BB"/>
    <w:rsid w:val="00EB38A3"/>
    <w:rsid w:val="00EE4C8B"/>
    <w:rsid w:val="00EF35BE"/>
    <w:rsid w:val="00F20C10"/>
    <w:rsid w:val="00F66F6C"/>
    <w:rsid w:val="00FC36E5"/>
    <w:rsid w:val="00FD3108"/>
    <w:rsid w:val="00FE16F5"/>
    <w:rsid w:val="00FF2B64"/>
    <w:rsid w:val="00FF67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9"/>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E85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F58FE"/>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9A14B4"/>
    <w:pPr>
      <w:spacing w:before="86" w:after="86"/>
      <w:outlineLvl w:val="2"/>
    </w:pPr>
    <w:rPr>
      <w:rFonts w:ascii="Montserrat" w:hAnsi="Montserrat"/>
      <w:b/>
      <w:bCs/>
      <w:color w:val="1818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7186"/>
    <w:rPr>
      <w:color w:val="0000FF" w:themeColor="hyperlink"/>
      <w:u w:val="single"/>
    </w:rPr>
  </w:style>
  <w:style w:type="character" w:styleId="Textoennegrita">
    <w:name w:val="Strong"/>
    <w:basedOn w:val="Fuentedeprrafopredeter"/>
    <w:uiPriority w:val="22"/>
    <w:qFormat/>
    <w:rsid w:val="00AB7186"/>
    <w:rPr>
      <w:b/>
      <w:bCs/>
    </w:rPr>
  </w:style>
  <w:style w:type="character" w:styleId="nfasis">
    <w:name w:val="Emphasis"/>
    <w:basedOn w:val="Fuentedeprrafopredeter"/>
    <w:uiPriority w:val="20"/>
    <w:qFormat/>
    <w:rsid w:val="00AB7186"/>
    <w:rPr>
      <w:i/>
      <w:iCs/>
    </w:rPr>
  </w:style>
  <w:style w:type="paragraph" w:styleId="NormalWeb">
    <w:name w:val="Normal (Web)"/>
    <w:basedOn w:val="Normal"/>
    <w:uiPriority w:val="99"/>
    <w:unhideWhenUsed/>
    <w:rsid w:val="00AB7186"/>
    <w:pPr>
      <w:spacing w:before="100" w:beforeAutospacing="1" w:after="100" w:afterAutospacing="1"/>
    </w:pPr>
  </w:style>
  <w:style w:type="paragraph" w:styleId="Prrafodelista">
    <w:name w:val="List Paragraph"/>
    <w:basedOn w:val="Normal"/>
    <w:uiPriority w:val="34"/>
    <w:qFormat/>
    <w:rsid w:val="00AB7186"/>
    <w:pPr>
      <w:ind w:left="720"/>
      <w:contextualSpacing/>
    </w:pPr>
  </w:style>
  <w:style w:type="character" w:customStyle="1" w:styleId="hgkelc">
    <w:name w:val="hgkelc"/>
    <w:basedOn w:val="Fuentedeprrafopredeter"/>
    <w:rsid w:val="00AB7186"/>
  </w:style>
  <w:style w:type="paragraph" w:styleId="Encabezado">
    <w:name w:val="header"/>
    <w:basedOn w:val="Normal"/>
    <w:link w:val="EncabezadoCar"/>
    <w:uiPriority w:val="99"/>
    <w:semiHidden/>
    <w:unhideWhenUsed/>
    <w:rsid w:val="00F66F6C"/>
    <w:pPr>
      <w:tabs>
        <w:tab w:val="center" w:pos="4252"/>
        <w:tab w:val="right" w:pos="8504"/>
      </w:tabs>
    </w:pPr>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semiHidden/>
    <w:rsid w:val="00F66F6C"/>
  </w:style>
  <w:style w:type="paragraph" w:styleId="Piedepgina">
    <w:name w:val="footer"/>
    <w:basedOn w:val="Normal"/>
    <w:link w:val="PiedepginaCar"/>
    <w:uiPriority w:val="99"/>
    <w:semiHidden/>
    <w:unhideWhenUsed/>
    <w:rsid w:val="00F66F6C"/>
    <w:pPr>
      <w:tabs>
        <w:tab w:val="center" w:pos="4252"/>
        <w:tab w:val="right" w:pos="8504"/>
      </w:tabs>
    </w:pPr>
  </w:style>
  <w:style w:type="character" w:customStyle="1" w:styleId="PiedepginaCar">
    <w:name w:val="Pie de página Car"/>
    <w:basedOn w:val="Fuentedeprrafopredeter"/>
    <w:link w:val="Piedepgina"/>
    <w:uiPriority w:val="99"/>
    <w:semiHidden/>
    <w:rsid w:val="00F66F6C"/>
  </w:style>
  <w:style w:type="character" w:customStyle="1" w:styleId="fm-vol-iss-date">
    <w:name w:val="fm-vol-iss-date"/>
    <w:basedOn w:val="Fuentedeprrafopredeter"/>
    <w:rsid w:val="004C7946"/>
  </w:style>
  <w:style w:type="character" w:customStyle="1" w:styleId="fm-affl">
    <w:name w:val="fm-affl"/>
    <w:basedOn w:val="Fuentedeprrafopredeter"/>
    <w:rsid w:val="006710E9"/>
  </w:style>
  <w:style w:type="character" w:customStyle="1" w:styleId="email-label">
    <w:name w:val="email-label"/>
    <w:basedOn w:val="Fuentedeprrafopredeter"/>
    <w:rsid w:val="006710E9"/>
  </w:style>
  <w:style w:type="paragraph" w:styleId="Textodeglobo">
    <w:name w:val="Balloon Text"/>
    <w:basedOn w:val="Normal"/>
    <w:link w:val="TextodegloboCar"/>
    <w:uiPriority w:val="99"/>
    <w:semiHidden/>
    <w:unhideWhenUsed/>
    <w:rsid w:val="006710E9"/>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0E9"/>
    <w:rPr>
      <w:rFonts w:ascii="Tahoma" w:eastAsia="Times New Roman" w:hAnsi="Tahoma" w:cs="Tahoma"/>
      <w:sz w:val="16"/>
      <w:szCs w:val="16"/>
    </w:rPr>
  </w:style>
  <w:style w:type="character" w:customStyle="1" w:styleId="Ttulo2Car">
    <w:name w:val="Título 2 Car"/>
    <w:basedOn w:val="Fuentedeprrafopredeter"/>
    <w:link w:val="Ttulo2"/>
    <w:uiPriority w:val="9"/>
    <w:rsid w:val="009F58FE"/>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9A14B4"/>
    <w:rPr>
      <w:rFonts w:ascii="Montserrat" w:eastAsia="Times New Roman" w:hAnsi="Montserrat" w:cs="Times New Roman"/>
      <w:b/>
      <w:bCs/>
      <w:color w:val="181818"/>
      <w:sz w:val="24"/>
      <w:szCs w:val="24"/>
    </w:rPr>
  </w:style>
  <w:style w:type="character" w:customStyle="1" w:styleId="Ttulo1Car">
    <w:name w:val="Título 1 Car"/>
    <w:basedOn w:val="Fuentedeprrafopredeter"/>
    <w:link w:val="Ttulo1"/>
    <w:uiPriority w:val="9"/>
    <w:rsid w:val="00E853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7897925">
      <w:bodyDiv w:val="1"/>
      <w:marLeft w:val="0"/>
      <w:marRight w:val="0"/>
      <w:marTop w:val="0"/>
      <w:marBottom w:val="0"/>
      <w:divBdr>
        <w:top w:val="none" w:sz="0" w:space="0" w:color="auto"/>
        <w:left w:val="none" w:sz="0" w:space="0" w:color="auto"/>
        <w:bottom w:val="none" w:sz="0" w:space="0" w:color="auto"/>
        <w:right w:val="none" w:sz="0" w:space="0" w:color="auto"/>
      </w:divBdr>
      <w:divsChild>
        <w:div w:id="1044450335">
          <w:marLeft w:val="0"/>
          <w:marRight w:val="0"/>
          <w:marTop w:val="0"/>
          <w:marBottom w:val="0"/>
          <w:divBdr>
            <w:top w:val="none" w:sz="0" w:space="0" w:color="auto"/>
            <w:left w:val="none" w:sz="0" w:space="0" w:color="auto"/>
            <w:bottom w:val="none" w:sz="0" w:space="0" w:color="auto"/>
            <w:right w:val="none" w:sz="0" w:space="0" w:color="auto"/>
          </w:divBdr>
          <w:divsChild>
            <w:div w:id="1887058399">
              <w:marLeft w:val="0"/>
              <w:marRight w:val="0"/>
              <w:marTop w:val="0"/>
              <w:marBottom w:val="0"/>
              <w:divBdr>
                <w:top w:val="none" w:sz="0" w:space="0" w:color="auto"/>
                <w:left w:val="none" w:sz="0" w:space="0" w:color="auto"/>
                <w:bottom w:val="none" w:sz="0" w:space="0" w:color="auto"/>
                <w:right w:val="none" w:sz="0" w:space="0" w:color="auto"/>
              </w:divBdr>
              <w:divsChild>
                <w:div w:id="1668167066">
                  <w:marLeft w:val="0"/>
                  <w:marRight w:val="0"/>
                  <w:marTop w:val="0"/>
                  <w:marBottom w:val="0"/>
                  <w:divBdr>
                    <w:top w:val="none" w:sz="0" w:space="0" w:color="auto"/>
                    <w:left w:val="none" w:sz="0" w:space="0" w:color="auto"/>
                    <w:bottom w:val="none" w:sz="0" w:space="0" w:color="auto"/>
                    <w:right w:val="none" w:sz="0" w:space="0" w:color="auto"/>
                  </w:divBdr>
                  <w:divsChild>
                    <w:div w:id="485317107">
                      <w:marLeft w:val="0"/>
                      <w:marRight w:val="0"/>
                      <w:marTop w:val="0"/>
                      <w:marBottom w:val="0"/>
                      <w:divBdr>
                        <w:top w:val="none" w:sz="0" w:space="0" w:color="auto"/>
                        <w:left w:val="none" w:sz="0" w:space="0" w:color="auto"/>
                        <w:bottom w:val="none" w:sz="0" w:space="0" w:color="auto"/>
                        <w:right w:val="none" w:sz="0" w:space="0" w:color="auto"/>
                      </w:divBdr>
                      <w:divsChild>
                        <w:div w:id="638458475">
                          <w:marLeft w:val="0"/>
                          <w:marRight w:val="0"/>
                          <w:marTop w:val="0"/>
                          <w:marBottom w:val="0"/>
                          <w:divBdr>
                            <w:top w:val="none" w:sz="0" w:space="0" w:color="auto"/>
                            <w:left w:val="none" w:sz="0" w:space="0" w:color="auto"/>
                            <w:bottom w:val="none" w:sz="0" w:space="0" w:color="auto"/>
                            <w:right w:val="none" w:sz="0" w:space="0" w:color="auto"/>
                          </w:divBdr>
                          <w:divsChild>
                            <w:div w:id="117531109">
                              <w:marLeft w:val="0"/>
                              <w:marRight w:val="0"/>
                              <w:marTop w:val="0"/>
                              <w:marBottom w:val="0"/>
                              <w:divBdr>
                                <w:top w:val="none" w:sz="0" w:space="0" w:color="auto"/>
                                <w:left w:val="none" w:sz="0" w:space="0" w:color="auto"/>
                                <w:bottom w:val="none" w:sz="0" w:space="0" w:color="auto"/>
                                <w:right w:val="none" w:sz="0" w:space="0" w:color="auto"/>
                              </w:divBdr>
                              <w:divsChild>
                                <w:div w:id="1881164195">
                                  <w:marLeft w:val="0"/>
                                  <w:marRight w:val="0"/>
                                  <w:marTop w:val="0"/>
                                  <w:marBottom w:val="0"/>
                                  <w:divBdr>
                                    <w:top w:val="none" w:sz="0" w:space="0" w:color="auto"/>
                                    <w:left w:val="none" w:sz="0" w:space="0" w:color="auto"/>
                                    <w:bottom w:val="none" w:sz="0" w:space="0" w:color="auto"/>
                                    <w:right w:val="none" w:sz="0" w:space="0" w:color="auto"/>
                                  </w:divBdr>
                                  <w:divsChild>
                                    <w:div w:id="629213875">
                                      <w:marLeft w:val="0"/>
                                      <w:marRight w:val="0"/>
                                      <w:marTop w:val="0"/>
                                      <w:marBottom w:val="0"/>
                                      <w:divBdr>
                                        <w:top w:val="none" w:sz="0" w:space="0" w:color="auto"/>
                                        <w:left w:val="none" w:sz="0" w:space="0" w:color="auto"/>
                                        <w:bottom w:val="none" w:sz="0" w:space="0" w:color="auto"/>
                                        <w:right w:val="none" w:sz="0" w:space="0" w:color="auto"/>
                                      </w:divBdr>
                                      <w:divsChild>
                                        <w:div w:id="392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936099">
      <w:bodyDiv w:val="1"/>
      <w:marLeft w:val="0"/>
      <w:marRight w:val="0"/>
      <w:marTop w:val="0"/>
      <w:marBottom w:val="0"/>
      <w:divBdr>
        <w:top w:val="none" w:sz="0" w:space="0" w:color="auto"/>
        <w:left w:val="none" w:sz="0" w:space="0" w:color="auto"/>
        <w:bottom w:val="none" w:sz="0" w:space="0" w:color="auto"/>
        <w:right w:val="none" w:sz="0" w:space="0" w:color="auto"/>
      </w:divBdr>
      <w:divsChild>
        <w:div w:id="2130931513">
          <w:marLeft w:val="0"/>
          <w:marRight w:val="0"/>
          <w:marTop w:val="0"/>
          <w:marBottom w:val="0"/>
          <w:divBdr>
            <w:top w:val="none" w:sz="0" w:space="0" w:color="auto"/>
            <w:left w:val="none" w:sz="0" w:space="0" w:color="auto"/>
            <w:bottom w:val="none" w:sz="0" w:space="0" w:color="auto"/>
            <w:right w:val="none" w:sz="0" w:space="0" w:color="auto"/>
          </w:divBdr>
        </w:div>
      </w:divsChild>
    </w:div>
    <w:div w:id="333191371">
      <w:bodyDiv w:val="1"/>
      <w:marLeft w:val="0"/>
      <w:marRight w:val="0"/>
      <w:marTop w:val="0"/>
      <w:marBottom w:val="0"/>
      <w:divBdr>
        <w:top w:val="none" w:sz="0" w:space="0" w:color="auto"/>
        <w:left w:val="none" w:sz="0" w:space="0" w:color="auto"/>
        <w:bottom w:val="none" w:sz="0" w:space="0" w:color="auto"/>
        <w:right w:val="none" w:sz="0" w:space="0" w:color="auto"/>
      </w:divBdr>
    </w:div>
    <w:div w:id="374617924">
      <w:bodyDiv w:val="1"/>
      <w:marLeft w:val="0"/>
      <w:marRight w:val="0"/>
      <w:marTop w:val="0"/>
      <w:marBottom w:val="0"/>
      <w:divBdr>
        <w:top w:val="none" w:sz="0" w:space="0" w:color="auto"/>
        <w:left w:val="none" w:sz="0" w:space="0" w:color="auto"/>
        <w:bottom w:val="none" w:sz="0" w:space="0" w:color="auto"/>
        <w:right w:val="none" w:sz="0" w:space="0" w:color="auto"/>
      </w:divBdr>
      <w:divsChild>
        <w:div w:id="1946887738">
          <w:marLeft w:val="0"/>
          <w:marRight w:val="0"/>
          <w:marTop w:val="0"/>
          <w:marBottom w:val="0"/>
          <w:divBdr>
            <w:top w:val="none" w:sz="0" w:space="0" w:color="auto"/>
            <w:left w:val="none" w:sz="0" w:space="0" w:color="auto"/>
            <w:bottom w:val="none" w:sz="0" w:space="0" w:color="auto"/>
            <w:right w:val="none" w:sz="0" w:space="0" w:color="auto"/>
          </w:divBdr>
        </w:div>
      </w:divsChild>
    </w:div>
    <w:div w:id="500778720">
      <w:bodyDiv w:val="1"/>
      <w:marLeft w:val="0"/>
      <w:marRight w:val="0"/>
      <w:marTop w:val="0"/>
      <w:marBottom w:val="0"/>
      <w:divBdr>
        <w:top w:val="none" w:sz="0" w:space="0" w:color="auto"/>
        <w:left w:val="none" w:sz="0" w:space="0" w:color="auto"/>
        <w:bottom w:val="none" w:sz="0" w:space="0" w:color="auto"/>
        <w:right w:val="none" w:sz="0" w:space="0" w:color="auto"/>
      </w:divBdr>
    </w:div>
    <w:div w:id="511990903">
      <w:bodyDiv w:val="1"/>
      <w:marLeft w:val="0"/>
      <w:marRight w:val="0"/>
      <w:marTop w:val="0"/>
      <w:marBottom w:val="0"/>
      <w:divBdr>
        <w:top w:val="none" w:sz="0" w:space="0" w:color="auto"/>
        <w:left w:val="none" w:sz="0" w:space="0" w:color="auto"/>
        <w:bottom w:val="none" w:sz="0" w:space="0" w:color="auto"/>
        <w:right w:val="none" w:sz="0" w:space="0" w:color="auto"/>
      </w:divBdr>
      <w:divsChild>
        <w:div w:id="1056203163">
          <w:marLeft w:val="0"/>
          <w:marRight w:val="0"/>
          <w:marTop w:val="0"/>
          <w:marBottom w:val="0"/>
          <w:divBdr>
            <w:top w:val="none" w:sz="0" w:space="0" w:color="auto"/>
            <w:left w:val="none" w:sz="0" w:space="0" w:color="auto"/>
            <w:bottom w:val="none" w:sz="0" w:space="0" w:color="auto"/>
            <w:right w:val="none" w:sz="0" w:space="0" w:color="auto"/>
          </w:divBdr>
          <w:divsChild>
            <w:div w:id="62417639">
              <w:marLeft w:val="0"/>
              <w:marRight w:val="0"/>
              <w:marTop w:val="0"/>
              <w:marBottom w:val="0"/>
              <w:divBdr>
                <w:top w:val="none" w:sz="0" w:space="0" w:color="auto"/>
                <w:left w:val="none" w:sz="0" w:space="0" w:color="auto"/>
                <w:bottom w:val="none" w:sz="0" w:space="0" w:color="auto"/>
                <w:right w:val="none" w:sz="0" w:space="0" w:color="auto"/>
              </w:divBdr>
              <w:divsChild>
                <w:div w:id="10468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6692">
      <w:bodyDiv w:val="1"/>
      <w:marLeft w:val="0"/>
      <w:marRight w:val="0"/>
      <w:marTop w:val="0"/>
      <w:marBottom w:val="0"/>
      <w:divBdr>
        <w:top w:val="none" w:sz="0" w:space="0" w:color="auto"/>
        <w:left w:val="none" w:sz="0" w:space="0" w:color="auto"/>
        <w:bottom w:val="none" w:sz="0" w:space="0" w:color="auto"/>
        <w:right w:val="none" w:sz="0" w:space="0" w:color="auto"/>
      </w:divBdr>
    </w:div>
    <w:div w:id="1212960155">
      <w:bodyDiv w:val="1"/>
      <w:marLeft w:val="0"/>
      <w:marRight w:val="0"/>
      <w:marTop w:val="0"/>
      <w:marBottom w:val="0"/>
      <w:divBdr>
        <w:top w:val="none" w:sz="0" w:space="0" w:color="auto"/>
        <w:left w:val="none" w:sz="0" w:space="0" w:color="auto"/>
        <w:bottom w:val="none" w:sz="0" w:space="0" w:color="auto"/>
        <w:right w:val="none" w:sz="0" w:space="0" w:color="auto"/>
      </w:divBdr>
    </w:div>
    <w:div w:id="2087147240">
      <w:bodyDiv w:val="1"/>
      <w:marLeft w:val="0"/>
      <w:marRight w:val="0"/>
      <w:marTop w:val="0"/>
      <w:marBottom w:val="0"/>
      <w:divBdr>
        <w:top w:val="none" w:sz="0" w:space="0" w:color="auto"/>
        <w:left w:val="none" w:sz="0" w:space="0" w:color="auto"/>
        <w:bottom w:val="none" w:sz="0" w:space="0" w:color="auto"/>
        <w:right w:val="none" w:sz="0" w:space="0" w:color="auto"/>
      </w:divBdr>
      <w:divsChild>
        <w:div w:id="850996971">
          <w:marLeft w:val="0"/>
          <w:marRight w:val="0"/>
          <w:marTop w:val="0"/>
          <w:marBottom w:val="0"/>
          <w:divBdr>
            <w:top w:val="none" w:sz="0" w:space="0" w:color="auto"/>
            <w:left w:val="none" w:sz="0" w:space="0" w:color="auto"/>
            <w:bottom w:val="none" w:sz="0" w:space="0" w:color="auto"/>
            <w:right w:val="none" w:sz="0" w:space="0" w:color="auto"/>
          </w:divBdr>
          <w:divsChild>
            <w:div w:id="211770653">
              <w:marLeft w:val="0"/>
              <w:marRight w:val="0"/>
              <w:marTop w:val="0"/>
              <w:marBottom w:val="0"/>
              <w:divBdr>
                <w:top w:val="none" w:sz="0" w:space="0" w:color="auto"/>
                <w:left w:val="none" w:sz="0" w:space="0" w:color="auto"/>
                <w:bottom w:val="none" w:sz="0" w:space="0" w:color="auto"/>
                <w:right w:val="none" w:sz="0" w:space="0" w:color="auto"/>
              </w:divBdr>
              <w:divsChild>
                <w:div w:id="553736332">
                  <w:marLeft w:val="0"/>
                  <w:marRight w:val="0"/>
                  <w:marTop w:val="0"/>
                  <w:marBottom w:val="0"/>
                  <w:divBdr>
                    <w:top w:val="none" w:sz="0" w:space="0" w:color="auto"/>
                    <w:left w:val="none" w:sz="0" w:space="0" w:color="auto"/>
                    <w:bottom w:val="none" w:sz="0" w:space="0" w:color="auto"/>
                    <w:right w:val="none" w:sz="0" w:space="0" w:color="auto"/>
                  </w:divBdr>
                  <w:divsChild>
                    <w:div w:id="120652341">
                      <w:marLeft w:val="0"/>
                      <w:marRight w:val="0"/>
                      <w:marTop w:val="200"/>
                      <w:marBottom w:val="200"/>
                      <w:divBdr>
                        <w:top w:val="none" w:sz="0" w:space="0" w:color="auto"/>
                        <w:left w:val="none" w:sz="0" w:space="0" w:color="auto"/>
                        <w:bottom w:val="none" w:sz="0" w:space="0" w:color="auto"/>
                        <w:right w:val="none" w:sz="0" w:space="0" w:color="auto"/>
                      </w:divBdr>
                      <w:divsChild>
                        <w:div w:id="1314523524">
                          <w:marLeft w:val="0"/>
                          <w:marRight w:val="0"/>
                          <w:marTop w:val="0"/>
                          <w:marBottom w:val="0"/>
                          <w:divBdr>
                            <w:top w:val="none" w:sz="0" w:space="0" w:color="auto"/>
                            <w:left w:val="none" w:sz="0" w:space="0" w:color="auto"/>
                            <w:bottom w:val="none" w:sz="0" w:space="0" w:color="auto"/>
                            <w:right w:val="none" w:sz="0" w:space="0" w:color="auto"/>
                          </w:divBdr>
                          <w:divsChild>
                            <w:div w:id="2045132002">
                              <w:marLeft w:val="0"/>
                              <w:marRight w:val="0"/>
                              <w:marTop w:val="200"/>
                              <w:marBottom w:val="200"/>
                              <w:divBdr>
                                <w:top w:val="none" w:sz="0" w:space="0" w:color="auto"/>
                                <w:left w:val="none" w:sz="0" w:space="0" w:color="auto"/>
                                <w:bottom w:val="none" w:sz="0" w:space="0" w:color="auto"/>
                                <w:right w:val="none" w:sz="0" w:space="0" w:color="auto"/>
                              </w:divBdr>
                              <w:divsChild>
                                <w:div w:id="1175537625">
                                  <w:marLeft w:val="0"/>
                                  <w:marRight w:val="0"/>
                                  <w:marTop w:val="0"/>
                                  <w:marBottom w:val="0"/>
                                  <w:divBdr>
                                    <w:top w:val="none" w:sz="0" w:space="0" w:color="auto"/>
                                    <w:left w:val="none" w:sz="0" w:space="0" w:color="auto"/>
                                    <w:bottom w:val="none" w:sz="0" w:space="0" w:color="auto"/>
                                    <w:right w:val="none" w:sz="0" w:space="0" w:color="auto"/>
                                  </w:divBdr>
                                  <w:divsChild>
                                    <w:div w:id="394594079">
                                      <w:marLeft w:val="0"/>
                                      <w:marRight w:val="0"/>
                                      <w:marTop w:val="0"/>
                                      <w:marBottom w:val="0"/>
                                      <w:divBdr>
                                        <w:top w:val="none" w:sz="0" w:space="0" w:color="auto"/>
                                        <w:left w:val="none" w:sz="0" w:space="0" w:color="auto"/>
                                        <w:bottom w:val="none" w:sz="0" w:space="0" w:color="auto"/>
                                        <w:right w:val="none" w:sz="0" w:space="0" w:color="auto"/>
                                      </w:divBdr>
                                    </w:div>
                                    <w:div w:id="1286540604">
                                      <w:marLeft w:val="0"/>
                                      <w:marRight w:val="0"/>
                                      <w:marTop w:val="0"/>
                                      <w:marBottom w:val="0"/>
                                      <w:divBdr>
                                        <w:top w:val="none" w:sz="0" w:space="0" w:color="auto"/>
                                        <w:left w:val="none" w:sz="0" w:space="0" w:color="auto"/>
                                        <w:bottom w:val="none" w:sz="0" w:space="0" w:color="auto"/>
                                        <w:right w:val="none" w:sz="0" w:space="0" w:color="auto"/>
                                      </w:divBdr>
                                    </w:div>
                                    <w:div w:id="13739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opinion/2023/05/30/inteligencia-artificial-temor-al-futuro/" TargetMode="External"/><Relationship Id="rId13" Type="http://schemas.openxmlformats.org/officeDocument/2006/relationships/hyperlink" Target="https://www1.carestream.com/eclipse-intelligence-in-action" TargetMode="External"/><Relationship Id="rId18" Type="http://schemas.openxmlformats.org/officeDocument/2006/relationships/hyperlink" Target="https://www.uclv.edu.cu/la-inteligencia-de-cuba-en-la-inteligencia-artificial/" TargetMode="External"/><Relationship Id="rId26" Type="http://schemas.openxmlformats.org/officeDocument/2006/relationships/hyperlink" Target="https://pubmed.ncbi.nlm.nih.gov/?term=Fossat%20Y%5BAuthor%5D" TargetMode="External"/><Relationship Id="rId3" Type="http://schemas.openxmlformats.org/officeDocument/2006/relationships/styles" Target="styles.xml"/><Relationship Id="rId21" Type="http://schemas.openxmlformats.org/officeDocument/2006/relationships/hyperlink" Target="https://www.carestream.com/blog/2022/03/08/como-aplicar-la-inteligencia-artificial-en-radiologia-para-optimizar-el-flujo-de-trabajo/" TargetMode="External"/><Relationship Id="rId7" Type="http://schemas.openxmlformats.org/officeDocument/2006/relationships/endnotes" Target="endnotes.xml"/><Relationship Id="rId12" Type="http://schemas.openxmlformats.org/officeDocument/2006/relationships/hyperlink" Target="https://es.wikipedia.org/wiki/Idioma_ingl%C3%A9s" TargetMode="External"/><Relationship Id="rId17" Type="http://schemas.openxmlformats.org/officeDocument/2006/relationships/hyperlink" Target="http://www.cuba.cu/ciencia-y-tecnologia/2023-05-30/cual-es-el-panorama-del-uso-la-inteligencia-artificial-en-america-latina/62991" TargetMode="External"/><Relationship Id="rId25" Type="http://schemas.openxmlformats.org/officeDocument/2006/relationships/hyperlink" Target="https://pubmed.ncbi.nlm.nih.gov/?term=Li%20M%5BAuthor%5D" TargetMode="External"/><Relationship Id="rId2" Type="http://schemas.openxmlformats.org/officeDocument/2006/relationships/numbering" Target="numbering.xml"/><Relationship Id="rId16" Type="http://schemas.openxmlformats.org/officeDocument/2006/relationships/hyperlink" Target="https://iia.es/ai-index" TargetMode="External"/><Relationship Id="rId20" Type="http://schemas.openxmlformats.org/officeDocument/2006/relationships/hyperlink" Target="http://especializate.usat.edu.pe/blog/inteligencia-artificial-5-ejemplos-de-la-vida-cotidiana/" TargetMode="External"/><Relationship Id="rId29" Type="http://schemas.openxmlformats.org/officeDocument/2006/relationships/hyperlink" Target="https://www.europarl.europa.eu/news/es/headlines/society/20200827STO85804/que-es-la-inteligencia-artificial-y-como-se-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badebate.cu/opinion/2023/05/30/inteligencia-artificial-temor-al-futuro/" TargetMode="External"/><Relationship Id="rId24" Type="http://schemas.openxmlformats.org/officeDocument/2006/relationships/hyperlink" Target="https://pubmed.ncbi.nlm.nih.gov/?term=Thommandram%20A%5BAuthor%5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esco.org/es/articles/recomendacion-sobre-la-etica-de-la-inteligencia-artificial" TargetMode="External"/><Relationship Id="rId23" Type="http://schemas.openxmlformats.org/officeDocument/2006/relationships/hyperlink" Target="https://pubmed.ncbi.nlm.nih.gov/?term=Flaschner%20P%5BAuthor%5D" TargetMode="External"/><Relationship Id="rId28" Type="http://schemas.openxmlformats.org/officeDocument/2006/relationships/hyperlink" Target="https://www.plainconcepts.com/es/inteligencia-artificial-sector-salud-ejemplos/" TargetMode="External"/><Relationship Id="rId10" Type="http://schemas.openxmlformats.org/officeDocument/2006/relationships/hyperlink" Target="http://www.cubadebate.cu/etiqueta/covid-19/page/3/" TargetMode="External"/><Relationship Id="rId19" Type="http://schemas.openxmlformats.org/officeDocument/2006/relationships/hyperlink" Target="https://cubasi.cu/es/noticia/disenan-estrategia-para-desarrollo-de-inteligencia-artificial-en-cub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badebate.cu/etiqueta/colombia/" TargetMode="External"/><Relationship Id="rId14" Type="http://schemas.openxmlformats.org/officeDocument/2006/relationships/hyperlink" Target="https://aulavirtual.insnsb.gob.pe/" TargetMode="External"/><Relationship Id="rId22" Type="http://schemas.openxmlformats.org/officeDocument/2006/relationships/hyperlink" Target="https://pubmed.ncbi.nlm.nih.gov/?term=Palanica%20A%5BAuthor%5D" TargetMode="External"/><Relationship Id="rId27" Type="http://schemas.openxmlformats.org/officeDocument/2006/relationships/hyperlink" Target="https://www.ncbi.nlm.nih.gov/pmc/articles/PMC6473203/" TargetMode="External"/><Relationship Id="rId30" Type="http://schemas.openxmlformats.org/officeDocument/2006/relationships/hyperlink" Target="https://www.chg-meridian.mx/Blog/VENTAJAS-Y-DESVENTAJAS-DE-LA-INTELIGENCIA-ARTIFICIAL-EN-EL-SECTOR-SALU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3E58919-97DC-4CA1-AA36-7486F361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3796</Words>
  <Characters>20880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Amelisa1</dc:creator>
  <cp:lastModifiedBy>Amelisa1</cp:lastModifiedBy>
  <cp:revision>2</cp:revision>
  <dcterms:created xsi:type="dcterms:W3CDTF">2024-02-12T23:23:00Z</dcterms:created>
  <dcterms:modified xsi:type="dcterms:W3CDTF">2024-02-12T23:23:00Z</dcterms:modified>
</cp:coreProperties>
</file>